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0EC56B41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15D2F079" w:rsidR="00AF666F" w:rsidRDefault="007D3156" w:rsidP="002E0E0B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="00F23408">
        <w:rPr>
          <w:sz w:val="28"/>
          <w:szCs w:val="28"/>
        </w:rPr>
        <w:t xml:space="preserve"> </w:t>
      </w:r>
      <w:r w:rsidR="004D36F5">
        <w:rPr>
          <w:sz w:val="28"/>
          <w:szCs w:val="28"/>
        </w:rPr>
        <w:t>марта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77777777" w:rsidR="004D36F5" w:rsidRPr="000044CB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4D36F5">
        <w:rPr>
          <w:sz w:val="28"/>
          <w:szCs w:val="28"/>
        </w:rPr>
        <w:t>Жигалов С.Н.</w:t>
      </w:r>
      <w:r w:rsidR="004D36F5" w:rsidRPr="000044CB">
        <w:rPr>
          <w:sz w:val="28"/>
          <w:szCs w:val="28"/>
        </w:rPr>
        <w:t xml:space="preserve">, председатель комитета           по </w:t>
      </w:r>
      <w:r w:rsidR="004D36F5">
        <w:rPr>
          <w:sz w:val="28"/>
          <w:szCs w:val="28"/>
        </w:rPr>
        <w:t>вопросам безопасности населения</w:t>
      </w:r>
      <w:r w:rsidR="004D36F5" w:rsidRPr="000044CB">
        <w:rPr>
          <w:sz w:val="28"/>
          <w:szCs w:val="28"/>
        </w:rPr>
        <w:t>,</w:t>
      </w:r>
    </w:p>
    <w:p w14:paraId="0B9F776A" w14:textId="77777777" w:rsidR="004D36F5" w:rsidRPr="009530D4" w:rsidRDefault="004D36F5" w:rsidP="004D36F5">
      <w:pPr>
        <w:ind w:left="4254" w:hanging="4253"/>
        <w:jc w:val="both"/>
        <w:rPr>
          <w:sz w:val="28"/>
          <w:szCs w:val="28"/>
        </w:rPr>
      </w:pPr>
      <w:r w:rsidRPr="000044CB">
        <w:rPr>
          <w:sz w:val="28"/>
          <w:szCs w:val="28"/>
        </w:rPr>
        <w:tab/>
      </w:r>
      <w:r w:rsidRPr="000044CB">
        <w:rPr>
          <w:bCs/>
          <w:sz w:val="28"/>
          <w:szCs w:val="28"/>
        </w:rPr>
        <w:t>депутат по избирательному округу №1</w:t>
      </w:r>
      <w:r>
        <w:rPr>
          <w:bCs/>
          <w:sz w:val="28"/>
          <w:szCs w:val="28"/>
        </w:rPr>
        <w:t>0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4536"/>
        <w:gridCol w:w="851"/>
      </w:tblGrid>
      <w:tr w:rsidR="0029052B" w:rsidRPr="009530D4" w14:paraId="539D76E8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DCC5" w14:textId="1465CD3C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D35" w14:textId="207F2481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35A" w14:textId="48A83B0F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29052B" w:rsidRPr="009530D4" w14:paraId="49FF8301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28E86284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39010D63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3A4016B6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29052B" w:rsidRPr="009530D4" w14:paraId="5B23E0EE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29052B" w:rsidRPr="009530D4" w14:paraId="26BCF138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181430CB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  <w:r w:rsidR="00F9300A">
              <w:rPr>
                <w:rStyle w:val="af6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29052B" w:rsidRPr="009530D4" w14:paraId="3255A2EF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29052B" w:rsidRPr="009530D4" w14:paraId="56679DA2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29052B" w:rsidRPr="009530D4" w14:paraId="4346A803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29052B" w:rsidRPr="009530D4" w14:paraId="4E6BEE42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29052B" w:rsidRPr="009530D4" w14:paraId="7AF9B11A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29052B" w:rsidRPr="009530D4" w14:paraId="7501025F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B45" w14:textId="12A8B550" w:rsidR="0029052B" w:rsidRPr="00C013AC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692" w14:textId="77777777" w:rsidR="0029052B" w:rsidRPr="00C013AC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D72" w14:textId="78BAC318" w:rsidR="0029052B" w:rsidRPr="009530D4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29052B" w:rsidRPr="009530D4" w14:paraId="5CD24ADA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29052B" w:rsidRPr="009530D4" w14:paraId="1898995C" w14:textId="77777777" w:rsidTr="00970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29052B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29052B" w:rsidRPr="009530D4" w:rsidRDefault="0029052B" w:rsidP="002905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29052B" w:rsidRDefault="0029052B" w:rsidP="002905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0622B931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4D36F5">
        <w:rPr>
          <w:bCs/>
          <w:sz w:val="28"/>
          <w:szCs w:val="28"/>
        </w:rPr>
        <w:t>Давыдов Д.С., Зворыгина С.А., Куштанов Р.Р.</w:t>
      </w:r>
      <w:r w:rsidR="0029052B">
        <w:rPr>
          <w:bCs/>
          <w:sz w:val="28"/>
          <w:szCs w:val="28"/>
        </w:rPr>
        <w:t>, Одокиенко Р.Г., Великий Д.С.</w:t>
      </w:r>
      <w:r w:rsidR="00B659BD">
        <w:rPr>
          <w:bCs/>
          <w:sz w:val="28"/>
          <w:szCs w:val="28"/>
        </w:rPr>
        <w:t>, Власюк Е.Н.</w:t>
      </w:r>
      <w:r w:rsidR="00C013AC">
        <w:rPr>
          <w:bCs/>
          <w:sz w:val="28"/>
          <w:szCs w:val="28"/>
        </w:rPr>
        <w:t>, Лариков П.А., Панфилова Э.М., Чиканцев Т.А.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241024D0" w14:textId="77777777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1A610BC4" w14:textId="77777777" w:rsidR="00970CF9" w:rsidRPr="009E79D5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Суханова С.П. </w:t>
      </w:r>
      <w:r w:rsidRPr="009E79D5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180D2DA1" w14:textId="77777777" w:rsidR="00970CF9" w:rsidRDefault="00970CF9" w:rsidP="00970CF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Еременко А.В.</w:t>
      </w:r>
      <w:r>
        <w:rPr>
          <w:bCs/>
          <w:sz w:val="28"/>
          <w:szCs w:val="28"/>
        </w:rPr>
        <w:tab/>
        <w:t xml:space="preserve">  прокурор города Нижневартовска;</w:t>
      </w:r>
    </w:p>
    <w:p w14:paraId="4C9C41A5" w14:textId="77777777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18F2DB6" w14:textId="60B84BBD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Pr="007715A9">
        <w:rPr>
          <w:color w:val="000000" w:themeColor="text1"/>
          <w:sz w:val="28"/>
          <w:szCs w:val="28"/>
        </w:rPr>
        <w:t>заместит</w:t>
      </w:r>
      <w:r>
        <w:rPr>
          <w:color w:val="000000" w:themeColor="text1"/>
          <w:sz w:val="28"/>
          <w:szCs w:val="28"/>
        </w:rPr>
        <w:t xml:space="preserve">ель главы города, </w:t>
      </w:r>
      <w:r w:rsidRPr="00FF474F">
        <w:rPr>
          <w:sz w:val="28"/>
          <w:szCs w:val="28"/>
        </w:rPr>
        <w:t xml:space="preserve">директор департамента </w:t>
      </w:r>
      <w:r>
        <w:rPr>
          <w:sz w:val="28"/>
          <w:szCs w:val="28"/>
        </w:rPr>
        <w:t>строительства</w:t>
      </w:r>
      <w:r w:rsidRPr="00FF474F">
        <w:rPr>
          <w:sz w:val="28"/>
          <w:szCs w:val="28"/>
        </w:rPr>
        <w:t xml:space="preserve">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Нижневартовска;</w:t>
      </w:r>
    </w:p>
    <w:p w14:paraId="0A368C64" w14:textId="3F3C127E" w:rsidR="00970CF9" w:rsidRPr="00724465" w:rsidRDefault="00970CF9" w:rsidP="00970CF9">
      <w:pPr>
        <w:ind w:left="2268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Котов Д.А.</w:t>
      </w:r>
      <w:r>
        <w:rPr>
          <w:sz w:val="28"/>
          <w:szCs w:val="28"/>
        </w:rPr>
        <w:tab/>
      </w:r>
      <w:r w:rsidRPr="007715A9">
        <w:rPr>
          <w:color w:val="000000" w:themeColor="text1"/>
          <w:sz w:val="28"/>
          <w:szCs w:val="28"/>
        </w:rPr>
        <w:t>заместит</w:t>
      </w:r>
      <w:r>
        <w:rPr>
          <w:color w:val="000000" w:themeColor="text1"/>
          <w:sz w:val="28"/>
          <w:szCs w:val="28"/>
        </w:rPr>
        <w:t xml:space="preserve">ель главы города, </w:t>
      </w:r>
      <w:r w:rsidRPr="00FF474F">
        <w:rPr>
          <w:sz w:val="28"/>
          <w:szCs w:val="28"/>
        </w:rPr>
        <w:t xml:space="preserve">директор департамента </w:t>
      </w:r>
      <w:r>
        <w:rPr>
          <w:sz w:val="28"/>
          <w:szCs w:val="28"/>
        </w:rPr>
        <w:t>по социальной политике</w:t>
      </w:r>
      <w:r w:rsidRPr="00FF474F">
        <w:rPr>
          <w:sz w:val="28"/>
          <w:szCs w:val="28"/>
        </w:rPr>
        <w:t xml:space="preserve">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Нижневартовска;</w:t>
      </w:r>
    </w:p>
    <w:p w14:paraId="69B49731" w14:textId="77777777" w:rsidR="00970CF9" w:rsidRPr="009E2263" w:rsidRDefault="00970CF9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>
        <w:rPr>
          <w:sz w:val="28"/>
          <w:szCs w:val="28"/>
        </w:rPr>
        <w:tab/>
      </w:r>
      <w:r w:rsidRPr="009E2263">
        <w:rPr>
          <w:sz w:val="28"/>
          <w:szCs w:val="28"/>
        </w:rPr>
        <w:t>начальник юридического управления администрации города Нижневартовска;</w:t>
      </w:r>
    </w:p>
    <w:p w14:paraId="50191BD9" w14:textId="77777777" w:rsidR="00970CF9" w:rsidRDefault="00970CF9" w:rsidP="00970CF9">
      <w:pPr>
        <w:ind w:left="2268" w:right="-2" w:hanging="226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lastRenderedPageBreak/>
        <w:t>Шадыев М.</w:t>
      </w:r>
      <w:r>
        <w:rPr>
          <w:sz w:val="28"/>
          <w:szCs w:val="28"/>
        </w:rPr>
        <w:t>И.</w:t>
      </w:r>
      <w:r>
        <w:rPr>
          <w:sz w:val="28"/>
          <w:szCs w:val="28"/>
        </w:rPr>
        <w:tab/>
      </w:r>
      <w:r w:rsidRPr="00270524">
        <w:rPr>
          <w:color w:val="333333"/>
          <w:sz w:val="28"/>
          <w:szCs w:val="28"/>
          <w:shd w:val="clear" w:color="auto" w:fill="FFFFFF"/>
        </w:rPr>
        <w:t>директор муниципального казенного учреждения «Управление капитального строи</w:t>
      </w:r>
      <w:r>
        <w:rPr>
          <w:color w:val="333333"/>
          <w:sz w:val="28"/>
          <w:szCs w:val="28"/>
          <w:shd w:val="clear" w:color="auto" w:fill="FFFFFF"/>
        </w:rPr>
        <w:t>тельства города Нижневартовска»;</w:t>
      </w:r>
    </w:p>
    <w:p w14:paraId="4C068572" w14:textId="6616370E" w:rsidR="00970CF9" w:rsidRPr="004A58EE" w:rsidRDefault="00F9300A" w:rsidP="00970CF9">
      <w:pPr>
        <w:ind w:left="2268" w:hanging="2268"/>
        <w:jc w:val="both"/>
        <w:rPr>
          <w:bCs/>
          <w:sz w:val="28"/>
          <w:szCs w:val="28"/>
        </w:rPr>
      </w:pPr>
      <w:r w:rsidRPr="00EE3540">
        <w:rPr>
          <w:bCs/>
          <w:sz w:val="28"/>
          <w:szCs w:val="28"/>
        </w:rPr>
        <w:t>Курманалиев</w:t>
      </w:r>
      <w:r w:rsidR="00EE3540">
        <w:rPr>
          <w:bCs/>
          <w:sz w:val="28"/>
          <w:szCs w:val="28"/>
        </w:rPr>
        <w:t xml:space="preserve"> Р.С.</w:t>
      </w:r>
      <w:r w:rsidRPr="00EE3540">
        <w:rPr>
          <w:bCs/>
          <w:sz w:val="28"/>
          <w:szCs w:val="28"/>
        </w:rPr>
        <w:t xml:space="preserve"> </w:t>
      </w:r>
      <w:r w:rsidRPr="00F9300A">
        <w:rPr>
          <w:bCs/>
          <w:sz w:val="28"/>
          <w:szCs w:val="28"/>
        </w:rPr>
        <w:t xml:space="preserve">врио </w:t>
      </w:r>
      <w:r>
        <w:rPr>
          <w:sz w:val="28"/>
          <w:szCs w:val="28"/>
        </w:rPr>
        <w:t>заместителя</w:t>
      </w:r>
      <w:r w:rsidR="00970CF9" w:rsidRPr="00F9300A">
        <w:rPr>
          <w:sz w:val="28"/>
          <w:szCs w:val="28"/>
        </w:rPr>
        <w:t xml:space="preserve"> начальника полици</w:t>
      </w:r>
      <w:r>
        <w:rPr>
          <w:sz w:val="28"/>
          <w:szCs w:val="28"/>
        </w:rPr>
        <w:t xml:space="preserve">и по охране общего порядка </w:t>
      </w:r>
      <w:r w:rsidR="00970CF9" w:rsidRPr="00F9300A">
        <w:rPr>
          <w:sz w:val="28"/>
          <w:szCs w:val="28"/>
        </w:rPr>
        <w:t xml:space="preserve">УМВД России </w:t>
      </w:r>
      <w:r w:rsidR="00970CF9" w:rsidRPr="00F9300A">
        <w:rPr>
          <w:bCs/>
          <w:sz w:val="28"/>
          <w:szCs w:val="28"/>
        </w:rPr>
        <w:t>по городу Нижневартовску.</w:t>
      </w: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21531190" w14:textId="77777777" w:rsidR="00EE3540" w:rsidRDefault="00EE3540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179E66F" w14:textId="7A978194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147C876A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970CF9">
        <w:rPr>
          <w:sz w:val="28"/>
          <w:szCs w:val="28"/>
        </w:rPr>
        <w:t>Жигалов Сергей Николаевич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970CF9">
        <w:rPr>
          <w:sz w:val="28"/>
          <w:szCs w:val="28"/>
        </w:rPr>
        <w:t>вопросам безопасности населения.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0FA2A308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2"/>
      </w:tblGrid>
      <w:tr w:rsidR="00970CF9" w:rsidRPr="00F57082" w14:paraId="516B92AB" w14:textId="77777777" w:rsidTr="004D2D97">
        <w:tc>
          <w:tcPr>
            <w:tcW w:w="567" w:type="dxa"/>
          </w:tcPr>
          <w:p w14:paraId="09132BB9" w14:textId="77777777" w:rsidR="00970CF9" w:rsidRPr="004D2D97" w:rsidRDefault="00970CF9" w:rsidP="00970CF9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3F810E28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5508E5FA" w14:textId="62B74638" w:rsidR="00970CF9" w:rsidRPr="004D2D97" w:rsidRDefault="00970CF9" w:rsidP="004D2D97">
            <w:pPr>
              <w:ind w:left="602"/>
              <w:jc w:val="both"/>
              <w:rPr>
                <w:color w:val="000000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="004D2D97">
              <w:rPr>
                <w:sz w:val="28"/>
                <w:szCs w:val="28"/>
              </w:rPr>
              <w:t>Жигалов Сергей Николаевич</w:t>
            </w:r>
            <w:r w:rsidR="004D2D97" w:rsidRPr="007715A9">
              <w:rPr>
                <w:sz w:val="28"/>
                <w:szCs w:val="28"/>
              </w:rPr>
              <w:t xml:space="preserve">, председатель комитета                                 по </w:t>
            </w:r>
            <w:r w:rsidR="004D2D97">
              <w:rPr>
                <w:sz w:val="28"/>
                <w:szCs w:val="28"/>
              </w:rPr>
              <w:t>вопросам безопасности населения</w:t>
            </w:r>
            <w:r w:rsidRPr="004D2D97">
              <w:rPr>
                <w:sz w:val="28"/>
                <w:szCs w:val="28"/>
              </w:rPr>
              <w:t>.</w:t>
            </w:r>
          </w:p>
        </w:tc>
      </w:tr>
      <w:tr w:rsidR="00970CF9" w:rsidRPr="00F57082" w14:paraId="2188E9EE" w14:textId="77777777" w:rsidTr="004D2D97">
        <w:tc>
          <w:tcPr>
            <w:tcW w:w="567" w:type="dxa"/>
          </w:tcPr>
          <w:p w14:paraId="26E684B6" w14:textId="77777777" w:rsidR="00970CF9" w:rsidRPr="004D2D97" w:rsidRDefault="00970CF9" w:rsidP="008F54D4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747E04BE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4D2D97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970CF9" w:rsidRPr="00F57082" w14:paraId="2C779D18" w14:textId="77777777" w:rsidTr="004D2D97">
        <w:tc>
          <w:tcPr>
            <w:tcW w:w="567" w:type="dxa"/>
          </w:tcPr>
          <w:p w14:paraId="1C832183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9072" w:type="dxa"/>
          </w:tcPr>
          <w:p w14:paraId="6DA94E18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о предусмотрении денежных средств на выполнение работ по ремонту в районе дома №18 по улице Мусы Джалиля в границах улично-дорожной сети города.</w:t>
            </w:r>
          </w:p>
          <w:p w14:paraId="1325CEB4" w14:textId="77777777" w:rsidR="00970CF9" w:rsidRPr="004D2D97" w:rsidRDefault="00970CF9" w:rsidP="008F54D4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Pr="004D2D97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4D2D97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970CF9" w:rsidRPr="00F57082" w14:paraId="2E33EB17" w14:textId="77777777" w:rsidTr="004D2D97">
        <w:tc>
          <w:tcPr>
            <w:tcW w:w="567" w:type="dxa"/>
          </w:tcPr>
          <w:p w14:paraId="03D2630F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3.</w:t>
            </w:r>
          </w:p>
        </w:tc>
        <w:tc>
          <w:tcPr>
            <w:tcW w:w="9072" w:type="dxa"/>
          </w:tcPr>
          <w:p w14:paraId="392EF8E9" w14:textId="77777777" w:rsidR="00970CF9" w:rsidRPr="004D2D97" w:rsidRDefault="00970CF9" w:rsidP="008F54D4">
            <w:pPr>
              <w:jc w:val="both"/>
              <w:rPr>
                <w:i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4D2D97">
              <w:rPr>
                <w:spacing w:val="-1"/>
                <w:sz w:val="28"/>
                <w:szCs w:val="28"/>
              </w:rPr>
              <w:t>о ремонте</w:t>
            </w:r>
            <w:r w:rsidRPr="004D2D97">
              <w:rPr>
                <w:sz w:val="28"/>
                <w:szCs w:val="28"/>
              </w:rPr>
              <w:t xml:space="preserve"> автомобильной дороги, ведущей             к казенному учреждению Ханты-Мансийского автономного округа – Югры «Нижневартовский противотуберкулезный диспансер»</w:t>
            </w:r>
            <w:r w:rsidRPr="004D2D97">
              <w:rPr>
                <w:spacing w:val="-1"/>
                <w:sz w:val="28"/>
                <w:szCs w:val="28"/>
              </w:rPr>
              <w:t>.</w:t>
            </w:r>
          </w:p>
          <w:p w14:paraId="5A0FE0E7" w14:textId="77777777" w:rsidR="00970CF9" w:rsidRPr="004D2D97" w:rsidRDefault="00970CF9" w:rsidP="008F54D4">
            <w:pPr>
              <w:ind w:left="782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Pr="004D2D97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4D2D97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970CF9" w:rsidRPr="00F57082" w14:paraId="6BCF8F47" w14:textId="77777777" w:rsidTr="004D2D97">
        <w:tc>
          <w:tcPr>
            <w:tcW w:w="567" w:type="dxa"/>
          </w:tcPr>
          <w:p w14:paraId="18CE9DC9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lastRenderedPageBreak/>
              <w:t xml:space="preserve"> 4.</w:t>
            </w:r>
          </w:p>
        </w:tc>
        <w:tc>
          <w:tcPr>
            <w:tcW w:w="9072" w:type="dxa"/>
          </w:tcPr>
          <w:p w14:paraId="4987E5FC" w14:textId="62E1E0EA" w:rsidR="00970CF9" w:rsidRPr="004D2D97" w:rsidRDefault="00970CF9" w:rsidP="008F54D4">
            <w:pPr>
              <w:contextualSpacing/>
              <w:jc w:val="both"/>
              <w:rPr>
                <w:sz w:val="28"/>
                <w:szCs w:val="28"/>
              </w:rPr>
            </w:pPr>
            <w:r w:rsidRPr="004D2D97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о </w:t>
            </w:r>
            <w:r w:rsidRPr="004D2D97">
              <w:rPr>
                <w:sz w:val="28"/>
                <w:szCs w:val="28"/>
              </w:rPr>
              <w:t xml:space="preserve">предусмотрении денежных средств на выполнение работ по капитальному ремонту автомобильной дороги </w:t>
            </w:r>
            <w:r w:rsidR="004D2D97">
              <w:rPr>
                <w:sz w:val="28"/>
                <w:szCs w:val="28"/>
              </w:rPr>
              <w:t xml:space="preserve">          </w:t>
            </w:r>
            <w:r w:rsidRPr="004D2D97">
              <w:rPr>
                <w:sz w:val="28"/>
                <w:szCs w:val="28"/>
              </w:rPr>
              <w:t>по улице Осенней (от улицы Декабристов до улицы Садовой).</w:t>
            </w:r>
          </w:p>
          <w:p w14:paraId="7D8ED6B3" w14:textId="77777777" w:rsidR="00970CF9" w:rsidRPr="004D2D97" w:rsidRDefault="00970CF9" w:rsidP="008F54D4">
            <w:pPr>
              <w:ind w:left="782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Pr="004D2D97">
              <w:rPr>
                <w:bCs/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970CF9" w:rsidRPr="00F57082" w14:paraId="3A55775E" w14:textId="77777777" w:rsidTr="004D2D97">
        <w:tc>
          <w:tcPr>
            <w:tcW w:w="567" w:type="dxa"/>
          </w:tcPr>
          <w:p w14:paraId="14B8998C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9072" w:type="dxa"/>
          </w:tcPr>
          <w:p w14:paraId="08E741FD" w14:textId="23F2C8E9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4D2D97">
              <w:rPr>
                <w:sz w:val="28"/>
                <w:szCs w:val="28"/>
              </w:rPr>
              <w:t xml:space="preserve">благоустройства внутриквартального проезда вдоль жилого дома №68-а по улице Мира </w:t>
            </w:r>
            <w:r w:rsidR="004D2D97">
              <w:rPr>
                <w:sz w:val="28"/>
                <w:szCs w:val="28"/>
              </w:rPr>
              <w:t xml:space="preserve">        </w:t>
            </w:r>
            <w:r w:rsidRPr="004D2D97">
              <w:rPr>
                <w:sz w:val="28"/>
                <w:szCs w:val="28"/>
              </w:rPr>
              <w:t>и обустройства пешеходного тротуара.</w:t>
            </w:r>
          </w:p>
          <w:p w14:paraId="2ADB4E3E" w14:textId="77777777" w:rsidR="00970CF9" w:rsidRPr="004D2D97" w:rsidRDefault="00970CF9" w:rsidP="008F54D4">
            <w:pPr>
              <w:ind w:left="782"/>
              <w:contextualSpacing/>
              <w:jc w:val="both"/>
              <w:rPr>
                <w:spacing w:val="-1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Докладчик: Шадыев Марсель Искяндярович</w:t>
            </w:r>
            <w:r w:rsidRPr="004D2D97">
              <w:rPr>
                <w:color w:val="333333"/>
                <w:sz w:val="28"/>
                <w:szCs w:val="28"/>
                <w:shd w:val="clear" w:color="auto" w:fill="FFFFFF"/>
              </w:rPr>
              <w:t>, директор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970CF9" w:rsidRPr="00F57082" w14:paraId="4D59D8BC" w14:textId="77777777" w:rsidTr="004D2D97">
        <w:tc>
          <w:tcPr>
            <w:tcW w:w="567" w:type="dxa"/>
          </w:tcPr>
          <w:p w14:paraId="7BD118A0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 6.</w:t>
            </w:r>
          </w:p>
        </w:tc>
        <w:tc>
          <w:tcPr>
            <w:tcW w:w="9072" w:type="dxa"/>
          </w:tcPr>
          <w:p w14:paraId="1FAABD45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 результатах выездного заседания рабочей группы комитета                               по городскому хозяйству и строительству (от 11.03.2025). </w:t>
            </w:r>
          </w:p>
          <w:p w14:paraId="742BBF61" w14:textId="186F14FF" w:rsidR="00970CF9" w:rsidRPr="004D2D97" w:rsidRDefault="00970CF9" w:rsidP="008F54D4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          Докладчик: Жигалов Сергей Николаевич, председатель комитета </w:t>
            </w:r>
            <w:r w:rsidR="004D2D97">
              <w:rPr>
                <w:sz w:val="28"/>
                <w:szCs w:val="28"/>
              </w:rPr>
              <w:t xml:space="preserve">   </w:t>
            </w:r>
            <w:r w:rsidRPr="004D2D97">
              <w:rPr>
                <w:sz w:val="28"/>
                <w:szCs w:val="28"/>
              </w:rPr>
              <w:t>по вопросам безопасности населения.</w:t>
            </w:r>
          </w:p>
        </w:tc>
      </w:tr>
      <w:tr w:rsidR="00970CF9" w:rsidRPr="00F57082" w14:paraId="04428BE9" w14:textId="77777777" w:rsidTr="004D2D97">
        <w:tc>
          <w:tcPr>
            <w:tcW w:w="567" w:type="dxa"/>
          </w:tcPr>
          <w:p w14:paraId="0ADC7EBD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 7.</w:t>
            </w:r>
          </w:p>
        </w:tc>
        <w:tc>
          <w:tcPr>
            <w:tcW w:w="9072" w:type="dxa"/>
          </w:tcPr>
          <w:p w14:paraId="47F6D55A" w14:textId="7957CF48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pacing w:val="-1"/>
                <w:sz w:val="28"/>
                <w:szCs w:val="28"/>
              </w:rPr>
              <w:t>О результатах заседания рабочей группы комитета по городскому хозяйству и строительству по вопросу</w:t>
            </w:r>
            <w:r w:rsidRPr="004D2D97">
              <w:rPr>
                <w:sz w:val="28"/>
                <w:szCs w:val="28"/>
              </w:rPr>
              <w:t xml:space="preserve"> реализации проекта «Сквер </w:t>
            </w:r>
            <w:r w:rsidR="004D2D97">
              <w:rPr>
                <w:sz w:val="28"/>
                <w:szCs w:val="28"/>
              </w:rPr>
              <w:t xml:space="preserve">                  </w:t>
            </w:r>
            <w:r w:rsidRPr="004D2D97">
              <w:rPr>
                <w:sz w:val="28"/>
                <w:szCs w:val="28"/>
              </w:rPr>
              <w:t>в</w:t>
            </w:r>
            <w:r w:rsidR="004D2D97">
              <w:rPr>
                <w:sz w:val="28"/>
                <w:szCs w:val="28"/>
              </w:rPr>
              <w:t xml:space="preserve"> каждый двор» </w:t>
            </w:r>
            <w:r w:rsidRPr="004D2D97">
              <w:rPr>
                <w:sz w:val="28"/>
                <w:szCs w:val="28"/>
              </w:rPr>
              <w:t xml:space="preserve">(от 19.03.2025). </w:t>
            </w:r>
          </w:p>
          <w:p w14:paraId="6363BC7A" w14:textId="77777777" w:rsidR="00970CF9" w:rsidRPr="004D2D97" w:rsidRDefault="00970CF9" w:rsidP="008F54D4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          Докладчик: Землянкин Сергей Федорович, руководитель рабочей  группы, депутат Думы города Нижневартовска седьмого созыва по одномандатному избирательному округу №13.</w:t>
            </w:r>
          </w:p>
        </w:tc>
      </w:tr>
      <w:tr w:rsidR="00970CF9" w:rsidRPr="00F57082" w14:paraId="4031083E" w14:textId="77777777" w:rsidTr="004D2D97">
        <w:tc>
          <w:tcPr>
            <w:tcW w:w="567" w:type="dxa"/>
          </w:tcPr>
          <w:p w14:paraId="07FE193A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 8.</w:t>
            </w:r>
          </w:p>
        </w:tc>
        <w:tc>
          <w:tcPr>
            <w:tcW w:w="9072" w:type="dxa"/>
          </w:tcPr>
          <w:p w14:paraId="3A1A86A9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4D2D97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4D2D97">
              <w:rPr>
                <w:sz w:val="28"/>
                <w:szCs w:val="28"/>
              </w:rPr>
              <w:t xml:space="preserve"> в 2021-2026 годах.</w:t>
            </w:r>
          </w:p>
          <w:p w14:paraId="26ACCAE7" w14:textId="77777777" w:rsidR="00970CF9" w:rsidRPr="004D2D97" w:rsidRDefault="00970CF9" w:rsidP="008F54D4">
            <w:pPr>
              <w:ind w:left="744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Докладчики: </w:t>
            </w:r>
          </w:p>
          <w:p w14:paraId="4DF0BAA9" w14:textId="77777777" w:rsidR="00970CF9" w:rsidRPr="004D2D97" w:rsidRDefault="00970CF9" w:rsidP="008F54D4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4D2D97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2735CED2" w14:textId="77777777" w:rsidR="00970CF9" w:rsidRPr="004D2D97" w:rsidRDefault="00970CF9" w:rsidP="008F54D4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      </w:r>
          </w:p>
          <w:p w14:paraId="564C1791" w14:textId="77777777" w:rsidR="00970CF9" w:rsidRPr="004D2D97" w:rsidRDefault="00970CF9" w:rsidP="008F54D4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4D2D97">
              <w:rPr>
                <w:color w:val="000000" w:themeColor="text1"/>
                <w:sz w:val="28"/>
                <w:szCs w:val="28"/>
              </w:rPr>
              <w:t xml:space="preserve">Котов Дмитрий Анатольевич, </w:t>
            </w:r>
            <w:r w:rsidRPr="004D2D97">
              <w:rPr>
                <w:sz w:val="28"/>
                <w:szCs w:val="28"/>
              </w:rPr>
              <w:t>заместитель главы города, директор департамента по социальной политике администрации города Нижневартовска</w:t>
            </w:r>
            <w:r w:rsidRPr="004D2D97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970CF9" w:rsidRPr="00F57082" w14:paraId="2C6C6C18" w14:textId="77777777" w:rsidTr="004D2D97">
        <w:tc>
          <w:tcPr>
            <w:tcW w:w="567" w:type="dxa"/>
          </w:tcPr>
          <w:p w14:paraId="341601F3" w14:textId="77777777" w:rsidR="00970CF9" w:rsidRPr="004D2D97" w:rsidRDefault="00970CF9" w:rsidP="008F54D4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4B558F6F" w14:textId="77777777" w:rsidR="00970CF9" w:rsidRPr="004D2D97" w:rsidRDefault="00970CF9" w:rsidP="008F54D4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4D2D97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4D2D97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970CF9" w:rsidRPr="00F57082" w14:paraId="601277DB" w14:textId="77777777" w:rsidTr="004D2D97">
        <w:tc>
          <w:tcPr>
            <w:tcW w:w="567" w:type="dxa"/>
          </w:tcPr>
          <w:p w14:paraId="567B953B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9.</w:t>
            </w:r>
          </w:p>
        </w:tc>
        <w:tc>
          <w:tcPr>
            <w:tcW w:w="9072" w:type="dxa"/>
          </w:tcPr>
          <w:p w14:paraId="5E18E155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вопросам безопасности населения по </w:t>
            </w:r>
            <w:r w:rsidRPr="004D2D97">
              <w:rPr>
                <w:sz w:val="28"/>
                <w:szCs w:val="28"/>
              </w:rPr>
              <w:t xml:space="preserve">вопросу разработки проектной документации комплексной схемы </w:t>
            </w:r>
            <w:r w:rsidRPr="004D2D97">
              <w:rPr>
                <w:rStyle w:val="aff4"/>
              </w:rPr>
              <w:t xml:space="preserve">организации дорожного движения с целью обустройства </w:t>
            </w:r>
            <w:r w:rsidRPr="004D2D97">
              <w:rPr>
                <w:sz w:val="28"/>
                <w:szCs w:val="28"/>
              </w:rPr>
              <w:t>кольцевых развязок на перекрестках улиц города Нижневартовска.</w:t>
            </w:r>
          </w:p>
          <w:p w14:paraId="7B895F1B" w14:textId="77777777" w:rsidR="00970CF9" w:rsidRPr="004D2D97" w:rsidRDefault="00970CF9" w:rsidP="008F54D4">
            <w:pPr>
              <w:ind w:left="782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Pr="004D2D97">
              <w:rPr>
                <w:bCs/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970CF9" w:rsidRPr="00F57082" w14:paraId="532505A0" w14:textId="77777777" w:rsidTr="004D2D97">
        <w:tc>
          <w:tcPr>
            <w:tcW w:w="567" w:type="dxa"/>
          </w:tcPr>
          <w:p w14:paraId="3F8CFFE0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lastRenderedPageBreak/>
              <w:t xml:space="preserve"> 10.</w:t>
            </w:r>
          </w:p>
        </w:tc>
        <w:tc>
          <w:tcPr>
            <w:tcW w:w="9072" w:type="dxa"/>
          </w:tcPr>
          <w:p w14:paraId="1F40FCC2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4D2D97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4D2D97">
              <w:rPr>
                <w:sz w:val="28"/>
                <w:szCs w:val="28"/>
              </w:rPr>
              <w:t xml:space="preserve"> в 2021-2026 годах.</w:t>
            </w:r>
          </w:p>
          <w:p w14:paraId="1B2D63CA" w14:textId="77777777" w:rsidR="00970CF9" w:rsidRPr="004D2D97" w:rsidRDefault="00970CF9" w:rsidP="008F54D4">
            <w:pPr>
              <w:ind w:left="743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Докладчики:</w:t>
            </w:r>
          </w:p>
          <w:p w14:paraId="3759F089" w14:textId="6F9EB46D" w:rsidR="00970CF9" w:rsidRPr="004D2D97" w:rsidRDefault="00970CF9" w:rsidP="008F54D4">
            <w:pPr>
              <w:ind w:left="743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</w:t>
            </w:r>
            <w:r w:rsidR="0029052B">
              <w:rPr>
                <w:sz w:val="28"/>
                <w:szCs w:val="28"/>
              </w:rPr>
              <w:t>нистрации города Нижневартовска.</w:t>
            </w:r>
          </w:p>
          <w:p w14:paraId="106D7B6F" w14:textId="77777777" w:rsidR="00970CF9" w:rsidRPr="004D2D97" w:rsidRDefault="00970CF9" w:rsidP="008F54D4">
            <w:pPr>
              <w:ind w:left="743"/>
              <w:jc w:val="both"/>
              <w:rPr>
                <w:spacing w:val="-1"/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Чеботарев Станислав Васильевич, </w:t>
            </w:r>
            <w:r w:rsidRPr="004D2D97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970CF9" w:rsidRPr="00F57082" w14:paraId="16E4EDD6" w14:textId="77777777" w:rsidTr="004D2D97">
        <w:tc>
          <w:tcPr>
            <w:tcW w:w="567" w:type="dxa"/>
          </w:tcPr>
          <w:p w14:paraId="4E559CB9" w14:textId="77777777" w:rsidR="00970CF9" w:rsidRPr="004D2D97" w:rsidRDefault="00970CF9" w:rsidP="008F54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456A37A1" w14:textId="77777777" w:rsidR="00970CF9" w:rsidRPr="004D2D97" w:rsidRDefault="00970CF9" w:rsidP="008F54D4">
            <w:pPr>
              <w:jc w:val="both"/>
              <w:rPr>
                <w:i/>
                <w:sz w:val="28"/>
                <w:szCs w:val="28"/>
              </w:rPr>
            </w:pPr>
            <w:r w:rsidRPr="004D2D97">
              <w:rPr>
                <w:i/>
                <w:color w:val="000000"/>
                <w:sz w:val="28"/>
                <w:szCs w:val="28"/>
              </w:rPr>
              <w:t>Вопросы по повестке дня 38 заседания Думы города Нижневартовска</w:t>
            </w:r>
          </w:p>
        </w:tc>
      </w:tr>
      <w:tr w:rsidR="00970CF9" w:rsidRPr="00215B61" w14:paraId="0DA14361" w14:textId="77777777" w:rsidTr="004D2D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F61E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br/>
              <w:t xml:space="preserve"> 11.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D2C2" w14:textId="77777777" w:rsidR="00970CF9" w:rsidRPr="004D2D97" w:rsidRDefault="00970CF9" w:rsidP="008F54D4">
            <w:pPr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>Об отчёте о деятельности</w:t>
            </w:r>
            <w:r w:rsidRPr="004D2D97">
              <w:rPr>
                <w:sz w:val="28"/>
                <w:szCs w:val="28"/>
              </w:rPr>
              <w:t> контрольно-счетного органа муниципального образования – с</w:t>
            </w:r>
            <w:r w:rsidRPr="004D2D97">
              <w:rPr>
                <w:bCs/>
                <w:sz w:val="28"/>
                <w:szCs w:val="28"/>
              </w:rPr>
              <w:t>чётной палаты города Нижневартовска за 2024 год.</w:t>
            </w:r>
          </w:p>
          <w:p w14:paraId="02BC51F8" w14:textId="77777777" w:rsidR="00970CF9" w:rsidRPr="004D2D97" w:rsidRDefault="00970CF9" w:rsidP="008F54D4">
            <w:pPr>
              <w:ind w:left="781"/>
              <w:jc w:val="both"/>
              <w:rPr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 xml:space="preserve">Докладчик: Суханова Светлана Петровна, председатель </w:t>
            </w:r>
            <w:r w:rsidRPr="004D2D97">
              <w:rPr>
                <w:sz w:val="28"/>
                <w:szCs w:val="28"/>
              </w:rPr>
              <w:t>контрольно-счетного органа муниципального образования – с</w:t>
            </w:r>
            <w:r w:rsidRPr="004D2D97">
              <w:rPr>
                <w:bCs/>
                <w:sz w:val="28"/>
                <w:szCs w:val="28"/>
              </w:rPr>
              <w:t>чётной палаты города Нижневартовска.</w:t>
            </w:r>
          </w:p>
        </w:tc>
      </w:tr>
      <w:tr w:rsidR="00970CF9" w:rsidRPr="00215B61" w14:paraId="336326E7" w14:textId="77777777" w:rsidTr="004D2D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A120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 12. 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4502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Pr="004D2D97">
              <w:rPr>
                <w:sz w:val="28"/>
                <w:szCs w:val="28"/>
              </w:rPr>
              <w:br/>
              <w:t xml:space="preserve">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</w:t>
            </w:r>
            <w:r w:rsidRPr="004D2D97">
              <w:rPr>
                <w:sz w:val="28"/>
                <w:szCs w:val="28"/>
              </w:rPr>
              <w:br/>
              <w:t>(с изменением).</w:t>
            </w:r>
          </w:p>
          <w:p w14:paraId="31C02549" w14:textId="19AF65D3" w:rsidR="00970CF9" w:rsidRPr="004D2D97" w:rsidRDefault="00970CF9" w:rsidP="008F54D4">
            <w:pPr>
              <w:ind w:left="782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</w:t>
            </w:r>
            <w:r w:rsidR="00AD0C3D">
              <w:rPr>
                <w:sz w:val="28"/>
                <w:szCs w:val="28"/>
              </w:rPr>
              <w:t>Чеботарев Станислав Васильевич</w:t>
            </w:r>
            <w:r w:rsidRPr="004D2D97">
              <w:rPr>
                <w:sz w:val="28"/>
                <w:szCs w:val="28"/>
              </w:rPr>
              <w:t>, з</w:t>
            </w:r>
            <w:r w:rsidRPr="004D2D97">
              <w:rPr>
                <w:iCs/>
                <w:sz w:val="28"/>
                <w:szCs w:val="28"/>
              </w:rPr>
              <w:t>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970CF9" w:rsidRPr="00121BE5" w14:paraId="24B013F5" w14:textId="77777777" w:rsidTr="004D2D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4D65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13.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27F4" w14:textId="77777777" w:rsidR="00970CF9" w:rsidRPr="004D2D97" w:rsidRDefault="00970CF9" w:rsidP="008F54D4">
            <w:pPr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>О внесении изменений в решение Думы города Нижневартовска                        от 25.03.2016 №1012 «О Регламенте Думы города Нижневартовска»</w:t>
            </w:r>
          </w:p>
          <w:p w14:paraId="15EFBD0B" w14:textId="77777777" w:rsidR="00970CF9" w:rsidRPr="004D2D97" w:rsidRDefault="00970CF9" w:rsidP="008F54D4">
            <w:pPr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(с изменениями).</w:t>
            </w:r>
          </w:p>
          <w:p w14:paraId="29341D26" w14:textId="77777777" w:rsidR="00970CF9" w:rsidRPr="004D2D97" w:rsidRDefault="00970CF9" w:rsidP="008F54D4">
            <w:pPr>
              <w:ind w:firstLine="709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 xml:space="preserve">Докладчик: Зяблицкая Наталья Викторовна, заместитель </w:t>
            </w:r>
          </w:p>
          <w:p w14:paraId="4F4EFF97" w14:textId="77777777" w:rsidR="00970CF9" w:rsidRPr="004D2D97" w:rsidRDefault="00970CF9" w:rsidP="008F54D4">
            <w:pPr>
              <w:ind w:firstLine="709"/>
              <w:jc w:val="both"/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председателя Думы города Нижневартовска.</w:t>
            </w:r>
          </w:p>
        </w:tc>
      </w:tr>
      <w:tr w:rsidR="00970CF9" w:rsidRPr="00215B61" w14:paraId="474430F5" w14:textId="77777777" w:rsidTr="004D2D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5827" w14:textId="77777777" w:rsidR="00970CF9" w:rsidRPr="004D2D97" w:rsidRDefault="00970CF9" w:rsidP="008F54D4">
            <w:pPr>
              <w:rPr>
                <w:sz w:val="28"/>
                <w:szCs w:val="28"/>
              </w:rPr>
            </w:pPr>
            <w:r w:rsidRPr="004D2D97">
              <w:rPr>
                <w:sz w:val="28"/>
                <w:szCs w:val="28"/>
              </w:rPr>
              <w:t>14.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81D8" w14:textId="77777777" w:rsidR="00970CF9" w:rsidRPr="004D2D97" w:rsidRDefault="00970CF9" w:rsidP="008F54D4">
            <w:pPr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>О внесении изменений в решение Думы города Нижневартовска                         от 31.03.2017 №166 «О порядке организации и проведения публичных слушаний в городе Нижневартовске» (с изменениями).</w:t>
            </w:r>
          </w:p>
          <w:p w14:paraId="49C625B7" w14:textId="77777777" w:rsidR="00970CF9" w:rsidRPr="004D2D97" w:rsidRDefault="00970CF9" w:rsidP="008F54D4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 xml:space="preserve">Докладчик: Крутовцов Александр Алексеевич, начальник </w:t>
            </w:r>
          </w:p>
          <w:p w14:paraId="51A1CD0C" w14:textId="77777777" w:rsidR="00970CF9" w:rsidRPr="004D2D97" w:rsidRDefault="00970CF9" w:rsidP="008F54D4">
            <w:pPr>
              <w:ind w:left="73" w:hanging="73"/>
              <w:jc w:val="both"/>
              <w:rPr>
                <w:bCs/>
                <w:color w:val="FF0000"/>
                <w:sz w:val="28"/>
                <w:szCs w:val="28"/>
              </w:rPr>
            </w:pPr>
            <w:r w:rsidRPr="004D2D97">
              <w:rPr>
                <w:bCs/>
                <w:sz w:val="28"/>
                <w:szCs w:val="28"/>
              </w:rPr>
              <w:t xml:space="preserve">          юридического управления администрации города Нижневартовска.  </w:t>
            </w:r>
          </w:p>
        </w:tc>
      </w:tr>
    </w:tbl>
    <w:p w14:paraId="1E16FA8D" w14:textId="77777777" w:rsidR="00970CF9" w:rsidRDefault="00970CF9" w:rsidP="00970CF9"/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E73D16C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</w:t>
      </w:r>
      <w:r w:rsidR="00F9300A">
        <w:rPr>
          <w:sz w:val="28"/>
          <w:szCs w:val="28"/>
        </w:rPr>
        <w:t>1</w:t>
      </w:r>
    </w:p>
    <w:p w14:paraId="6BCA735E" w14:textId="6D35E88C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F9300A">
        <w:rPr>
          <w:sz w:val="28"/>
          <w:szCs w:val="28"/>
        </w:rPr>
        <w:t>11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1522B04E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27B16CC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2379492F" w14:textId="40F7D6FE" w:rsidR="004D2D97" w:rsidRPr="004D2D97" w:rsidRDefault="003C223B" w:rsidP="004D2D97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4D2D97" w:rsidRPr="004D2D97">
        <w:rPr>
          <w:sz w:val="28"/>
          <w:szCs w:val="28"/>
        </w:rPr>
        <w:t xml:space="preserve">об исполнении протокольного поручения комитета </w:t>
      </w:r>
      <w:r w:rsidR="00F9300A">
        <w:rPr>
          <w:sz w:val="28"/>
          <w:szCs w:val="28"/>
        </w:rPr>
        <w:t xml:space="preserve">                      </w:t>
      </w:r>
      <w:r w:rsidR="004D2D97" w:rsidRPr="004D2D97">
        <w:rPr>
          <w:sz w:val="28"/>
          <w:szCs w:val="28"/>
        </w:rPr>
        <w:t xml:space="preserve">по городскому хозяйству и строительству о предусмотрении денежных </w:t>
      </w:r>
      <w:r w:rsidR="004D2D97" w:rsidRPr="004D2D97">
        <w:rPr>
          <w:sz w:val="28"/>
          <w:szCs w:val="28"/>
        </w:rPr>
        <w:lastRenderedPageBreak/>
        <w:t>средств на выполнение работ по ремонту в районе дома №18 по улице Мусы Джалиля в границах улично-дорожной сети города.</w:t>
      </w:r>
    </w:p>
    <w:p w14:paraId="319C47BA" w14:textId="739521DD" w:rsidR="005D3822" w:rsidRDefault="004D2D97" w:rsidP="004D2D97">
      <w:pPr>
        <w:pStyle w:val="3"/>
        <w:shd w:val="clear" w:color="auto" w:fill="FEFEFE"/>
        <w:spacing w:before="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D2D97">
        <w:rPr>
          <w:rFonts w:ascii="Times New Roman" w:hAnsi="Times New Roman" w:cs="Times New Roman"/>
          <w:color w:val="auto"/>
          <w:sz w:val="28"/>
          <w:szCs w:val="28"/>
        </w:rPr>
        <w:t xml:space="preserve">Докладчик: </w:t>
      </w:r>
      <w:r w:rsidRPr="004D2D97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Боков Анатолий Николаевич, </w:t>
      </w:r>
      <w:r w:rsidRPr="004D2D97">
        <w:rPr>
          <w:rFonts w:ascii="Times New Roman" w:hAnsi="Times New Roman" w:cs="Times New Roman"/>
          <w:bCs/>
          <w:color w:val="auto"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3B410D07" w14:textId="77777777" w:rsidR="004D2D97" w:rsidRPr="004D2D97" w:rsidRDefault="004D2D97" w:rsidP="004D2D97"/>
    <w:p w14:paraId="153B1662" w14:textId="10386ADF" w:rsidR="006C2A9C" w:rsidRPr="00F97093" w:rsidRDefault="004D2D97" w:rsidP="006C2A9C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Боков А.Н.</w:t>
      </w:r>
      <w:r w:rsidR="009E2B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сообщил, что </w:t>
      </w:r>
      <w:r w:rsidR="006C2A9C">
        <w:rPr>
          <w:rFonts w:eastAsia="Calibri"/>
          <w:sz w:val="28"/>
          <w:szCs w:val="28"/>
        </w:rPr>
        <w:t>р</w:t>
      </w:r>
      <w:r w:rsidR="006C2A9C" w:rsidRPr="00F97093">
        <w:rPr>
          <w:rFonts w:eastAsia="Calibri"/>
          <w:sz w:val="28"/>
          <w:szCs w:val="28"/>
        </w:rPr>
        <w:t xml:space="preserve">емонт тротуара в районе дома №18 по улице Мусы Джалиля в границах улично-дорожной сети города запланирован в 2025 году в рамках ремонта улицы Мусы Джалиля от улицы </w:t>
      </w:r>
      <w:r w:rsidR="006C2A9C">
        <w:rPr>
          <w:rFonts w:eastAsia="Calibri"/>
          <w:sz w:val="28"/>
          <w:szCs w:val="28"/>
        </w:rPr>
        <w:t xml:space="preserve">60 лет Октября до улицы Ленина. </w:t>
      </w:r>
      <w:r w:rsidR="006C2A9C" w:rsidRPr="00F97093">
        <w:rPr>
          <w:rFonts w:eastAsia="Calibri"/>
          <w:sz w:val="28"/>
          <w:szCs w:val="28"/>
        </w:rPr>
        <w:t>10.03.2025 заключен муниципальный контракт</w:t>
      </w:r>
      <w:r w:rsidR="00832433">
        <w:rPr>
          <w:rFonts w:eastAsia="Calibri"/>
          <w:sz w:val="28"/>
          <w:szCs w:val="28"/>
        </w:rPr>
        <w:t>.</w:t>
      </w:r>
      <w:r w:rsidR="006C2A9C" w:rsidRPr="00F97093">
        <w:rPr>
          <w:rFonts w:eastAsia="Calibri"/>
          <w:sz w:val="28"/>
          <w:szCs w:val="28"/>
        </w:rPr>
        <w:t xml:space="preserve"> </w:t>
      </w:r>
      <w:r w:rsidR="002678E0">
        <w:rPr>
          <w:rFonts w:eastAsia="Calibri"/>
          <w:sz w:val="28"/>
          <w:szCs w:val="28"/>
        </w:rPr>
        <w:t>С</w:t>
      </w:r>
      <w:r w:rsidR="006C2A9C" w:rsidRPr="00F97093">
        <w:rPr>
          <w:rFonts w:eastAsia="Calibri"/>
          <w:sz w:val="28"/>
          <w:szCs w:val="28"/>
        </w:rPr>
        <w:t>рок выполнения работ 30.08.2025.</w:t>
      </w:r>
      <w:r w:rsidR="006C2A9C" w:rsidRPr="00F97093">
        <w:rPr>
          <w:sz w:val="28"/>
          <w:szCs w:val="28"/>
        </w:rPr>
        <w:t xml:space="preserve"> </w:t>
      </w:r>
    </w:p>
    <w:p w14:paraId="72049600" w14:textId="0640C15D" w:rsidR="00000D84" w:rsidRDefault="00000D84" w:rsidP="004D2D97">
      <w:pPr>
        <w:contextualSpacing/>
        <w:jc w:val="both"/>
        <w:rPr>
          <w:sz w:val="28"/>
          <w:szCs w:val="28"/>
        </w:rPr>
      </w:pPr>
    </w:p>
    <w:p w14:paraId="33F1E0CD" w14:textId="440F3FA1" w:rsidR="0064454C" w:rsidRDefault="0064454C" w:rsidP="004D2D9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задал вопрос</w:t>
      </w:r>
      <w:r w:rsidR="0012532B">
        <w:rPr>
          <w:sz w:val="28"/>
          <w:szCs w:val="28"/>
        </w:rPr>
        <w:t>,</w:t>
      </w:r>
      <w:r>
        <w:rPr>
          <w:sz w:val="28"/>
          <w:szCs w:val="28"/>
        </w:rPr>
        <w:t xml:space="preserve"> каким образом будут выполнятся работы     </w:t>
      </w:r>
      <w:r w:rsidR="00F21E54">
        <w:rPr>
          <w:sz w:val="28"/>
          <w:szCs w:val="28"/>
        </w:rPr>
        <w:t xml:space="preserve">          по </w:t>
      </w:r>
      <w:r>
        <w:rPr>
          <w:sz w:val="28"/>
          <w:szCs w:val="28"/>
        </w:rPr>
        <w:t>ремонту тротуара</w:t>
      </w:r>
      <w:r w:rsidR="008951BE">
        <w:rPr>
          <w:sz w:val="28"/>
          <w:szCs w:val="28"/>
        </w:rPr>
        <w:t>,</w:t>
      </w:r>
      <w:r>
        <w:rPr>
          <w:sz w:val="28"/>
          <w:szCs w:val="28"/>
        </w:rPr>
        <w:t xml:space="preserve"> если часть </w:t>
      </w:r>
      <w:r w:rsidR="00832433">
        <w:rPr>
          <w:sz w:val="28"/>
          <w:szCs w:val="28"/>
        </w:rPr>
        <w:t xml:space="preserve">участка </w:t>
      </w:r>
      <w:r w:rsidR="008951BE">
        <w:rPr>
          <w:sz w:val="28"/>
          <w:szCs w:val="28"/>
        </w:rPr>
        <w:t>тротуара</w:t>
      </w:r>
      <w:r>
        <w:rPr>
          <w:sz w:val="28"/>
          <w:szCs w:val="28"/>
        </w:rPr>
        <w:t xml:space="preserve"> при</w:t>
      </w:r>
      <w:r w:rsidR="008951BE">
        <w:rPr>
          <w:sz w:val="28"/>
          <w:szCs w:val="28"/>
        </w:rPr>
        <w:t xml:space="preserve">надлежит </w:t>
      </w:r>
      <w:proofErr w:type="gramStart"/>
      <w:r w:rsidR="008951BE">
        <w:rPr>
          <w:sz w:val="28"/>
          <w:szCs w:val="28"/>
        </w:rPr>
        <w:t xml:space="preserve">собственникам </w:t>
      </w:r>
      <w:r>
        <w:rPr>
          <w:sz w:val="28"/>
          <w:szCs w:val="28"/>
        </w:rPr>
        <w:t xml:space="preserve"> многоквартирного</w:t>
      </w:r>
      <w:proofErr w:type="gramEnd"/>
      <w:r>
        <w:rPr>
          <w:sz w:val="28"/>
          <w:szCs w:val="28"/>
        </w:rPr>
        <w:t xml:space="preserve"> дома (далее - МКД), часть находи</w:t>
      </w:r>
      <w:r w:rsidR="008951BE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в собственности муниципалитета? </w:t>
      </w:r>
    </w:p>
    <w:p w14:paraId="74D9EB24" w14:textId="7FA94BC6" w:rsidR="0064454C" w:rsidRDefault="0064454C" w:rsidP="004D2D97">
      <w:pPr>
        <w:contextualSpacing/>
        <w:jc w:val="both"/>
        <w:rPr>
          <w:sz w:val="28"/>
          <w:szCs w:val="28"/>
        </w:rPr>
      </w:pPr>
    </w:p>
    <w:p w14:paraId="00318AF6" w14:textId="4EA6534C" w:rsidR="0064454C" w:rsidRPr="0064454C" w:rsidRDefault="0064454C" w:rsidP="0064454C">
      <w:pPr>
        <w:widowControl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Боков А.Н. сообщил, что </w:t>
      </w:r>
      <w:r w:rsidRPr="0064454C">
        <w:rPr>
          <w:rFonts w:eastAsia="Calibri"/>
          <w:sz w:val="28"/>
          <w:szCs w:val="28"/>
        </w:rPr>
        <w:t xml:space="preserve">управляющей компании «Квартал» дано разъяснение о необходимости принятия решения на общем собрании собственников МКД </w:t>
      </w:r>
      <w:r w:rsidR="002415B6">
        <w:rPr>
          <w:rFonts w:eastAsia="Calibri"/>
          <w:sz w:val="28"/>
          <w:szCs w:val="28"/>
        </w:rPr>
        <w:t xml:space="preserve">о проведении ремонта </w:t>
      </w:r>
      <w:r w:rsidR="009A00E7">
        <w:rPr>
          <w:rFonts w:eastAsia="Calibri"/>
          <w:sz w:val="28"/>
          <w:szCs w:val="28"/>
        </w:rPr>
        <w:t>участка тротуара, находящегося</w:t>
      </w:r>
      <w:r>
        <w:rPr>
          <w:rFonts w:eastAsia="Calibri"/>
          <w:sz w:val="28"/>
          <w:szCs w:val="28"/>
        </w:rPr>
        <w:t xml:space="preserve"> на </w:t>
      </w:r>
      <w:r w:rsidR="002415B6">
        <w:rPr>
          <w:rFonts w:eastAsia="Calibri"/>
          <w:sz w:val="28"/>
          <w:szCs w:val="28"/>
        </w:rPr>
        <w:t>общедомовой территории</w:t>
      </w:r>
      <w:r w:rsidR="009A00E7">
        <w:rPr>
          <w:rFonts w:eastAsia="Calibri"/>
          <w:sz w:val="28"/>
          <w:szCs w:val="28"/>
        </w:rPr>
        <w:t xml:space="preserve"> для синхронизации работ по ремонту </w:t>
      </w:r>
      <w:r w:rsidR="00832433">
        <w:rPr>
          <w:rFonts w:eastAsia="Calibri"/>
          <w:sz w:val="28"/>
          <w:szCs w:val="28"/>
        </w:rPr>
        <w:t>тротуара.</w:t>
      </w:r>
      <w:r w:rsidR="009A00E7">
        <w:rPr>
          <w:rFonts w:eastAsia="Calibri"/>
          <w:sz w:val="28"/>
          <w:szCs w:val="28"/>
        </w:rPr>
        <w:t xml:space="preserve"> </w:t>
      </w:r>
    </w:p>
    <w:p w14:paraId="5EEFD4F2" w14:textId="4152BBEF" w:rsidR="0064454C" w:rsidRDefault="0064454C" w:rsidP="004D2D97">
      <w:pPr>
        <w:contextualSpacing/>
        <w:jc w:val="both"/>
        <w:rPr>
          <w:sz w:val="28"/>
          <w:szCs w:val="28"/>
        </w:rPr>
      </w:pPr>
    </w:p>
    <w:p w14:paraId="1E008AFB" w14:textId="30FB5421" w:rsidR="009A00E7" w:rsidRDefault="00832433" w:rsidP="004D2D9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Боков</w:t>
      </w:r>
      <w:r w:rsidR="00CE4174">
        <w:rPr>
          <w:sz w:val="28"/>
          <w:szCs w:val="28"/>
        </w:rPr>
        <w:t xml:space="preserve"> А.Н., Елин П.А., Гасымова Г.А.,       Сатинов А.В., Жигалов С.Н.</w:t>
      </w:r>
    </w:p>
    <w:p w14:paraId="3FC15BBE" w14:textId="2E310D7C" w:rsidR="009A00E7" w:rsidRDefault="009A00E7" w:rsidP="004D2D97">
      <w:pPr>
        <w:contextualSpacing/>
        <w:jc w:val="both"/>
        <w:rPr>
          <w:sz w:val="28"/>
          <w:szCs w:val="28"/>
        </w:rPr>
      </w:pPr>
    </w:p>
    <w:p w14:paraId="2D696792" w14:textId="29CD0E0F" w:rsidR="00CE4174" w:rsidRPr="00CE4174" w:rsidRDefault="00CE4174" w:rsidP="004D2D97">
      <w:pPr>
        <w:contextualSpacing/>
        <w:jc w:val="both"/>
        <w:rPr>
          <w:spacing w:val="3"/>
          <w:sz w:val="28"/>
          <w:szCs w:val="28"/>
          <w:shd w:val="clear" w:color="auto" w:fill="FFFFFF"/>
        </w:rPr>
      </w:pPr>
      <w:r w:rsidRPr="00CE4174">
        <w:rPr>
          <w:spacing w:val="3"/>
          <w:sz w:val="28"/>
          <w:szCs w:val="28"/>
          <w:shd w:val="clear" w:color="auto" w:fill="FFFFFF"/>
        </w:rPr>
        <w:t xml:space="preserve">Сатинов А.В. предложил комитету по городскому хозяйству и строительству </w:t>
      </w:r>
    </w:p>
    <w:p w14:paraId="3383F6FF" w14:textId="105FB5C9" w:rsidR="00CE4174" w:rsidRPr="00CE4174" w:rsidRDefault="00CE4174" w:rsidP="004D2D97">
      <w:pPr>
        <w:contextualSpacing/>
        <w:jc w:val="both"/>
        <w:rPr>
          <w:spacing w:val="3"/>
          <w:sz w:val="28"/>
          <w:szCs w:val="28"/>
          <w:shd w:val="clear" w:color="auto" w:fill="FFFFFF"/>
        </w:rPr>
      </w:pPr>
      <w:r w:rsidRPr="00CE4174">
        <w:rPr>
          <w:spacing w:val="3"/>
          <w:sz w:val="28"/>
          <w:szCs w:val="28"/>
          <w:shd w:val="clear" w:color="auto" w:fill="FFFFFF"/>
        </w:rPr>
        <w:t>совместно с администрацией города Нижневартовска и заинтересованными лицами проработать вопрос в рабочем порядке</w:t>
      </w:r>
      <w:r>
        <w:rPr>
          <w:spacing w:val="3"/>
          <w:sz w:val="28"/>
          <w:szCs w:val="28"/>
          <w:shd w:val="clear" w:color="auto" w:fill="FFFFFF"/>
        </w:rPr>
        <w:t xml:space="preserve"> для принятия согласованного решения</w:t>
      </w:r>
      <w:r w:rsidRPr="00CE4174">
        <w:rPr>
          <w:spacing w:val="3"/>
          <w:sz w:val="28"/>
          <w:szCs w:val="28"/>
          <w:shd w:val="clear" w:color="auto" w:fill="FFFFFF"/>
        </w:rPr>
        <w:t xml:space="preserve">. </w:t>
      </w:r>
    </w:p>
    <w:p w14:paraId="560C7624" w14:textId="77777777" w:rsidR="00CE4174" w:rsidRDefault="00CE4174" w:rsidP="004D2D97">
      <w:pPr>
        <w:contextualSpacing/>
        <w:jc w:val="both"/>
        <w:rPr>
          <w:color w:val="343434"/>
          <w:spacing w:val="3"/>
          <w:sz w:val="27"/>
          <w:szCs w:val="27"/>
          <w:shd w:val="clear" w:color="auto" w:fill="FFFFFF"/>
        </w:rPr>
      </w:pPr>
    </w:p>
    <w:p w14:paraId="1E1B8810" w14:textId="71BFC1A0" w:rsidR="000B2347" w:rsidRDefault="00E5219A" w:rsidP="00F45343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</w:p>
    <w:p w14:paraId="5CA78494" w14:textId="335F7429" w:rsidR="00F45343" w:rsidRPr="00A619D0" w:rsidRDefault="00F45343" w:rsidP="00F453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Протокольное поручение </w:t>
      </w:r>
      <w:r w:rsidRPr="00A619D0">
        <w:rPr>
          <w:sz w:val="28"/>
          <w:szCs w:val="28"/>
        </w:rPr>
        <w:t>комитета по городскому хозяйству и строительству о предусмотрении денежных средств на выполнение работ по ремонту в районе дома №18 по улице Мусы Джалиля в грани</w:t>
      </w:r>
      <w:r>
        <w:rPr>
          <w:sz w:val="28"/>
          <w:szCs w:val="28"/>
        </w:rPr>
        <w:t xml:space="preserve">цах улично-дорожной сети города изложить в новой редакции: о </w:t>
      </w:r>
      <w:r>
        <w:rPr>
          <w:rFonts w:eastAsia="Calibri"/>
          <w:sz w:val="28"/>
          <w:szCs w:val="28"/>
          <w:lang w:eastAsia="en-US"/>
        </w:rPr>
        <w:t>р</w:t>
      </w:r>
      <w:r w:rsidRPr="00EA3526">
        <w:rPr>
          <w:rFonts w:eastAsia="Calibri"/>
          <w:sz w:val="28"/>
          <w:szCs w:val="28"/>
          <w:lang w:eastAsia="en-US"/>
        </w:rPr>
        <w:t>емонт</w:t>
      </w:r>
      <w:r>
        <w:rPr>
          <w:rFonts w:eastAsia="Calibri"/>
          <w:sz w:val="28"/>
          <w:szCs w:val="28"/>
          <w:lang w:eastAsia="en-US"/>
        </w:rPr>
        <w:t>е</w:t>
      </w:r>
      <w:r w:rsidRPr="00EA3526">
        <w:rPr>
          <w:rFonts w:eastAsia="Calibri"/>
          <w:sz w:val="28"/>
          <w:szCs w:val="28"/>
          <w:lang w:eastAsia="en-US"/>
        </w:rPr>
        <w:t xml:space="preserve"> тротуара в районе дома №18 по улице Мусы Джалиля в границах улично-дорожной сети города</w:t>
      </w:r>
      <w:r>
        <w:rPr>
          <w:rFonts w:eastAsia="Calibri"/>
          <w:sz w:val="28"/>
          <w:szCs w:val="28"/>
          <w:lang w:eastAsia="en-US"/>
        </w:rPr>
        <w:t>.</w:t>
      </w:r>
    </w:p>
    <w:p w14:paraId="21961768" w14:textId="77777777" w:rsidR="00F45343" w:rsidRPr="00A619D0" w:rsidRDefault="00F45343" w:rsidP="00F45343">
      <w:pPr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Pr="00A619D0">
        <w:rPr>
          <w:sz w:val="28"/>
          <w:szCs w:val="28"/>
        </w:rPr>
        <w:t xml:space="preserve">родлить срок исполнения протокольного поручения комитета </w:t>
      </w:r>
      <w:r>
        <w:rPr>
          <w:sz w:val="28"/>
          <w:szCs w:val="28"/>
        </w:rPr>
        <w:t xml:space="preserve">                            </w:t>
      </w:r>
      <w:r w:rsidRPr="00A619D0">
        <w:rPr>
          <w:sz w:val="28"/>
          <w:szCs w:val="28"/>
        </w:rPr>
        <w:t xml:space="preserve">до очередного заседания комитета в </w:t>
      </w:r>
      <w:r>
        <w:rPr>
          <w:sz w:val="28"/>
          <w:szCs w:val="28"/>
        </w:rPr>
        <w:t xml:space="preserve">сентябре </w:t>
      </w:r>
      <w:r w:rsidRPr="00A619D0">
        <w:rPr>
          <w:sz w:val="28"/>
          <w:szCs w:val="28"/>
        </w:rPr>
        <w:t>2025 года.</w:t>
      </w:r>
    </w:p>
    <w:p w14:paraId="64741AEC" w14:textId="77777777" w:rsidR="00F45343" w:rsidRDefault="00F45343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6DDE160F" w:rsidR="005B7542" w:rsidRPr="005B7542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5ABB8BC7" w14:textId="61EFB93B" w:rsidR="005B7542" w:rsidRDefault="00F45343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- 11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ED02199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- 1 (Землянкин С.Ф.)  </w:t>
      </w:r>
      <w:r w:rsidR="008B2572">
        <w:rPr>
          <w:sz w:val="28"/>
          <w:szCs w:val="28"/>
        </w:rPr>
        <w:t xml:space="preserve">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0359176C" w14:textId="1EED89FC" w:rsidR="004D2D97" w:rsidRPr="004D2D97" w:rsidRDefault="007674C9" w:rsidP="004D2D9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4D2D97" w:rsidRPr="004D2D97">
        <w:rPr>
          <w:sz w:val="28"/>
          <w:szCs w:val="28"/>
        </w:rPr>
        <w:t xml:space="preserve">об исполнении протокольного поручения комитета </w:t>
      </w:r>
      <w:r w:rsidR="004D2D97">
        <w:rPr>
          <w:sz w:val="28"/>
          <w:szCs w:val="28"/>
        </w:rPr>
        <w:t xml:space="preserve">                      </w:t>
      </w:r>
      <w:r w:rsidR="004D2D97" w:rsidRPr="004D2D97">
        <w:rPr>
          <w:sz w:val="28"/>
          <w:szCs w:val="28"/>
        </w:rPr>
        <w:t xml:space="preserve">по городскому хозяйству и строительству </w:t>
      </w:r>
      <w:r w:rsidR="004D2D97" w:rsidRPr="004D2D97">
        <w:rPr>
          <w:spacing w:val="-1"/>
          <w:sz w:val="28"/>
          <w:szCs w:val="28"/>
        </w:rPr>
        <w:t>о ремонте</w:t>
      </w:r>
      <w:r w:rsidR="004D2D97">
        <w:rPr>
          <w:sz w:val="28"/>
          <w:szCs w:val="28"/>
        </w:rPr>
        <w:t xml:space="preserve"> автомобильной дороги, ведущей </w:t>
      </w:r>
      <w:r w:rsidR="004D2D97" w:rsidRPr="004D2D97">
        <w:rPr>
          <w:sz w:val="28"/>
          <w:szCs w:val="28"/>
        </w:rPr>
        <w:t>к казенному учреждению Ханты-Мансийского автономного округа – Югры «Нижневартовский противотуберкулезный диспансер»</w:t>
      </w:r>
      <w:r w:rsidR="004D2D97" w:rsidRPr="004D2D97">
        <w:rPr>
          <w:spacing w:val="-1"/>
          <w:sz w:val="28"/>
          <w:szCs w:val="28"/>
        </w:rPr>
        <w:t>.</w:t>
      </w:r>
    </w:p>
    <w:p w14:paraId="13A021AA" w14:textId="69928CCF" w:rsidR="00497B54" w:rsidRPr="004D2D97" w:rsidRDefault="004D2D97" w:rsidP="004D2D97">
      <w:pPr>
        <w:jc w:val="both"/>
        <w:rPr>
          <w:bCs/>
          <w:sz w:val="28"/>
          <w:szCs w:val="28"/>
        </w:rPr>
      </w:pPr>
      <w:r w:rsidRPr="004D2D97">
        <w:rPr>
          <w:sz w:val="28"/>
          <w:szCs w:val="28"/>
        </w:rPr>
        <w:t xml:space="preserve">Докладчик: </w:t>
      </w:r>
      <w:r w:rsidRPr="004D2D97">
        <w:rPr>
          <w:spacing w:val="-1"/>
          <w:sz w:val="28"/>
          <w:szCs w:val="28"/>
        </w:rPr>
        <w:t xml:space="preserve">Боков Анатолий Николаевич, </w:t>
      </w:r>
      <w:r w:rsidRPr="004D2D97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3630C18F" w14:textId="77777777" w:rsidR="004D2D97" w:rsidRDefault="004D2D97" w:rsidP="004D2D97">
      <w:pPr>
        <w:jc w:val="both"/>
        <w:rPr>
          <w:i/>
          <w:sz w:val="28"/>
          <w:szCs w:val="28"/>
        </w:rPr>
      </w:pPr>
    </w:p>
    <w:p w14:paraId="6C096466" w14:textId="7957A976" w:rsidR="006C2A9C" w:rsidRPr="00F97093" w:rsidRDefault="004D2D97" w:rsidP="006C2A9C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Боков А.Н.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>что в</w:t>
      </w:r>
      <w:r w:rsidR="006C2A9C" w:rsidRPr="00F97093">
        <w:rPr>
          <w:rFonts w:eastAsia="Calibri"/>
          <w:sz w:val="28"/>
          <w:szCs w:val="28"/>
        </w:rPr>
        <w:t xml:space="preserve"> 2024 году в рамках реализации национального проекта «Безопасные качественные дороги» выполнен ремонт автомобильной дороги «Проезд </w:t>
      </w:r>
      <w:r w:rsidR="006C2A9C">
        <w:rPr>
          <w:rFonts w:eastAsia="Calibri"/>
          <w:sz w:val="28"/>
          <w:szCs w:val="28"/>
        </w:rPr>
        <w:t>к тубдиспансеру», протяженностью</w:t>
      </w:r>
      <w:r w:rsidR="006C2A9C" w:rsidRPr="00F97093">
        <w:rPr>
          <w:rFonts w:eastAsia="Calibri"/>
          <w:sz w:val="28"/>
          <w:szCs w:val="28"/>
        </w:rPr>
        <w:t xml:space="preserve"> 0,808 км. В рамках ремонта выполнены следующие мероприятия: </w:t>
      </w:r>
    </w:p>
    <w:p w14:paraId="3F5D970A" w14:textId="77777777" w:rsidR="006C2A9C" w:rsidRPr="00F97093" w:rsidRDefault="006C2A9C" w:rsidP="006C2A9C">
      <w:pPr>
        <w:shd w:val="clear" w:color="auto" w:fill="FFFFFF"/>
        <w:jc w:val="both"/>
        <w:rPr>
          <w:sz w:val="28"/>
          <w:szCs w:val="28"/>
        </w:rPr>
      </w:pPr>
      <w:r w:rsidRPr="00F97093">
        <w:rPr>
          <w:sz w:val="28"/>
          <w:szCs w:val="28"/>
        </w:rPr>
        <w:t>- устройство двухслойного асфальтобетонного покрытия;</w:t>
      </w:r>
    </w:p>
    <w:p w14:paraId="04782963" w14:textId="77777777" w:rsidR="006C2A9C" w:rsidRPr="00F97093" w:rsidRDefault="006C2A9C" w:rsidP="006C2A9C">
      <w:pPr>
        <w:shd w:val="clear" w:color="auto" w:fill="FFFFFF"/>
        <w:jc w:val="both"/>
        <w:rPr>
          <w:sz w:val="28"/>
          <w:szCs w:val="28"/>
        </w:rPr>
      </w:pPr>
      <w:r w:rsidRPr="00F97093">
        <w:rPr>
          <w:sz w:val="28"/>
          <w:szCs w:val="28"/>
        </w:rPr>
        <w:t>- укрепление обочины (материал ЩПС);</w:t>
      </w:r>
    </w:p>
    <w:p w14:paraId="10D86AC6" w14:textId="77777777" w:rsidR="006C2A9C" w:rsidRPr="00F97093" w:rsidRDefault="006C2A9C" w:rsidP="006C2A9C">
      <w:pPr>
        <w:shd w:val="clear" w:color="auto" w:fill="FFFFFF"/>
        <w:jc w:val="both"/>
        <w:rPr>
          <w:sz w:val="28"/>
          <w:szCs w:val="28"/>
        </w:rPr>
      </w:pPr>
      <w:r w:rsidRPr="00F97093">
        <w:rPr>
          <w:sz w:val="28"/>
          <w:szCs w:val="28"/>
        </w:rPr>
        <w:t>- нанесение разметки пластичными материалами;</w:t>
      </w:r>
    </w:p>
    <w:p w14:paraId="5984DD0F" w14:textId="0A852CD7" w:rsidR="006C2A9C" w:rsidRPr="00F97093" w:rsidRDefault="006C2A9C" w:rsidP="006C2A9C">
      <w:pPr>
        <w:shd w:val="clear" w:color="auto" w:fill="FFFFFF"/>
        <w:jc w:val="both"/>
        <w:rPr>
          <w:sz w:val="28"/>
          <w:szCs w:val="28"/>
        </w:rPr>
      </w:pPr>
      <w:r w:rsidRPr="00F97093">
        <w:rPr>
          <w:sz w:val="28"/>
          <w:szCs w:val="28"/>
        </w:rPr>
        <w:t xml:space="preserve">- устройство новых остановочных карманов </w:t>
      </w:r>
      <w:r>
        <w:rPr>
          <w:sz w:val="28"/>
          <w:szCs w:val="28"/>
        </w:rPr>
        <w:t xml:space="preserve">- </w:t>
      </w:r>
      <w:r w:rsidRPr="00F97093">
        <w:rPr>
          <w:sz w:val="28"/>
          <w:szCs w:val="28"/>
        </w:rPr>
        <w:t>4 шт</w:t>
      </w:r>
      <w:r w:rsidR="00214366">
        <w:rPr>
          <w:sz w:val="28"/>
          <w:szCs w:val="28"/>
        </w:rPr>
        <w:t>.</w:t>
      </w:r>
      <w:r w:rsidRPr="00F97093">
        <w:rPr>
          <w:sz w:val="28"/>
          <w:szCs w:val="28"/>
        </w:rPr>
        <w:t>, остановочных площадок</w:t>
      </w:r>
      <w:r w:rsidR="002678E0">
        <w:rPr>
          <w:sz w:val="28"/>
          <w:szCs w:val="28"/>
        </w:rPr>
        <w:t xml:space="preserve"> -</w:t>
      </w:r>
      <w:r w:rsidRPr="00F97093">
        <w:rPr>
          <w:sz w:val="28"/>
          <w:szCs w:val="28"/>
        </w:rPr>
        <w:t xml:space="preserve"> 2шт;</w:t>
      </w:r>
    </w:p>
    <w:p w14:paraId="59216BF4" w14:textId="56C5BE22" w:rsidR="006C2A9C" w:rsidRPr="00F97093" w:rsidRDefault="006C2A9C" w:rsidP="006C2A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автобусных павильонов -</w:t>
      </w:r>
      <w:r w:rsidRPr="00F97093">
        <w:rPr>
          <w:sz w:val="28"/>
          <w:szCs w:val="28"/>
        </w:rPr>
        <w:t xml:space="preserve"> 2 шт.</w:t>
      </w:r>
    </w:p>
    <w:p w14:paraId="723751DE" w14:textId="111B881C" w:rsidR="006C2A9C" w:rsidRPr="00F97093" w:rsidRDefault="006C2A9C" w:rsidP="006C2A9C">
      <w:pPr>
        <w:jc w:val="both"/>
        <w:rPr>
          <w:rFonts w:eastAsia="Calibri"/>
          <w:sz w:val="28"/>
          <w:szCs w:val="28"/>
        </w:rPr>
      </w:pPr>
      <w:r w:rsidRPr="00F97093">
        <w:rPr>
          <w:rFonts w:eastAsia="Calibri"/>
          <w:sz w:val="28"/>
          <w:szCs w:val="28"/>
        </w:rPr>
        <w:t>Общая п</w:t>
      </w:r>
      <w:r w:rsidR="006023F1">
        <w:rPr>
          <w:rFonts w:eastAsia="Calibri"/>
          <w:sz w:val="28"/>
          <w:szCs w:val="28"/>
        </w:rPr>
        <w:t>ротяженность дороги составляет -</w:t>
      </w:r>
      <w:r w:rsidRPr="00F97093">
        <w:rPr>
          <w:rFonts w:eastAsia="Calibri"/>
          <w:sz w:val="28"/>
          <w:szCs w:val="28"/>
        </w:rPr>
        <w:t xml:space="preserve"> 4,579 км.</w:t>
      </w:r>
    </w:p>
    <w:p w14:paraId="4F4CB6DF" w14:textId="0BC10D9F" w:rsidR="006C2A9C" w:rsidRPr="00F97093" w:rsidRDefault="006C2A9C" w:rsidP="006C2A9C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F97093">
        <w:rPr>
          <w:rFonts w:eastAsia="Calibri"/>
          <w:sz w:val="28"/>
          <w:szCs w:val="28"/>
        </w:rPr>
        <w:t xml:space="preserve">осле схода снежного покрова будет проведено обследование технического состояния автомобильной дороги и в случае необходимости силами муниципального бюджетного учреждения «Управление по дорожному хозяйству и благоустройству города Нижневартовска» в летний период </w:t>
      </w:r>
      <w:r w:rsidR="002678E0">
        <w:rPr>
          <w:rFonts w:eastAsia="Calibri"/>
          <w:sz w:val="28"/>
          <w:szCs w:val="28"/>
        </w:rPr>
        <w:t xml:space="preserve">будет </w:t>
      </w:r>
      <w:r w:rsidRPr="00F97093">
        <w:rPr>
          <w:rFonts w:eastAsia="Calibri"/>
          <w:sz w:val="28"/>
          <w:szCs w:val="28"/>
        </w:rPr>
        <w:t>выполнен ямочный ремонт.</w:t>
      </w:r>
    </w:p>
    <w:p w14:paraId="5086A67D" w14:textId="28BDA31B" w:rsidR="000844CE" w:rsidRPr="000844CE" w:rsidRDefault="000844CE" w:rsidP="004D2D97">
      <w:pPr>
        <w:contextualSpacing/>
        <w:jc w:val="both"/>
        <w:rPr>
          <w:sz w:val="28"/>
          <w:szCs w:val="28"/>
        </w:rPr>
      </w:pPr>
    </w:p>
    <w:p w14:paraId="44890276" w14:textId="77777777" w:rsidR="006023F1" w:rsidRDefault="00A86B8F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</w:t>
      </w:r>
      <w:r w:rsidR="004D2D97">
        <w:rPr>
          <w:sz w:val="28"/>
          <w:szCs w:val="28"/>
        </w:rPr>
        <w:t xml:space="preserve">ли: </w:t>
      </w:r>
      <w:r w:rsidR="006023F1">
        <w:rPr>
          <w:sz w:val="28"/>
          <w:szCs w:val="28"/>
        </w:rPr>
        <w:t>Землянкин С.Ф., Боков А.Н.</w:t>
      </w:r>
    </w:p>
    <w:p w14:paraId="27D6FDA5" w14:textId="77777777" w:rsidR="006023F1" w:rsidRDefault="006023F1" w:rsidP="00903ED1">
      <w:pPr>
        <w:contextualSpacing/>
        <w:jc w:val="both"/>
        <w:rPr>
          <w:sz w:val="28"/>
          <w:szCs w:val="28"/>
        </w:rPr>
      </w:pPr>
    </w:p>
    <w:p w14:paraId="3D1CF948" w14:textId="65B0CCB1" w:rsidR="005F0D89" w:rsidRPr="004D2D97" w:rsidRDefault="000C2C68" w:rsidP="005F0D8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Сатинов А.В. предложил </w:t>
      </w:r>
      <w:r w:rsidRPr="009551E6">
        <w:rPr>
          <w:sz w:val="28"/>
          <w:szCs w:val="28"/>
        </w:rPr>
        <w:t xml:space="preserve">подготовить обращение </w:t>
      </w:r>
      <w:r>
        <w:rPr>
          <w:sz w:val="28"/>
          <w:szCs w:val="28"/>
        </w:rPr>
        <w:t>в</w:t>
      </w:r>
      <w:r w:rsidRPr="009551E6">
        <w:rPr>
          <w:sz w:val="28"/>
          <w:szCs w:val="28"/>
        </w:rPr>
        <w:t xml:space="preserve"> адрес </w:t>
      </w:r>
      <w:r>
        <w:rPr>
          <w:sz w:val="28"/>
          <w:szCs w:val="28"/>
        </w:rPr>
        <w:t xml:space="preserve">куратора муниципалитета в Правительстве </w:t>
      </w:r>
      <w:r w:rsidR="00EE3540" w:rsidRPr="009551E6">
        <w:rPr>
          <w:sz w:val="28"/>
          <w:szCs w:val="28"/>
        </w:rPr>
        <w:t>Ханты-</w:t>
      </w:r>
      <w:r w:rsidR="00EE3540">
        <w:rPr>
          <w:sz w:val="28"/>
          <w:szCs w:val="28"/>
        </w:rPr>
        <w:t>Мансийского автономного округа</w:t>
      </w:r>
      <w:r w:rsidR="00EE3540" w:rsidRPr="009551E6">
        <w:rPr>
          <w:sz w:val="28"/>
          <w:szCs w:val="28"/>
        </w:rPr>
        <w:t xml:space="preserve"> </w:t>
      </w:r>
      <w:r w:rsidR="00EE3540">
        <w:rPr>
          <w:sz w:val="28"/>
          <w:szCs w:val="28"/>
        </w:rPr>
        <w:t xml:space="preserve">- </w:t>
      </w:r>
      <w:r w:rsidR="00EE3540" w:rsidRPr="009551E6">
        <w:rPr>
          <w:sz w:val="28"/>
          <w:szCs w:val="28"/>
        </w:rPr>
        <w:t xml:space="preserve">Югры </w:t>
      </w:r>
      <w:r w:rsidRPr="009551E6">
        <w:rPr>
          <w:sz w:val="28"/>
          <w:szCs w:val="28"/>
        </w:rPr>
        <w:t xml:space="preserve">о рассмотрении возможности выделения средств из бюджета Ханты-Мансийского автономного округа </w:t>
      </w:r>
      <w:r>
        <w:rPr>
          <w:sz w:val="28"/>
          <w:szCs w:val="28"/>
        </w:rPr>
        <w:t>-</w:t>
      </w:r>
      <w:r w:rsidRPr="009551E6">
        <w:rPr>
          <w:sz w:val="28"/>
          <w:szCs w:val="28"/>
        </w:rPr>
        <w:t xml:space="preserve"> Югры на выполнение работ по </w:t>
      </w:r>
      <w:r w:rsidR="005F0D89">
        <w:rPr>
          <w:spacing w:val="-1"/>
          <w:sz w:val="28"/>
          <w:szCs w:val="28"/>
        </w:rPr>
        <w:t>ремонту</w:t>
      </w:r>
      <w:r w:rsidR="005F0D89">
        <w:rPr>
          <w:sz w:val="28"/>
          <w:szCs w:val="28"/>
        </w:rPr>
        <w:t xml:space="preserve"> оставшегося участка автомобильной дороги, ведущей </w:t>
      </w:r>
      <w:r w:rsidR="005F0D89" w:rsidRPr="004D2D97">
        <w:rPr>
          <w:sz w:val="28"/>
          <w:szCs w:val="28"/>
        </w:rPr>
        <w:t xml:space="preserve">к казенному учреждению Ханты-Мансийского автономного округа </w:t>
      </w:r>
      <w:r w:rsidR="005F0D89">
        <w:rPr>
          <w:sz w:val="28"/>
          <w:szCs w:val="28"/>
        </w:rPr>
        <w:t>-</w:t>
      </w:r>
      <w:r w:rsidR="005F0D89" w:rsidRPr="004D2D97">
        <w:rPr>
          <w:sz w:val="28"/>
          <w:szCs w:val="28"/>
        </w:rPr>
        <w:t xml:space="preserve"> Югры «Нижневартовский противотуберкулезный диспансер»</w:t>
      </w:r>
      <w:r w:rsidR="005F0D89" w:rsidRPr="004D2D97">
        <w:rPr>
          <w:spacing w:val="-1"/>
          <w:sz w:val="28"/>
          <w:szCs w:val="28"/>
        </w:rPr>
        <w:t>.</w:t>
      </w:r>
    </w:p>
    <w:p w14:paraId="6933298E" w14:textId="77777777" w:rsidR="005F0D89" w:rsidRDefault="005F0D89" w:rsidP="000C2C68">
      <w:pPr>
        <w:jc w:val="both"/>
        <w:rPr>
          <w:sz w:val="28"/>
          <w:szCs w:val="28"/>
        </w:rPr>
      </w:pPr>
    </w:p>
    <w:p w14:paraId="17AAB3FD" w14:textId="087239E1" w:rsidR="00A86B8F" w:rsidRDefault="000C2C68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Зяблицкая Н.В., Боков А.Н., Жигалов С.Н.</w:t>
      </w:r>
      <w:r w:rsidR="006023F1">
        <w:rPr>
          <w:sz w:val="28"/>
          <w:szCs w:val="28"/>
        </w:rPr>
        <w:t xml:space="preserve"> </w:t>
      </w:r>
    </w:p>
    <w:p w14:paraId="22C249FC" w14:textId="77777777" w:rsidR="00A86B8F" w:rsidRPr="00866985" w:rsidRDefault="00A86B8F" w:rsidP="00903ED1">
      <w:pPr>
        <w:contextualSpacing/>
        <w:jc w:val="both"/>
        <w:rPr>
          <w:sz w:val="28"/>
          <w:szCs w:val="28"/>
        </w:rPr>
      </w:pPr>
    </w:p>
    <w:p w14:paraId="70448C1A" w14:textId="5806C59A" w:rsidR="005F0D89" w:rsidRDefault="00C9151C" w:rsidP="00903ED1">
      <w:pPr>
        <w:contextualSpacing/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</w:p>
    <w:p w14:paraId="609903E3" w14:textId="713E7327" w:rsidR="00A65976" w:rsidRDefault="00A65976" w:rsidP="00A65976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1. Администрации города Нижневартовска направить обращение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551E6">
        <w:rPr>
          <w:sz w:val="28"/>
          <w:szCs w:val="28"/>
        </w:rPr>
        <w:t xml:space="preserve"> адрес </w:t>
      </w:r>
      <w:r>
        <w:rPr>
          <w:sz w:val="28"/>
          <w:szCs w:val="28"/>
        </w:rPr>
        <w:t xml:space="preserve">куратора города Нижневартовска в Правительстве </w:t>
      </w:r>
      <w:r w:rsidRPr="009551E6">
        <w:rPr>
          <w:sz w:val="28"/>
          <w:szCs w:val="28"/>
        </w:rPr>
        <w:t>Ханты-</w:t>
      </w:r>
      <w:r>
        <w:rPr>
          <w:sz w:val="28"/>
          <w:szCs w:val="28"/>
        </w:rPr>
        <w:t>Мансийского автономного округа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9551E6">
        <w:rPr>
          <w:sz w:val="28"/>
          <w:szCs w:val="28"/>
        </w:rPr>
        <w:t xml:space="preserve">Югры о рассмотрении возможности выделения средств из бюджета Ханты-Мансийского автономного округа </w:t>
      </w:r>
      <w:r>
        <w:rPr>
          <w:sz w:val="28"/>
          <w:szCs w:val="28"/>
        </w:rPr>
        <w:t>-</w:t>
      </w:r>
      <w:r w:rsidRPr="009551E6">
        <w:rPr>
          <w:sz w:val="28"/>
          <w:szCs w:val="28"/>
        </w:rPr>
        <w:t xml:space="preserve"> Югры на выполнение работ по </w:t>
      </w:r>
      <w:r>
        <w:rPr>
          <w:spacing w:val="-1"/>
          <w:sz w:val="28"/>
          <w:szCs w:val="28"/>
        </w:rPr>
        <w:t>ремонту</w:t>
      </w:r>
      <w:r>
        <w:rPr>
          <w:sz w:val="28"/>
          <w:szCs w:val="28"/>
        </w:rPr>
        <w:t xml:space="preserve"> автомобильной дороги, ведущей </w:t>
      </w:r>
      <w:r w:rsidRPr="004D2D97">
        <w:rPr>
          <w:sz w:val="28"/>
          <w:szCs w:val="28"/>
        </w:rPr>
        <w:t xml:space="preserve">к казенному учреждению Ханты-Мансийского автономного округа </w:t>
      </w:r>
      <w:r>
        <w:rPr>
          <w:sz w:val="28"/>
          <w:szCs w:val="28"/>
        </w:rPr>
        <w:t>-</w:t>
      </w:r>
      <w:r w:rsidRPr="004D2D97">
        <w:rPr>
          <w:sz w:val="28"/>
          <w:szCs w:val="28"/>
        </w:rPr>
        <w:t xml:space="preserve"> Югры «Нижневартовский противотуберкулезный диспансер»</w:t>
      </w:r>
      <w:r w:rsidR="0012532B">
        <w:rPr>
          <w:sz w:val="28"/>
          <w:szCs w:val="28"/>
        </w:rPr>
        <w:t xml:space="preserve"> до 20.04</w:t>
      </w:r>
      <w:r w:rsidRPr="004D2D97">
        <w:rPr>
          <w:spacing w:val="-1"/>
          <w:sz w:val="28"/>
          <w:szCs w:val="28"/>
        </w:rPr>
        <w:t>.</w:t>
      </w:r>
      <w:r w:rsidR="0012532B">
        <w:rPr>
          <w:spacing w:val="-1"/>
          <w:sz w:val="28"/>
          <w:szCs w:val="28"/>
        </w:rPr>
        <w:t>2025.</w:t>
      </w:r>
    </w:p>
    <w:p w14:paraId="22FA489D" w14:textId="77777777" w:rsidR="00EE3540" w:rsidRPr="004D2D97" w:rsidRDefault="00EE3540" w:rsidP="00A65976">
      <w:pPr>
        <w:jc w:val="both"/>
        <w:rPr>
          <w:i/>
          <w:sz w:val="28"/>
          <w:szCs w:val="28"/>
        </w:rPr>
      </w:pPr>
    </w:p>
    <w:p w14:paraId="2C7384A0" w14:textId="28DAC577" w:rsidR="00903ED1" w:rsidRDefault="005F0D89" w:rsidP="00903ED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П</w:t>
      </w:r>
      <w:r w:rsidR="004148D6" w:rsidRPr="004746BA">
        <w:rPr>
          <w:sz w:val="28"/>
          <w:szCs w:val="28"/>
        </w:rPr>
        <w:t>родлить срок исполнения протокольного поручения</w:t>
      </w:r>
      <w:r w:rsidR="004148D6">
        <w:rPr>
          <w:sz w:val="28"/>
          <w:szCs w:val="28"/>
        </w:rPr>
        <w:t xml:space="preserve"> </w:t>
      </w:r>
      <w:r w:rsidR="004148D6" w:rsidRPr="00DB3D5C">
        <w:rPr>
          <w:color w:val="000000"/>
          <w:sz w:val="28"/>
          <w:szCs w:val="28"/>
        </w:rPr>
        <w:t xml:space="preserve">комитета </w:t>
      </w:r>
      <w:r w:rsidR="004148D6">
        <w:rPr>
          <w:color w:val="000000"/>
          <w:sz w:val="28"/>
          <w:szCs w:val="28"/>
        </w:rPr>
        <w:t xml:space="preserve">      </w:t>
      </w:r>
      <w:r w:rsidR="00A65976">
        <w:rPr>
          <w:color w:val="000000"/>
          <w:sz w:val="28"/>
          <w:szCs w:val="28"/>
        </w:rPr>
        <w:t xml:space="preserve">                   </w:t>
      </w:r>
      <w:r w:rsidR="004148D6" w:rsidRPr="00DB3D5C">
        <w:rPr>
          <w:color w:val="000000"/>
          <w:sz w:val="28"/>
          <w:szCs w:val="28"/>
        </w:rPr>
        <w:t xml:space="preserve">по </w:t>
      </w:r>
      <w:r w:rsidR="004148D6">
        <w:rPr>
          <w:color w:val="000000"/>
          <w:sz w:val="28"/>
          <w:szCs w:val="28"/>
        </w:rPr>
        <w:t>городскому хозяйству и строительству</w:t>
      </w:r>
      <w:r w:rsidR="004148D6" w:rsidRPr="00DB3D5C">
        <w:rPr>
          <w:sz w:val="28"/>
          <w:szCs w:val="28"/>
        </w:rPr>
        <w:t xml:space="preserve"> </w:t>
      </w:r>
      <w:r w:rsidR="004148D6" w:rsidRPr="0069757F">
        <w:rPr>
          <w:sz w:val="28"/>
          <w:szCs w:val="28"/>
        </w:rPr>
        <w:t>о</w:t>
      </w:r>
      <w:r w:rsidR="004148D6" w:rsidRPr="00930EAD">
        <w:rPr>
          <w:spacing w:val="-1"/>
          <w:sz w:val="28"/>
          <w:szCs w:val="28"/>
        </w:rPr>
        <w:t xml:space="preserve"> ремонте</w:t>
      </w:r>
      <w:r w:rsidR="004148D6">
        <w:rPr>
          <w:sz w:val="28"/>
          <w:szCs w:val="28"/>
        </w:rPr>
        <w:t xml:space="preserve"> автомобильной дороги, ведущей </w:t>
      </w:r>
      <w:r w:rsidR="004148D6" w:rsidRPr="00930EAD">
        <w:rPr>
          <w:sz w:val="28"/>
          <w:szCs w:val="28"/>
        </w:rPr>
        <w:t>к казенному учреждению Ханты-Мансийского автономного округа – Югры «Нижневартовский противотуберкулезный диспансер»</w:t>
      </w:r>
      <w:r w:rsidR="004148D6">
        <w:rPr>
          <w:spacing w:val="-1"/>
          <w:sz w:val="28"/>
          <w:szCs w:val="28"/>
        </w:rPr>
        <w:t xml:space="preserve"> </w:t>
      </w:r>
      <w:r w:rsidR="004148D6" w:rsidRPr="006A5740">
        <w:rPr>
          <w:sz w:val="28"/>
          <w:szCs w:val="28"/>
        </w:rPr>
        <w:t xml:space="preserve">до очередного заседания </w:t>
      </w:r>
      <w:r w:rsidR="004148D6" w:rsidRPr="00032856">
        <w:rPr>
          <w:sz w:val="28"/>
          <w:szCs w:val="28"/>
        </w:rPr>
        <w:t xml:space="preserve">комитета </w:t>
      </w:r>
      <w:r w:rsidR="004148D6" w:rsidRPr="00937913">
        <w:rPr>
          <w:sz w:val="28"/>
          <w:szCs w:val="28"/>
        </w:rPr>
        <w:t xml:space="preserve">в </w:t>
      </w:r>
      <w:r>
        <w:rPr>
          <w:sz w:val="28"/>
          <w:szCs w:val="28"/>
        </w:rPr>
        <w:t>октябре</w:t>
      </w:r>
      <w:r w:rsidR="004148D6">
        <w:rPr>
          <w:sz w:val="28"/>
          <w:szCs w:val="28"/>
        </w:rPr>
        <w:t xml:space="preserve"> 2025</w:t>
      </w:r>
      <w:r w:rsidR="004148D6" w:rsidRPr="006A5740">
        <w:rPr>
          <w:sz w:val="28"/>
          <w:szCs w:val="28"/>
        </w:rPr>
        <w:t xml:space="preserve"> года.</w:t>
      </w:r>
    </w:p>
    <w:p w14:paraId="7435773D" w14:textId="77777777" w:rsidR="002678E0" w:rsidRDefault="002678E0" w:rsidP="00903ED1">
      <w:pPr>
        <w:contextualSpacing/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70D69F37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C013AC">
        <w:rPr>
          <w:sz w:val="28"/>
          <w:szCs w:val="28"/>
        </w:rPr>
        <w:t>12</w:t>
      </w:r>
    </w:p>
    <w:p w14:paraId="04766391" w14:textId="1DF4A22B" w:rsidR="009530D4" w:rsidRPr="001F2F63" w:rsidRDefault="00C013AC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7569798F" w14:textId="19DB47BA" w:rsidR="004148D6" w:rsidRPr="004148D6" w:rsidRDefault="007674C9" w:rsidP="004148D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4148D6" w:rsidRPr="004148D6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4148D6">
        <w:rPr>
          <w:spacing w:val="-1"/>
          <w:sz w:val="28"/>
          <w:szCs w:val="28"/>
        </w:rPr>
        <w:t xml:space="preserve">                       </w:t>
      </w:r>
      <w:r w:rsidR="004148D6" w:rsidRPr="004148D6">
        <w:rPr>
          <w:spacing w:val="-1"/>
          <w:sz w:val="28"/>
          <w:szCs w:val="28"/>
        </w:rPr>
        <w:t xml:space="preserve">по городскому хозяйству и строительству о </w:t>
      </w:r>
      <w:r w:rsidR="004148D6" w:rsidRPr="004148D6">
        <w:rPr>
          <w:sz w:val="28"/>
          <w:szCs w:val="28"/>
        </w:rPr>
        <w:t xml:space="preserve">предусмотрении денежных средств на выполнение работ по капитальному ремонту автомобильной дороги </w:t>
      </w:r>
      <w:r w:rsidR="004148D6">
        <w:rPr>
          <w:sz w:val="28"/>
          <w:szCs w:val="28"/>
        </w:rPr>
        <w:t xml:space="preserve">             </w:t>
      </w:r>
      <w:r w:rsidR="004148D6" w:rsidRPr="004148D6">
        <w:rPr>
          <w:sz w:val="28"/>
          <w:szCs w:val="28"/>
        </w:rPr>
        <w:t>по улице Осенней (от улицы Декабристов до улицы Садовой).</w:t>
      </w:r>
    </w:p>
    <w:p w14:paraId="152CE759" w14:textId="605EA49B" w:rsidR="001D44B7" w:rsidRDefault="004148D6" w:rsidP="004148D6">
      <w:pPr>
        <w:jc w:val="both"/>
        <w:rPr>
          <w:bCs/>
          <w:sz w:val="28"/>
          <w:szCs w:val="28"/>
        </w:rPr>
      </w:pPr>
      <w:r w:rsidRPr="004148D6">
        <w:rPr>
          <w:sz w:val="28"/>
          <w:szCs w:val="28"/>
        </w:rPr>
        <w:t xml:space="preserve">Докладчик: </w:t>
      </w:r>
      <w:r w:rsidRPr="004148D6">
        <w:rPr>
          <w:bCs/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29DDA933" w14:textId="77777777" w:rsidR="004148D6" w:rsidRPr="004148D6" w:rsidRDefault="004148D6" w:rsidP="004148D6">
      <w:pPr>
        <w:jc w:val="both"/>
        <w:rPr>
          <w:sz w:val="28"/>
          <w:szCs w:val="28"/>
        </w:rPr>
      </w:pPr>
    </w:p>
    <w:p w14:paraId="3264BC79" w14:textId="641E96C3" w:rsidR="002678E0" w:rsidRPr="00F97093" w:rsidRDefault="004148D6" w:rsidP="002678E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Боков А.Н. сообщил, что </w:t>
      </w:r>
      <w:r w:rsidR="002678E0">
        <w:rPr>
          <w:bCs/>
          <w:sz w:val="28"/>
          <w:szCs w:val="28"/>
        </w:rPr>
        <w:t>в</w:t>
      </w:r>
      <w:r w:rsidR="002678E0" w:rsidRPr="00F97093">
        <w:rPr>
          <w:bCs/>
          <w:sz w:val="28"/>
          <w:szCs w:val="28"/>
        </w:rPr>
        <w:t xml:space="preserve"> 2024 году на дополнительные денежные средства, выделенные из бюджета автономного округа в размере 173 млн. руб.  выполнен капитальный ремонт улицы Осенней от улицы Рабочей до ули</w:t>
      </w:r>
      <w:r w:rsidR="002678E0">
        <w:rPr>
          <w:bCs/>
          <w:sz w:val="28"/>
          <w:szCs w:val="28"/>
        </w:rPr>
        <w:t>цы Декабристов, протяженностью -</w:t>
      </w:r>
      <w:r w:rsidR="002678E0" w:rsidRPr="00F97093">
        <w:rPr>
          <w:bCs/>
          <w:sz w:val="28"/>
          <w:szCs w:val="28"/>
        </w:rPr>
        <w:t xml:space="preserve"> 0,53 км.</w:t>
      </w:r>
      <w:r w:rsidR="002678E0">
        <w:rPr>
          <w:bCs/>
          <w:sz w:val="28"/>
          <w:szCs w:val="28"/>
        </w:rPr>
        <w:t xml:space="preserve"> </w:t>
      </w:r>
      <w:r w:rsidR="002678E0" w:rsidRPr="00F97093">
        <w:rPr>
          <w:bCs/>
          <w:sz w:val="28"/>
          <w:szCs w:val="28"/>
        </w:rPr>
        <w:t>Общая протяжен</w:t>
      </w:r>
      <w:r w:rsidR="002678E0">
        <w:rPr>
          <w:bCs/>
          <w:sz w:val="28"/>
          <w:szCs w:val="28"/>
        </w:rPr>
        <w:t>ность улицы Осенней составляет -</w:t>
      </w:r>
      <w:r w:rsidR="002678E0" w:rsidRPr="00F97093">
        <w:rPr>
          <w:bCs/>
          <w:sz w:val="28"/>
          <w:szCs w:val="28"/>
        </w:rPr>
        <w:t xml:space="preserve"> 2,37 км.</w:t>
      </w:r>
    </w:p>
    <w:p w14:paraId="5D9F46AC" w14:textId="6A454D2C" w:rsidR="002678E0" w:rsidRPr="00F97093" w:rsidRDefault="002678E0" w:rsidP="002678E0">
      <w:pPr>
        <w:ind w:firstLine="567"/>
        <w:jc w:val="both"/>
        <w:rPr>
          <w:bCs/>
          <w:sz w:val="28"/>
          <w:szCs w:val="28"/>
        </w:rPr>
      </w:pPr>
      <w:r w:rsidRPr="00F97093">
        <w:rPr>
          <w:bCs/>
          <w:sz w:val="28"/>
          <w:szCs w:val="28"/>
        </w:rPr>
        <w:t>В настоящее время проводятся мероприятия по корректировке проектной документации по кап</w:t>
      </w:r>
      <w:r>
        <w:rPr>
          <w:bCs/>
          <w:sz w:val="28"/>
          <w:szCs w:val="28"/>
        </w:rPr>
        <w:t xml:space="preserve">итальному ремонту улицы Осенней </w:t>
      </w:r>
      <w:r w:rsidRPr="00F97093">
        <w:rPr>
          <w:bCs/>
          <w:sz w:val="28"/>
          <w:szCs w:val="28"/>
        </w:rPr>
        <w:t>от улицы Декабристов до</w:t>
      </w:r>
      <w:r>
        <w:rPr>
          <w:bCs/>
          <w:sz w:val="28"/>
          <w:szCs w:val="28"/>
        </w:rPr>
        <w:t xml:space="preserve"> улицы Моховой, протяженностью -</w:t>
      </w:r>
      <w:r w:rsidRPr="00F97093">
        <w:rPr>
          <w:bCs/>
          <w:sz w:val="28"/>
          <w:szCs w:val="28"/>
        </w:rPr>
        <w:t xml:space="preserve"> 0,56 км. После корректировки проектной документации будет определена стоимость выполнения работ по капитальному ремонту.</w:t>
      </w:r>
    </w:p>
    <w:p w14:paraId="234452E7" w14:textId="70FA9B50" w:rsidR="003C5D0F" w:rsidRDefault="00D809B1" w:rsidP="00EE35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адрес департамента дорожного хозяйства и транспорта </w:t>
      </w:r>
      <w:r w:rsidR="00EE3540" w:rsidRPr="009551E6">
        <w:rPr>
          <w:sz w:val="28"/>
          <w:szCs w:val="28"/>
        </w:rPr>
        <w:t xml:space="preserve">Ханты-Мансийского автономного округа </w:t>
      </w:r>
      <w:r w:rsidR="00EE3540">
        <w:rPr>
          <w:sz w:val="28"/>
          <w:szCs w:val="28"/>
        </w:rPr>
        <w:t>-</w:t>
      </w:r>
      <w:r w:rsidR="00EE3540" w:rsidRPr="009551E6">
        <w:rPr>
          <w:sz w:val="28"/>
          <w:szCs w:val="28"/>
        </w:rPr>
        <w:t xml:space="preserve"> Югры </w:t>
      </w:r>
      <w:r w:rsidR="00EE3540">
        <w:rPr>
          <w:sz w:val="28"/>
          <w:szCs w:val="28"/>
        </w:rPr>
        <w:t xml:space="preserve">о </w:t>
      </w:r>
      <w:r w:rsidRPr="009551E6">
        <w:rPr>
          <w:sz w:val="28"/>
          <w:szCs w:val="28"/>
        </w:rPr>
        <w:t xml:space="preserve">рассмотрении возможности выделения средств из бюджета </w:t>
      </w:r>
      <w:r w:rsidR="00EE3540">
        <w:rPr>
          <w:sz w:val="28"/>
          <w:szCs w:val="28"/>
        </w:rPr>
        <w:t xml:space="preserve">автономного округа </w:t>
      </w:r>
      <w:r w:rsidRPr="009551E6">
        <w:rPr>
          <w:sz w:val="28"/>
          <w:szCs w:val="28"/>
        </w:rPr>
        <w:t xml:space="preserve">на </w:t>
      </w:r>
      <w:r>
        <w:rPr>
          <w:sz w:val="28"/>
          <w:szCs w:val="28"/>
        </w:rPr>
        <w:t>реализацию</w:t>
      </w:r>
      <w:r w:rsidR="003C5D0F">
        <w:rPr>
          <w:sz w:val="28"/>
          <w:szCs w:val="28"/>
        </w:rPr>
        <w:t xml:space="preserve"> мероприятий по капитальному ремонту улицы Осеней</w:t>
      </w:r>
      <w:r>
        <w:rPr>
          <w:sz w:val="28"/>
          <w:szCs w:val="28"/>
        </w:rPr>
        <w:t xml:space="preserve"> </w:t>
      </w:r>
      <w:r w:rsidR="003C5D0F">
        <w:rPr>
          <w:sz w:val="28"/>
          <w:szCs w:val="28"/>
        </w:rPr>
        <w:t xml:space="preserve">(от улицы Декабристов </w:t>
      </w:r>
      <w:r>
        <w:rPr>
          <w:sz w:val="28"/>
          <w:szCs w:val="28"/>
        </w:rPr>
        <w:t xml:space="preserve">                             </w:t>
      </w:r>
      <w:r w:rsidR="003C5D0F">
        <w:rPr>
          <w:sz w:val="28"/>
          <w:szCs w:val="28"/>
        </w:rPr>
        <w:t>до улицы Садовой)</w:t>
      </w:r>
      <w:r>
        <w:rPr>
          <w:sz w:val="28"/>
          <w:szCs w:val="28"/>
        </w:rPr>
        <w:t>, запланировав работы</w:t>
      </w:r>
      <w:r w:rsidR="003C5D0F">
        <w:rPr>
          <w:sz w:val="28"/>
          <w:szCs w:val="28"/>
        </w:rPr>
        <w:t xml:space="preserve"> </w:t>
      </w:r>
      <w:r>
        <w:rPr>
          <w:sz w:val="28"/>
          <w:szCs w:val="28"/>
        </w:rPr>
        <w:t>в 2 этапа:</w:t>
      </w:r>
    </w:p>
    <w:p w14:paraId="5E2E02B2" w14:textId="46D015B7" w:rsidR="00D809B1" w:rsidRDefault="00D809B1" w:rsidP="00D809B1">
      <w:pPr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>- 1 этап от улицы Декабристов до улицы Луговой в 2025 году;</w:t>
      </w:r>
    </w:p>
    <w:p w14:paraId="262A50EA" w14:textId="6DB44C99" w:rsidR="00D809B1" w:rsidRDefault="00D809B1" w:rsidP="00D809B1">
      <w:pPr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>- 2 этап от улицы Луговой до улицы Садовой в 2026.</w:t>
      </w:r>
    </w:p>
    <w:p w14:paraId="290555E7" w14:textId="7AA9ED0E" w:rsidR="00D809B1" w:rsidRDefault="00D809B1" w:rsidP="00AD04EA">
      <w:pPr>
        <w:jc w:val="both"/>
        <w:rPr>
          <w:sz w:val="28"/>
          <w:szCs w:val="28"/>
        </w:rPr>
      </w:pPr>
    </w:p>
    <w:p w14:paraId="63F83D00" w14:textId="2A673184" w:rsidR="00AD04EA" w:rsidRDefault="00AD04EA" w:rsidP="00AD0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Криста А.В., </w:t>
      </w:r>
      <w:r w:rsidR="00775B26">
        <w:rPr>
          <w:sz w:val="28"/>
          <w:szCs w:val="28"/>
        </w:rPr>
        <w:t>Боков А.Н., Жигалов С.Н.</w:t>
      </w:r>
    </w:p>
    <w:p w14:paraId="377D9803" w14:textId="46322652" w:rsidR="00A44D8B" w:rsidRDefault="00A44D8B" w:rsidP="004148D6">
      <w:pPr>
        <w:jc w:val="both"/>
        <w:rPr>
          <w:sz w:val="28"/>
          <w:szCs w:val="28"/>
        </w:rPr>
      </w:pPr>
    </w:p>
    <w:p w14:paraId="2E906D14" w14:textId="77621DDA" w:rsidR="00944543" w:rsidRDefault="0069789B" w:rsidP="004148D6">
      <w:pPr>
        <w:pStyle w:val="Default"/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4148D6" w:rsidRPr="00487ED6">
        <w:rPr>
          <w:sz w:val="28"/>
          <w:szCs w:val="28"/>
        </w:rPr>
        <w:t xml:space="preserve">продлить срок исполнения протокольного поручения </w:t>
      </w:r>
      <w:r w:rsidR="004148D6">
        <w:rPr>
          <w:sz w:val="28"/>
          <w:szCs w:val="28"/>
        </w:rPr>
        <w:t xml:space="preserve">комитета </w:t>
      </w:r>
      <w:r w:rsidR="004148D6" w:rsidRPr="00487ED6">
        <w:rPr>
          <w:sz w:val="28"/>
          <w:szCs w:val="28"/>
        </w:rPr>
        <w:t xml:space="preserve">по городскому хозяйству и строительству </w:t>
      </w:r>
      <w:r w:rsidR="004148D6" w:rsidRPr="00487ED6">
        <w:rPr>
          <w:spacing w:val="-1"/>
          <w:sz w:val="28"/>
          <w:szCs w:val="28"/>
        </w:rPr>
        <w:t xml:space="preserve">о </w:t>
      </w:r>
      <w:r w:rsidR="004148D6" w:rsidRPr="00487ED6">
        <w:rPr>
          <w:sz w:val="28"/>
          <w:szCs w:val="28"/>
        </w:rPr>
        <w:t xml:space="preserve"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 до очередного заседания комитета в </w:t>
      </w:r>
      <w:r w:rsidR="004148D6" w:rsidRPr="00775B26">
        <w:rPr>
          <w:sz w:val="28"/>
          <w:szCs w:val="28"/>
        </w:rPr>
        <w:t>июне</w:t>
      </w:r>
      <w:r w:rsidR="004148D6" w:rsidRPr="00487ED6">
        <w:rPr>
          <w:sz w:val="28"/>
          <w:szCs w:val="28"/>
        </w:rPr>
        <w:t xml:space="preserve"> 2025 года.</w:t>
      </w:r>
    </w:p>
    <w:p w14:paraId="0A2028F0" w14:textId="77777777" w:rsidR="004148D6" w:rsidRDefault="004148D6" w:rsidP="004148D6">
      <w:pPr>
        <w:pStyle w:val="Default"/>
        <w:jc w:val="both"/>
        <w:rPr>
          <w:szCs w:val="28"/>
        </w:rPr>
      </w:pPr>
    </w:p>
    <w:p w14:paraId="55D8FA28" w14:textId="77777777" w:rsidR="00EE3540" w:rsidRDefault="00EE3540" w:rsidP="00303B82">
      <w:pPr>
        <w:jc w:val="both"/>
        <w:rPr>
          <w:bCs/>
          <w:sz w:val="28"/>
          <w:szCs w:val="28"/>
        </w:rPr>
      </w:pPr>
      <w:bookmarkStart w:id="0" w:name="_GoBack"/>
      <w:bookmarkEnd w:id="0"/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33B832DC" w14:textId="1D549270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3C8403EE" w14:textId="59083562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C013AC">
        <w:rPr>
          <w:sz w:val="28"/>
          <w:szCs w:val="28"/>
        </w:rPr>
        <w:t>12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B64F964" w14:textId="7C0A601F" w:rsidR="004148D6" w:rsidRPr="004148D6" w:rsidRDefault="00BD3B68" w:rsidP="004148D6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4148D6" w:rsidRPr="004148D6">
        <w:rPr>
          <w:spacing w:val="-1"/>
          <w:sz w:val="28"/>
          <w:szCs w:val="28"/>
        </w:rPr>
        <w:t xml:space="preserve">об исполнении протокольного поручения комитета по городскому хозяйству и строительству по вопросу </w:t>
      </w:r>
      <w:r w:rsidR="004148D6" w:rsidRPr="004148D6">
        <w:rPr>
          <w:sz w:val="28"/>
          <w:szCs w:val="28"/>
        </w:rPr>
        <w:t>благоустройства внутриквартального проезда вдоль жилого дома №68-а по улице Мира и обустройства пешеходного тротуара.</w:t>
      </w:r>
    </w:p>
    <w:p w14:paraId="353E51AA" w14:textId="37CEAEE6" w:rsidR="001D44B7" w:rsidRDefault="004148D6" w:rsidP="004148D6">
      <w:pPr>
        <w:jc w:val="both"/>
        <w:rPr>
          <w:color w:val="333333"/>
          <w:sz w:val="28"/>
          <w:szCs w:val="28"/>
          <w:shd w:val="clear" w:color="auto" w:fill="FFFFFF"/>
        </w:rPr>
      </w:pPr>
      <w:r w:rsidRPr="004148D6">
        <w:rPr>
          <w:sz w:val="28"/>
          <w:szCs w:val="28"/>
        </w:rPr>
        <w:t>Докладчик: Шадыев Марсель Искяндярович</w:t>
      </w:r>
      <w:r w:rsidRPr="004148D6">
        <w:rPr>
          <w:color w:val="333333"/>
          <w:sz w:val="28"/>
          <w:szCs w:val="28"/>
          <w:shd w:val="clear" w:color="auto" w:fill="FFFFFF"/>
        </w:rPr>
        <w:t>, директор муниципального казенного учреждения «Управление капитального строительства города Нижневартовска».</w:t>
      </w:r>
    </w:p>
    <w:p w14:paraId="0F188ED1" w14:textId="77777777" w:rsidR="004148D6" w:rsidRPr="004148D6" w:rsidRDefault="004148D6" w:rsidP="004148D6">
      <w:pPr>
        <w:jc w:val="both"/>
        <w:rPr>
          <w:sz w:val="28"/>
          <w:szCs w:val="28"/>
        </w:rPr>
      </w:pPr>
    </w:p>
    <w:p w14:paraId="4C8190E5" w14:textId="1E433CED" w:rsidR="00AE0A4A" w:rsidRDefault="004148D6" w:rsidP="002678E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Шадыев М.И. сообщил, что </w:t>
      </w:r>
      <w:r w:rsidR="002678E0">
        <w:rPr>
          <w:color w:val="333333"/>
          <w:sz w:val="28"/>
          <w:szCs w:val="28"/>
          <w:shd w:val="clear" w:color="auto" w:fill="FFFFFF"/>
        </w:rPr>
        <w:t>в</w:t>
      </w:r>
      <w:r w:rsidR="002678E0" w:rsidRPr="009725B1">
        <w:rPr>
          <w:color w:val="333333"/>
          <w:sz w:val="28"/>
          <w:szCs w:val="28"/>
          <w:shd w:val="clear" w:color="auto" w:fill="FFFFFF"/>
        </w:rPr>
        <w:t xml:space="preserve"> рамках реализации </w:t>
      </w:r>
      <w:r w:rsidR="00AE0A4A">
        <w:rPr>
          <w:color w:val="333333"/>
          <w:sz w:val="28"/>
          <w:szCs w:val="28"/>
          <w:shd w:val="clear" w:color="auto" w:fill="FFFFFF"/>
        </w:rPr>
        <w:t>инициативного проекта «Безопасность и комфорт в приоритете»</w:t>
      </w:r>
      <w:r w:rsidR="002678E0" w:rsidRPr="009725B1">
        <w:rPr>
          <w:color w:val="333333"/>
          <w:sz w:val="28"/>
          <w:szCs w:val="28"/>
          <w:shd w:val="clear" w:color="auto" w:fill="FFFFFF"/>
        </w:rPr>
        <w:t xml:space="preserve"> </w:t>
      </w:r>
      <w:r w:rsidR="00AE0A4A">
        <w:rPr>
          <w:color w:val="333333"/>
          <w:sz w:val="28"/>
          <w:szCs w:val="28"/>
          <w:shd w:val="clear" w:color="auto" w:fill="FFFFFF"/>
        </w:rPr>
        <w:t xml:space="preserve">запланировано благоустройство объекта </w:t>
      </w:r>
      <w:r w:rsidR="002678E0" w:rsidRPr="009725B1">
        <w:rPr>
          <w:color w:val="333333"/>
          <w:sz w:val="28"/>
          <w:szCs w:val="28"/>
          <w:shd w:val="clear" w:color="auto" w:fill="FFFFFF"/>
        </w:rPr>
        <w:t xml:space="preserve">«Тротуар, парковка, контейнерная площадка для мусора </w:t>
      </w:r>
      <w:r w:rsidR="00AE0A4A">
        <w:rPr>
          <w:color w:val="333333"/>
          <w:sz w:val="28"/>
          <w:szCs w:val="28"/>
          <w:shd w:val="clear" w:color="auto" w:fill="FFFFFF"/>
        </w:rPr>
        <w:t xml:space="preserve">                              </w:t>
      </w:r>
      <w:r w:rsidR="002678E0" w:rsidRPr="009725B1">
        <w:rPr>
          <w:color w:val="333333"/>
          <w:sz w:val="28"/>
          <w:szCs w:val="28"/>
          <w:shd w:val="clear" w:color="auto" w:fill="FFFFFF"/>
        </w:rPr>
        <w:t>в 12 микрорайоне»</w:t>
      </w:r>
      <w:r w:rsidR="002678E0" w:rsidRPr="009725B1">
        <w:rPr>
          <w:sz w:val="28"/>
          <w:szCs w:val="28"/>
        </w:rPr>
        <w:t xml:space="preserve">. </w:t>
      </w:r>
      <w:r w:rsidR="00AE0A4A">
        <w:rPr>
          <w:sz w:val="28"/>
          <w:szCs w:val="28"/>
        </w:rPr>
        <w:t>Стоимость о</w:t>
      </w:r>
      <w:r w:rsidR="00606D5C">
        <w:rPr>
          <w:sz w:val="28"/>
          <w:szCs w:val="28"/>
        </w:rPr>
        <w:t>бъекта составит 4,98 млн. руб</w:t>
      </w:r>
      <w:r w:rsidR="00AE0A4A">
        <w:rPr>
          <w:sz w:val="28"/>
          <w:szCs w:val="28"/>
        </w:rPr>
        <w:t xml:space="preserve">. Планируемая дата заключения муниципального контракта 30.04.2025. Срок исполнения 30.09.2025. </w:t>
      </w:r>
    </w:p>
    <w:p w14:paraId="2A9E0F44" w14:textId="3133DFD6" w:rsidR="00AE0A4A" w:rsidRDefault="00AE0A4A" w:rsidP="00AE0A4A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ab/>
      </w:r>
      <w:r w:rsidR="002678E0" w:rsidRPr="009725B1">
        <w:rPr>
          <w:rFonts w:eastAsia="Calibri"/>
          <w:bCs/>
          <w:sz w:val="28"/>
          <w:szCs w:val="28"/>
        </w:rPr>
        <w:t xml:space="preserve">Проектом предусмотрены </w:t>
      </w:r>
      <w:r w:rsidR="00214366">
        <w:rPr>
          <w:rFonts w:eastAsia="Calibri"/>
          <w:bCs/>
          <w:sz w:val="28"/>
          <w:szCs w:val="28"/>
        </w:rPr>
        <w:t>виды работ</w:t>
      </w:r>
      <w:r>
        <w:rPr>
          <w:rFonts w:eastAsia="Calibri"/>
          <w:bCs/>
          <w:sz w:val="28"/>
          <w:szCs w:val="28"/>
        </w:rPr>
        <w:t>:</w:t>
      </w:r>
    </w:p>
    <w:p w14:paraId="58A1054D" w14:textId="7CFDD958" w:rsidR="00AE0A4A" w:rsidRDefault="00AE0A4A" w:rsidP="00AE0A4A">
      <w:pPr>
        <w:jc w:val="both"/>
        <w:rPr>
          <w:color w:val="000000"/>
          <w:sz w:val="28"/>
          <w:szCs w:val="28"/>
          <w:lang w:eastAsia="zh-CN"/>
        </w:rPr>
      </w:pPr>
      <w:r>
        <w:rPr>
          <w:rFonts w:eastAsia="Calibri"/>
          <w:bCs/>
          <w:sz w:val="28"/>
          <w:szCs w:val="28"/>
        </w:rPr>
        <w:t xml:space="preserve">- </w:t>
      </w:r>
      <w:r>
        <w:rPr>
          <w:color w:val="000000"/>
          <w:sz w:val="28"/>
          <w:szCs w:val="28"/>
          <w:lang w:eastAsia="zh-CN"/>
        </w:rPr>
        <w:t>устройство</w:t>
      </w:r>
      <w:r w:rsidR="002678E0" w:rsidRPr="009725B1">
        <w:rPr>
          <w:color w:val="000000"/>
          <w:sz w:val="28"/>
          <w:szCs w:val="28"/>
          <w:lang w:eastAsia="zh-CN"/>
        </w:rPr>
        <w:t xml:space="preserve"> тротуара</w:t>
      </w:r>
      <w:r>
        <w:rPr>
          <w:color w:val="000000"/>
          <w:sz w:val="28"/>
          <w:szCs w:val="28"/>
          <w:lang w:eastAsia="zh-CN"/>
        </w:rPr>
        <w:t xml:space="preserve">; </w:t>
      </w:r>
    </w:p>
    <w:p w14:paraId="79A0172E" w14:textId="77777777" w:rsidR="00AE0A4A" w:rsidRDefault="00AE0A4A" w:rsidP="00AE0A4A">
      <w:pPr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-</w:t>
      </w:r>
      <w:r w:rsidR="002678E0" w:rsidRPr="009725B1">
        <w:rPr>
          <w:color w:val="000000"/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  <w:lang w:eastAsia="zh-CN"/>
        </w:rPr>
        <w:t xml:space="preserve">обустройство </w:t>
      </w:r>
      <w:r w:rsidR="002678E0" w:rsidRPr="009725B1">
        <w:rPr>
          <w:color w:val="000000"/>
          <w:sz w:val="28"/>
          <w:szCs w:val="28"/>
          <w:lang w:eastAsia="zh-CN"/>
        </w:rPr>
        <w:t>парковки</w:t>
      </w:r>
      <w:r>
        <w:rPr>
          <w:color w:val="000000"/>
          <w:sz w:val="28"/>
          <w:szCs w:val="28"/>
          <w:lang w:eastAsia="zh-CN"/>
        </w:rPr>
        <w:t xml:space="preserve"> на 25 парковочных мест;</w:t>
      </w:r>
    </w:p>
    <w:p w14:paraId="129474E3" w14:textId="77777777" w:rsidR="00214366" w:rsidRDefault="00AE0A4A" w:rsidP="00AE0A4A">
      <w:pPr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- </w:t>
      </w:r>
      <w:r w:rsidR="002678E0" w:rsidRPr="009725B1">
        <w:rPr>
          <w:color w:val="000000"/>
          <w:sz w:val="28"/>
          <w:szCs w:val="28"/>
          <w:lang w:eastAsia="zh-CN"/>
        </w:rPr>
        <w:t>устройство площадки для мусо</w:t>
      </w:r>
      <w:r w:rsidR="00214366">
        <w:rPr>
          <w:color w:val="000000"/>
          <w:sz w:val="28"/>
          <w:szCs w:val="28"/>
          <w:lang w:eastAsia="zh-CN"/>
        </w:rPr>
        <w:t>рных контейнеров закрытого типа;</w:t>
      </w:r>
    </w:p>
    <w:p w14:paraId="03DC1404" w14:textId="559BB514" w:rsidR="002678E0" w:rsidRPr="009725B1" w:rsidRDefault="00214366" w:rsidP="00AE0A4A">
      <w:pPr>
        <w:jc w:val="both"/>
        <w:rPr>
          <w:rFonts w:eastAsia="Calibri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- озеленение территории.</w:t>
      </w:r>
      <w:r w:rsidR="002678E0" w:rsidRPr="009725B1">
        <w:rPr>
          <w:color w:val="000000"/>
          <w:sz w:val="28"/>
          <w:szCs w:val="28"/>
          <w:lang w:eastAsia="zh-CN"/>
        </w:rPr>
        <w:t xml:space="preserve"> </w:t>
      </w:r>
    </w:p>
    <w:p w14:paraId="3EDAF647" w14:textId="1CE55E03" w:rsidR="00EB5605" w:rsidRDefault="00EB5605" w:rsidP="0059496F">
      <w:pPr>
        <w:jc w:val="both"/>
        <w:rPr>
          <w:sz w:val="28"/>
          <w:szCs w:val="28"/>
        </w:rPr>
      </w:pPr>
    </w:p>
    <w:p w14:paraId="54243F53" w14:textId="36A44BE8" w:rsidR="004148D6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4148D6" w:rsidRPr="00B778BC">
        <w:rPr>
          <w:sz w:val="28"/>
          <w:szCs w:val="28"/>
        </w:rPr>
        <w:t xml:space="preserve">продлить срок исполнения </w:t>
      </w:r>
      <w:r w:rsidR="004148D6" w:rsidRPr="00B778BC">
        <w:rPr>
          <w:spacing w:val="-1"/>
          <w:sz w:val="28"/>
          <w:szCs w:val="28"/>
        </w:rPr>
        <w:t xml:space="preserve">протокольного поручения комитета </w:t>
      </w:r>
      <w:r w:rsidR="00214366">
        <w:rPr>
          <w:spacing w:val="-1"/>
          <w:sz w:val="28"/>
          <w:szCs w:val="28"/>
        </w:rPr>
        <w:t xml:space="preserve">     </w:t>
      </w:r>
      <w:r w:rsidR="004148D6" w:rsidRPr="00B778BC">
        <w:rPr>
          <w:spacing w:val="-1"/>
          <w:sz w:val="28"/>
          <w:szCs w:val="28"/>
        </w:rPr>
        <w:t xml:space="preserve">по городскому хозяйству и строительству по вопросу </w:t>
      </w:r>
      <w:r w:rsidR="004148D6" w:rsidRPr="00B778BC">
        <w:rPr>
          <w:sz w:val="28"/>
          <w:szCs w:val="28"/>
        </w:rPr>
        <w:t xml:space="preserve">благоустройства внутриквартального проезда вдоль жилого дома №68-а по улице Мира </w:t>
      </w:r>
      <w:r w:rsidR="00214366">
        <w:rPr>
          <w:sz w:val="28"/>
          <w:szCs w:val="28"/>
        </w:rPr>
        <w:t xml:space="preserve">                 </w:t>
      </w:r>
      <w:r w:rsidR="004148D6" w:rsidRPr="00B778BC">
        <w:rPr>
          <w:sz w:val="28"/>
          <w:szCs w:val="28"/>
        </w:rPr>
        <w:t xml:space="preserve">и обустройства пешеходного тротуара до очередного заседания комитета </w:t>
      </w:r>
      <w:r w:rsidR="00214366">
        <w:rPr>
          <w:sz w:val="28"/>
          <w:szCs w:val="28"/>
        </w:rPr>
        <w:t xml:space="preserve">           </w:t>
      </w:r>
      <w:r w:rsidR="004148D6" w:rsidRPr="00B778BC">
        <w:rPr>
          <w:sz w:val="28"/>
          <w:szCs w:val="28"/>
        </w:rPr>
        <w:t xml:space="preserve">в </w:t>
      </w:r>
      <w:r w:rsidR="00214366">
        <w:rPr>
          <w:sz w:val="28"/>
          <w:szCs w:val="28"/>
        </w:rPr>
        <w:t>октябре 2025 года.</w:t>
      </w:r>
    </w:p>
    <w:p w14:paraId="65FBB836" w14:textId="77777777" w:rsidR="002678E0" w:rsidRPr="00B778BC" w:rsidRDefault="002678E0" w:rsidP="004148D6">
      <w:pPr>
        <w:jc w:val="both"/>
        <w:rPr>
          <w:sz w:val="28"/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7C383792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637B3A7A" w14:textId="636B534F" w:rsidR="00BD3B68" w:rsidRDefault="00C013AC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5AE8FEA0" w14:textId="004A387A" w:rsidR="004148D6" w:rsidRP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4148D6">
        <w:rPr>
          <w:sz w:val="28"/>
          <w:szCs w:val="28"/>
        </w:rPr>
        <w:t xml:space="preserve">о результатах выездного заседания рабочей группы комитета                               по городскому хозяйству и строительству (от 11.03.2025). </w:t>
      </w:r>
    </w:p>
    <w:p w14:paraId="4B32CFBD" w14:textId="346202EC" w:rsidR="004148D6" w:rsidRPr="004148D6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14:paraId="2F16E5D0" w14:textId="77777777" w:rsidR="004148D6" w:rsidRPr="004148D6" w:rsidRDefault="004148D6" w:rsidP="004148D6">
      <w:pPr>
        <w:jc w:val="both"/>
        <w:rPr>
          <w:sz w:val="28"/>
          <w:szCs w:val="28"/>
        </w:rPr>
      </w:pPr>
    </w:p>
    <w:p w14:paraId="2A97CCEF" w14:textId="6B30901B" w:rsidR="008F54D4" w:rsidRPr="008F54D4" w:rsidRDefault="004148D6" w:rsidP="00EB054E">
      <w:pPr>
        <w:widowControl w:val="0"/>
        <w:jc w:val="both"/>
        <w:rPr>
          <w:sz w:val="28"/>
          <w:szCs w:val="28"/>
        </w:rPr>
      </w:pPr>
      <w:r w:rsidRPr="00346D00">
        <w:rPr>
          <w:sz w:val="28"/>
          <w:szCs w:val="28"/>
        </w:rPr>
        <w:t xml:space="preserve">Жигалов С.Н. проинформировал о том, </w:t>
      </w:r>
      <w:r w:rsidR="00346D00" w:rsidRPr="00346D00">
        <w:rPr>
          <w:sz w:val="28"/>
          <w:szCs w:val="28"/>
        </w:rPr>
        <w:t xml:space="preserve">что </w:t>
      </w:r>
      <w:r w:rsidR="00346D00">
        <w:rPr>
          <w:color w:val="000000" w:themeColor="text1"/>
          <w:sz w:val="28"/>
          <w:szCs w:val="28"/>
        </w:rPr>
        <w:t>в</w:t>
      </w:r>
      <w:r w:rsidR="00346D00" w:rsidRPr="00B92B95">
        <w:rPr>
          <w:color w:val="000000" w:themeColor="text1"/>
          <w:sz w:val="28"/>
          <w:szCs w:val="28"/>
        </w:rPr>
        <w:t xml:space="preserve"> ра</w:t>
      </w:r>
      <w:r w:rsidR="008F54D4">
        <w:rPr>
          <w:color w:val="000000" w:themeColor="text1"/>
          <w:sz w:val="28"/>
          <w:szCs w:val="28"/>
        </w:rPr>
        <w:t>мках выездного заседания рабочая группа</w:t>
      </w:r>
      <w:r w:rsidR="00346D00" w:rsidRPr="00B92B95">
        <w:rPr>
          <w:color w:val="000000" w:themeColor="text1"/>
          <w:sz w:val="28"/>
          <w:szCs w:val="28"/>
        </w:rPr>
        <w:t xml:space="preserve"> комитета по городскому хозяйству и строительству</w:t>
      </w:r>
      <w:r w:rsidR="008F54D4">
        <w:rPr>
          <w:color w:val="000000" w:themeColor="text1"/>
          <w:sz w:val="28"/>
          <w:szCs w:val="28"/>
        </w:rPr>
        <w:t xml:space="preserve"> (далее - рабочая группа)</w:t>
      </w:r>
      <w:r w:rsidR="00346D00" w:rsidRPr="00B92B95">
        <w:rPr>
          <w:color w:val="000000" w:themeColor="text1"/>
          <w:sz w:val="28"/>
          <w:szCs w:val="28"/>
        </w:rPr>
        <w:t xml:space="preserve"> </w:t>
      </w:r>
      <w:r w:rsidR="00346D00" w:rsidRPr="00155AB9">
        <w:rPr>
          <w:color w:val="000000" w:themeColor="text1"/>
          <w:sz w:val="28"/>
          <w:szCs w:val="28"/>
        </w:rPr>
        <w:t>11.03.2025</w:t>
      </w:r>
      <w:r w:rsidR="00346D00">
        <w:rPr>
          <w:color w:val="000000" w:themeColor="text1"/>
          <w:sz w:val="28"/>
          <w:szCs w:val="28"/>
        </w:rPr>
        <w:t xml:space="preserve"> </w:t>
      </w:r>
      <w:r w:rsidR="008F54D4">
        <w:rPr>
          <w:color w:val="000000" w:themeColor="text1"/>
          <w:sz w:val="28"/>
          <w:szCs w:val="28"/>
        </w:rPr>
        <w:t>про</w:t>
      </w:r>
      <w:r w:rsidR="008F54D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инспектировала</w:t>
      </w:r>
      <w:r w:rsidR="008F54D4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</w:t>
      </w:r>
      <w:r w:rsidR="008F54D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ход</w:t>
      </w:r>
      <w:r w:rsidR="00346D00" w:rsidRPr="00B92B95">
        <w:rPr>
          <w:color w:val="000000" w:themeColor="text1"/>
          <w:sz w:val="28"/>
          <w:szCs w:val="28"/>
        </w:rPr>
        <w:t xml:space="preserve"> строительства объекта: </w:t>
      </w:r>
      <w:r w:rsidR="00346D00">
        <w:rPr>
          <w:sz w:val="28"/>
          <w:szCs w:val="28"/>
        </w:rPr>
        <w:t>«Квартал №21.2</w:t>
      </w:r>
      <w:r w:rsidR="00214366">
        <w:rPr>
          <w:sz w:val="28"/>
          <w:szCs w:val="28"/>
        </w:rPr>
        <w:t xml:space="preserve"> </w:t>
      </w:r>
      <w:r w:rsidR="00346D00" w:rsidRPr="00B92B95">
        <w:rPr>
          <w:sz w:val="28"/>
          <w:szCs w:val="28"/>
        </w:rPr>
        <w:t>в г. Нижневартовск</w:t>
      </w:r>
      <w:r w:rsidR="00214366">
        <w:rPr>
          <w:sz w:val="28"/>
          <w:szCs w:val="28"/>
        </w:rPr>
        <w:t xml:space="preserve"> (далее - объект)</w:t>
      </w:r>
      <w:r w:rsidR="00346D00" w:rsidRPr="00B92B95">
        <w:rPr>
          <w:sz w:val="28"/>
          <w:szCs w:val="28"/>
        </w:rPr>
        <w:t xml:space="preserve">. </w:t>
      </w:r>
      <w:r w:rsidR="008F54D4" w:rsidRPr="008F54D4">
        <w:rPr>
          <w:sz w:val="28"/>
          <w:szCs w:val="28"/>
        </w:rPr>
        <w:t>Прокуратурой города</w:t>
      </w:r>
      <w:r w:rsidR="008F54D4">
        <w:rPr>
          <w:sz w:val="28"/>
          <w:szCs w:val="28"/>
        </w:rPr>
        <w:t xml:space="preserve"> </w:t>
      </w:r>
      <w:r w:rsidR="008F54D4">
        <w:rPr>
          <w:sz w:val="28"/>
          <w:szCs w:val="28"/>
        </w:rPr>
        <w:lastRenderedPageBreak/>
        <w:t>Нижневартовска</w:t>
      </w:r>
      <w:r w:rsidR="008F54D4" w:rsidRPr="008F54D4">
        <w:rPr>
          <w:sz w:val="28"/>
          <w:szCs w:val="28"/>
        </w:rPr>
        <w:t xml:space="preserve">, </w:t>
      </w:r>
      <w:r w:rsidR="008F54D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Нижневартовским</w:t>
      </w:r>
      <w:r w:rsidR="008F54D4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отдел</w:t>
      </w:r>
      <w:r w:rsidR="008F54D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ом</w:t>
      </w:r>
      <w:r w:rsidR="008F54D4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инспектирования службы жилищного </w:t>
      </w:r>
      <w:r w:rsidR="00214366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   </w:t>
      </w:r>
      <w:r w:rsidR="008F54D4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и строительного надзора Ханты-Мансийского автономного округа-Югры</w:t>
      </w:r>
      <w:r w:rsidR="008F54D4" w:rsidRPr="008F54D4">
        <w:rPr>
          <w:sz w:val="28"/>
          <w:szCs w:val="28"/>
        </w:rPr>
        <w:t xml:space="preserve"> </w:t>
      </w:r>
      <w:r w:rsidR="00214366">
        <w:rPr>
          <w:sz w:val="28"/>
          <w:szCs w:val="28"/>
        </w:rPr>
        <w:t xml:space="preserve">                         </w:t>
      </w:r>
      <w:r w:rsidR="008F54D4" w:rsidRPr="008F54D4">
        <w:rPr>
          <w:sz w:val="28"/>
          <w:szCs w:val="28"/>
        </w:rPr>
        <w:t xml:space="preserve">на постоянной основе осуществляется контроль за ходом строительства объекта. </w:t>
      </w:r>
    </w:p>
    <w:p w14:paraId="608B569C" w14:textId="6DCBAA3C" w:rsidR="008F54D4" w:rsidRPr="008F54D4" w:rsidRDefault="008F54D4" w:rsidP="00214366">
      <w:pPr>
        <w:ind w:firstLine="709"/>
        <w:jc w:val="both"/>
        <w:rPr>
          <w:sz w:val="28"/>
          <w:szCs w:val="28"/>
        </w:rPr>
      </w:pPr>
      <w:r w:rsidRPr="008F54D4">
        <w:rPr>
          <w:sz w:val="28"/>
          <w:szCs w:val="28"/>
        </w:rPr>
        <w:t xml:space="preserve">По результатам рабочая группа </w:t>
      </w:r>
      <w:r w:rsidR="00EB054E">
        <w:rPr>
          <w:sz w:val="28"/>
          <w:szCs w:val="28"/>
        </w:rPr>
        <w:t>рекомендовала</w:t>
      </w:r>
      <w:r w:rsidRPr="008F54D4">
        <w:rPr>
          <w:sz w:val="28"/>
          <w:szCs w:val="28"/>
        </w:rPr>
        <w:t xml:space="preserve"> </w:t>
      </w:r>
      <w:r w:rsidR="00EB054E">
        <w:rPr>
          <w:bCs/>
          <w:sz w:val="28"/>
          <w:szCs w:val="28"/>
          <w:shd w:val="clear" w:color="auto" w:fill="FFFFFF"/>
        </w:rPr>
        <w:t xml:space="preserve">специализированному застройщику «ГарантСтройМонтаж» принять меры </w:t>
      </w:r>
      <w:r w:rsidRPr="008F54D4">
        <w:rPr>
          <w:sz w:val="28"/>
          <w:szCs w:val="28"/>
        </w:rPr>
        <w:t>по устранению выявленных нарушений в целях своевременной сдачи объекта в эксплуатацию</w:t>
      </w:r>
      <w:r w:rsidR="00EB054E">
        <w:rPr>
          <w:sz w:val="28"/>
          <w:szCs w:val="28"/>
        </w:rPr>
        <w:t xml:space="preserve"> и</w:t>
      </w:r>
      <w:r w:rsidRPr="008F54D4">
        <w:rPr>
          <w:sz w:val="28"/>
          <w:szCs w:val="28"/>
        </w:rPr>
        <w:t xml:space="preserve"> урегулировать вопрос с дольщиками. Вопрос остается на контроле депутатов.  </w:t>
      </w:r>
    </w:p>
    <w:p w14:paraId="77587527" w14:textId="3CFEA1FF" w:rsidR="004148D6" w:rsidRPr="00346D00" w:rsidRDefault="004148D6" w:rsidP="00346D00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7862476" w14:textId="77777777" w:rsidR="00680E13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</w:p>
    <w:p w14:paraId="0017CA34" w14:textId="208EAEE9" w:rsid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к сведению информацию </w:t>
      </w:r>
      <w:r w:rsidRPr="004E3BC9">
        <w:rPr>
          <w:spacing w:val="-1"/>
          <w:sz w:val="28"/>
          <w:szCs w:val="28"/>
        </w:rPr>
        <w:t xml:space="preserve">о результатах </w:t>
      </w:r>
      <w:r w:rsidRPr="009D0750">
        <w:rPr>
          <w:sz w:val="28"/>
          <w:szCs w:val="28"/>
        </w:rPr>
        <w:t xml:space="preserve">выездного заседания рабочей группы комитета по городскому хозяйству и строительству </w:t>
      </w:r>
      <w:r w:rsidR="00EB054E">
        <w:rPr>
          <w:sz w:val="28"/>
          <w:szCs w:val="28"/>
        </w:rPr>
        <w:t xml:space="preserve">                 </w:t>
      </w:r>
      <w:proofErr w:type="gramStart"/>
      <w:r w:rsidR="00EB054E">
        <w:rPr>
          <w:sz w:val="28"/>
          <w:szCs w:val="28"/>
        </w:rPr>
        <w:t xml:space="preserve">   </w:t>
      </w:r>
      <w:r w:rsidRPr="009D0750">
        <w:rPr>
          <w:sz w:val="28"/>
          <w:szCs w:val="28"/>
        </w:rPr>
        <w:t>(</w:t>
      </w:r>
      <w:proofErr w:type="gramEnd"/>
      <w:r w:rsidRPr="009D0750">
        <w:rPr>
          <w:sz w:val="28"/>
          <w:szCs w:val="28"/>
        </w:rPr>
        <w:t xml:space="preserve">от 11.03.2025). </w:t>
      </w:r>
    </w:p>
    <w:p w14:paraId="2BB4E430" w14:textId="1FE198F6" w:rsidR="004148D6" w:rsidRPr="009D0750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Комитету по городскому хозяйству и строительству организовать выездное заседание рабочей группы </w:t>
      </w:r>
      <w:r w:rsidR="00C42744">
        <w:rPr>
          <w:sz w:val="28"/>
          <w:szCs w:val="28"/>
        </w:rPr>
        <w:t xml:space="preserve">на объект </w:t>
      </w:r>
      <w:r>
        <w:rPr>
          <w:sz w:val="28"/>
          <w:szCs w:val="28"/>
        </w:rPr>
        <w:t xml:space="preserve">в апреле 2025 года. </w:t>
      </w:r>
    </w:p>
    <w:p w14:paraId="3BCA307A" w14:textId="77777777" w:rsidR="004148D6" w:rsidRPr="00B778BC" w:rsidRDefault="004148D6" w:rsidP="004148D6">
      <w:pPr>
        <w:jc w:val="both"/>
        <w:rPr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6F767112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2EC0FC97" w14:textId="52407A59" w:rsidR="004148D6" w:rsidRDefault="00C013A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151BEF59" w:rsidR="00B95B97" w:rsidRDefault="00B95B97" w:rsidP="0059496F">
      <w:pPr>
        <w:jc w:val="both"/>
        <w:rPr>
          <w:sz w:val="28"/>
          <w:szCs w:val="28"/>
        </w:rPr>
      </w:pPr>
    </w:p>
    <w:p w14:paraId="07D737EE" w14:textId="229C4389" w:rsidR="004148D6" w:rsidRP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4148D6">
        <w:rPr>
          <w:spacing w:val="-1"/>
          <w:sz w:val="28"/>
          <w:szCs w:val="28"/>
        </w:rPr>
        <w:t>о результатах заседания рабочей группы комитета по городскому хозяйству и строительству по вопросу</w:t>
      </w:r>
      <w:r w:rsidRPr="004148D6">
        <w:rPr>
          <w:sz w:val="28"/>
          <w:szCs w:val="28"/>
        </w:rPr>
        <w:t xml:space="preserve"> реализации проекта «Сквер в</w:t>
      </w:r>
      <w:r>
        <w:rPr>
          <w:sz w:val="28"/>
          <w:szCs w:val="28"/>
        </w:rPr>
        <w:t xml:space="preserve"> каждый двор» </w:t>
      </w:r>
      <w:r w:rsidRPr="004148D6">
        <w:rPr>
          <w:sz w:val="28"/>
          <w:szCs w:val="28"/>
        </w:rPr>
        <w:t xml:space="preserve">(от 19.03.2025). </w:t>
      </w:r>
    </w:p>
    <w:p w14:paraId="607813F5" w14:textId="6BF210EC" w:rsidR="004148D6" w:rsidRPr="004148D6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t>Докладчик: Землянкин Сергей Ф</w:t>
      </w:r>
      <w:r>
        <w:rPr>
          <w:sz w:val="28"/>
          <w:szCs w:val="28"/>
        </w:rPr>
        <w:t xml:space="preserve">едорович, руководитель рабочей </w:t>
      </w:r>
      <w:r w:rsidRPr="004148D6">
        <w:rPr>
          <w:sz w:val="28"/>
          <w:szCs w:val="28"/>
        </w:rPr>
        <w:t>группы, депутат Думы города Нижневартовска седьмого созыва по одномандатному избирательному округу №13.</w:t>
      </w:r>
    </w:p>
    <w:p w14:paraId="7803AA46" w14:textId="77777777" w:rsidR="004148D6" w:rsidRDefault="004148D6" w:rsidP="004148D6">
      <w:pPr>
        <w:jc w:val="both"/>
        <w:rPr>
          <w:sz w:val="28"/>
          <w:szCs w:val="28"/>
        </w:rPr>
      </w:pPr>
    </w:p>
    <w:p w14:paraId="79A27BF6" w14:textId="01AC0BB6" w:rsid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проинформировал о том, что </w:t>
      </w:r>
      <w:r w:rsidR="00EB054E">
        <w:rPr>
          <w:sz w:val="28"/>
          <w:szCs w:val="28"/>
        </w:rPr>
        <w:t>19.03.2025 состоялось очередное заседание рабочей группы комитета по городскому хозяйству и строительству (далее – рабочая группа</w:t>
      </w:r>
      <w:r w:rsidR="00214366">
        <w:rPr>
          <w:sz w:val="28"/>
          <w:szCs w:val="28"/>
        </w:rPr>
        <w:t>) по вопросу реализации проекта</w:t>
      </w:r>
      <w:r w:rsidR="00EB054E">
        <w:rPr>
          <w:sz w:val="28"/>
          <w:szCs w:val="28"/>
        </w:rPr>
        <w:t xml:space="preserve"> «Сквер в каждый двор». </w:t>
      </w:r>
    </w:p>
    <w:p w14:paraId="44EBA5CB" w14:textId="0EA89424" w:rsidR="00EB054E" w:rsidRPr="00EB054E" w:rsidRDefault="00EB054E" w:rsidP="00EB054E">
      <w:pPr>
        <w:pStyle w:val="a8"/>
        <w:shd w:val="clear" w:color="auto" w:fill="FFFFFF"/>
        <w:ind w:left="0" w:firstLine="0"/>
        <w:jc w:val="both"/>
        <w:rPr>
          <w:szCs w:val="28"/>
        </w:rPr>
      </w:pPr>
      <w:r>
        <w:rPr>
          <w:szCs w:val="28"/>
        </w:rPr>
        <w:tab/>
      </w:r>
      <w:r w:rsidRPr="00EB054E">
        <w:rPr>
          <w:szCs w:val="28"/>
        </w:rPr>
        <w:t>Департаментом жилищно-коммунального хозяйства</w:t>
      </w:r>
      <w:r>
        <w:rPr>
          <w:szCs w:val="28"/>
        </w:rPr>
        <w:t xml:space="preserve"> администрации города</w:t>
      </w:r>
      <w:r w:rsidRPr="00EB054E">
        <w:rPr>
          <w:szCs w:val="28"/>
        </w:rPr>
        <w:t xml:space="preserve"> </w:t>
      </w:r>
      <w:r w:rsidR="00775B26">
        <w:rPr>
          <w:szCs w:val="28"/>
        </w:rPr>
        <w:t xml:space="preserve">Нижневартовска </w:t>
      </w:r>
      <w:r w:rsidRPr="00EB054E">
        <w:rPr>
          <w:szCs w:val="28"/>
        </w:rPr>
        <w:t>предоставлена информация о благоустройстве и содержании в 2025 году земельных участков на территориях:</w:t>
      </w:r>
    </w:p>
    <w:p w14:paraId="258B9024" w14:textId="77777777" w:rsidR="00EB054E" w:rsidRPr="00EB5B46" w:rsidRDefault="00EB054E" w:rsidP="00EB054E">
      <w:pPr>
        <w:jc w:val="both"/>
        <w:rPr>
          <w:bCs/>
          <w:color w:val="000000"/>
          <w:sz w:val="28"/>
          <w:szCs w:val="28"/>
        </w:rPr>
      </w:pPr>
      <w:r w:rsidRPr="00EB5B46">
        <w:rPr>
          <w:sz w:val="28"/>
          <w:szCs w:val="28"/>
        </w:rPr>
        <w:t xml:space="preserve">- </w:t>
      </w:r>
      <w:r w:rsidRPr="00EB5B46">
        <w:rPr>
          <w:bCs/>
          <w:color w:val="000000"/>
          <w:sz w:val="28"/>
          <w:szCs w:val="28"/>
        </w:rPr>
        <w:t>за отделом полиции №3 УВД города Нижневартовска, в районе жилых домов №61, 65, 69 по улице Чапаева (11 микрорайон);</w:t>
      </w:r>
    </w:p>
    <w:p w14:paraId="762581E0" w14:textId="13DF8246" w:rsidR="00EB054E" w:rsidRPr="00EB5B46" w:rsidRDefault="00EB054E" w:rsidP="00EB054E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EB5B46">
        <w:rPr>
          <w:bCs/>
          <w:color w:val="000000"/>
          <w:sz w:val="28"/>
          <w:szCs w:val="28"/>
        </w:rPr>
        <w:t xml:space="preserve">- </w:t>
      </w:r>
      <w:r w:rsidRPr="00EB5B46">
        <w:rPr>
          <w:sz w:val="28"/>
          <w:szCs w:val="28"/>
        </w:rPr>
        <w:t xml:space="preserve">в районе </w:t>
      </w:r>
      <w:r w:rsidRPr="00EB5B46">
        <w:rPr>
          <w:bCs/>
          <w:color w:val="000000"/>
          <w:sz w:val="28"/>
          <w:szCs w:val="28"/>
          <w:bdr w:val="none" w:sz="0" w:space="0" w:color="auto" w:frame="1"/>
        </w:rPr>
        <w:t>фонда пенсионного и социального страхования Российской Федерации по Ханты-Мансийскому автономному округу-Югр</w:t>
      </w:r>
      <w:r w:rsidR="008951BE">
        <w:rPr>
          <w:bCs/>
          <w:color w:val="000000"/>
          <w:sz w:val="28"/>
          <w:szCs w:val="28"/>
          <w:bdr w:val="none" w:sz="0" w:space="0" w:color="auto" w:frame="1"/>
        </w:rPr>
        <w:t xml:space="preserve">е                             </w:t>
      </w:r>
      <w:proofErr w:type="gramStart"/>
      <w:r w:rsidR="008951BE"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EB5B46">
        <w:rPr>
          <w:bCs/>
          <w:color w:val="000000"/>
          <w:sz w:val="28"/>
          <w:szCs w:val="28"/>
          <w:bdr w:val="none" w:sz="0" w:space="0" w:color="auto" w:frame="1"/>
        </w:rPr>
        <w:t>(</w:t>
      </w:r>
      <w:proofErr w:type="gramEnd"/>
      <w:r w:rsidRPr="00EB5B46">
        <w:rPr>
          <w:bCs/>
          <w:color w:val="000000"/>
          <w:sz w:val="28"/>
          <w:szCs w:val="28"/>
          <w:bdr w:val="none" w:sz="0" w:space="0" w:color="auto" w:frame="1"/>
        </w:rPr>
        <w:t>7 микрорайон);</w:t>
      </w:r>
    </w:p>
    <w:p w14:paraId="17F4758C" w14:textId="77777777" w:rsidR="00EB054E" w:rsidRPr="00EB5B46" w:rsidRDefault="00EB054E" w:rsidP="00EB054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- </w:t>
      </w:r>
      <w:r w:rsidRPr="00EB5B46">
        <w:rPr>
          <w:bCs/>
          <w:color w:val="000000"/>
          <w:sz w:val="28"/>
          <w:szCs w:val="28"/>
          <w:bdr w:val="none" w:sz="0" w:space="0" w:color="auto" w:frame="1"/>
        </w:rPr>
        <w:t>между МБОУ «Средняя школа №13»</w:t>
      </w:r>
      <w:r w:rsidRPr="00EB5B46">
        <w:rPr>
          <w:bCs/>
          <w:color w:val="000000"/>
          <w:sz w:val="28"/>
          <w:szCs w:val="28"/>
        </w:rPr>
        <w:t xml:space="preserve"> и МБДОУ «Детский сад №31 «Медвежонок»</w:t>
      </w:r>
      <w:r>
        <w:rPr>
          <w:bCs/>
          <w:color w:val="000000"/>
          <w:sz w:val="28"/>
          <w:szCs w:val="28"/>
        </w:rPr>
        <w:t xml:space="preserve"> (7 микрорайон)</w:t>
      </w:r>
      <w:r w:rsidRPr="00EB5B46">
        <w:rPr>
          <w:bCs/>
          <w:color w:val="000000"/>
          <w:sz w:val="28"/>
          <w:szCs w:val="28"/>
        </w:rPr>
        <w:t>;</w:t>
      </w:r>
    </w:p>
    <w:p w14:paraId="184E496A" w14:textId="48C13303" w:rsidR="00EB054E" w:rsidRDefault="00EB054E" w:rsidP="00EB054E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EB5B4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  <w:bdr w:val="none" w:sz="0" w:space="0" w:color="auto" w:frame="1"/>
        </w:rPr>
        <w:t>в районе</w:t>
      </w:r>
      <w:r w:rsidRPr="00EB5B46">
        <w:rPr>
          <w:bCs/>
          <w:color w:val="000000"/>
          <w:sz w:val="28"/>
          <w:szCs w:val="28"/>
          <w:bdr w:val="none" w:sz="0" w:space="0" w:color="auto" w:frame="1"/>
        </w:rPr>
        <w:t xml:space="preserve"> МБОУ «Средняя школа №11» (5 микрорайон).</w:t>
      </w:r>
    </w:p>
    <w:p w14:paraId="36CEC7DE" w14:textId="39567FAC" w:rsidR="00492785" w:rsidRPr="00EB5B46" w:rsidRDefault="00492785" w:rsidP="00EB054E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lastRenderedPageBreak/>
        <w:t xml:space="preserve">По итогам рассмотрения принято решение рассмотреть вопрос благоустройства данных земельных участков в рамках выездных заседаний рабочей группы.  </w:t>
      </w:r>
    </w:p>
    <w:p w14:paraId="697A8407" w14:textId="35D64156" w:rsidR="004148D6" w:rsidRPr="00EB054E" w:rsidRDefault="00EB054E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Поддержано </w:t>
      </w:r>
      <w:r w:rsidR="00775B26">
        <w:rPr>
          <w:sz w:val="28"/>
          <w:szCs w:val="28"/>
        </w:rPr>
        <w:t>предложение департамента</w:t>
      </w:r>
      <w:r w:rsidR="00775B26" w:rsidRPr="00EB054E">
        <w:rPr>
          <w:sz w:val="28"/>
          <w:szCs w:val="28"/>
        </w:rPr>
        <w:t xml:space="preserve"> </w:t>
      </w:r>
      <w:r w:rsidR="00775B26">
        <w:rPr>
          <w:sz w:val="28"/>
          <w:szCs w:val="28"/>
        </w:rPr>
        <w:t>жилищно-коммунального хозяйства,</w:t>
      </w:r>
      <w:r>
        <w:rPr>
          <w:szCs w:val="28"/>
        </w:rPr>
        <w:t xml:space="preserve"> </w:t>
      </w:r>
      <w:r w:rsidR="00606D5C" w:rsidRPr="00606D5C">
        <w:rPr>
          <w:sz w:val="28"/>
          <w:szCs w:val="28"/>
        </w:rPr>
        <w:t>направленное в адрес департамента по социальной политике</w:t>
      </w:r>
      <w:r w:rsidR="00606D5C">
        <w:rPr>
          <w:szCs w:val="28"/>
        </w:rPr>
        <w:t xml:space="preserve"> </w:t>
      </w:r>
      <w:r w:rsidRPr="00EB054E">
        <w:rPr>
          <w:sz w:val="28"/>
          <w:szCs w:val="28"/>
        </w:rPr>
        <w:t>администрации города</w:t>
      </w:r>
      <w:r>
        <w:rPr>
          <w:sz w:val="28"/>
          <w:szCs w:val="28"/>
        </w:rPr>
        <w:t xml:space="preserve"> </w:t>
      </w:r>
      <w:r w:rsidR="00214366">
        <w:rPr>
          <w:sz w:val="28"/>
          <w:szCs w:val="28"/>
        </w:rPr>
        <w:t xml:space="preserve">Нижневартовска </w:t>
      </w:r>
      <w:r w:rsidR="00606D5C">
        <w:rPr>
          <w:sz w:val="28"/>
          <w:szCs w:val="28"/>
        </w:rPr>
        <w:t xml:space="preserve">об организации </w:t>
      </w:r>
      <w:r w:rsidRPr="00EB054E">
        <w:rPr>
          <w:sz w:val="28"/>
          <w:szCs w:val="28"/>
        </w:rPr>
        <w:t>и проведении мероприятий по уборке и благоустройству (субботники) территорий муниципальных образовательных организациях города Нижневартовска</w:t>
      </w:r>
      <w:r w:rsidR="00492785">
        <w:rPr>
          <w:sz w:val="28"/>
          <w:szCs w:val="28"/>
        </w:rPr>
        <w:t>.</w:t>
      </w:r>
    </w:p>
    <w:p w14:paraId="0495BD41" w14:textId="14BF244D" w:rsidR="00492785" w:rsidRPr="00492785" w:rsidRDefault="00492785" w:rsidP="004927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Продолжено рассмотрение </w:t>
      </w:r>
      <w:r w:rsidRPr="00492785">
        <w:rPr>
          <w:sz w:val="28"/>
          <w:szCs w:val="28"/>
        </w:rPr>
        <w:t xml:space="preserve">вопроса комплексного благоустройства территории, прилегающей к Нижневартовскому краеведческому музею. </w:t>
      </w:r>
      <w:r w:rsidR="00606D5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По итогам рассмотрения рекомендовано администрации города Нижневартовска подготовить информацию о вариантах комплексного благоустройства </w:t>
      </w:r>
      <w:r w:rsidRPr="00492785">
        <w:rPr>
          <w:sz w:val="28"/>
          <w:szCs w:val="28"/>
        </w:rPr>
        <w:t>территории между Дворцом искусств и Нижневартовским краеведческим музеем.</w:t>
      </w:r>
    </w:p>
    <w:p w14:paraId="5A294D2E" w14:textId="6E81E891" w:rsidR="00EB054E" w:rsidRDefault="00EB054E" w:rsidP="004148D6">
      <w:pPr>
        <w:jc w:val="both"/>
        <w:rPr>
          <w:sz w:val="28"/>
          <w:szCs w:val="28"/>
        </w:rPr>
      </w:pPr>
    </w:p>
    <w:p w14:paraId="1C27DD88" w14:textId="4EE0E72A" w:rsid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492785">
        <w:rPr>
          <w:sz w:val="28"/>
          <w:szCs w:val="28"/>
        </w:rPr>
        <w:t>Джек</w:t>
      </w:r>
      <w:r w:rsidR="00B26E9D">
        <w:rPr>
          <w:sz w:val="28"/>
          <w:szCs w:val="28"/>
        </w:rPr>
        <w:t xml:space="preserve"> В.П., Котов Д.А.</w:t>
      </w:r>
    </w:p>
    <w:p w14:paraId="25111CB0" w14:textId="673F89CF" w:rsidR="00B26E9D" w:rsidRDefault="00B26E9D" w:rsidP="004148D6">
      <w:pPr>
        <w:jc w:val="both"/>
        <w:rPr>
          <w:sz w:val="28"/>
          <w:szCs w:val="28"/>
        </w:rPr>
      </w:pPr>
    </w:p>
    <w:p w14:paraId="0B96BE31" w14:textId="4AB9E75D" w:rsidR="00B26E9D" w:rsidRDefault="00B26E9D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Сатинов А.В. предложил рабочей группы комитета принять во </w:t>
      </w:r>
      <w:r w:rsidR="008951BE">
        <w:rPr>
          <w:sz w:val="28"/>
          <w:szCs w:val="28"/>
        </w:rPr>
        <w:t>внимание предложение концессионера</w:t>
      </w:r>
      <w:r>
        <w:rPr>
          <w:sz w:val="28"/>
          <w:szCs w:val="28"/>
        </w:rPr>
        <w:t xml:space="preserve"> в отношении объектов уличного освещения                   о подачи на рассмотрение заявок для заключения концессионного соглашения.   </w:t>
      </w:r>
    </w:p>
    <w:p w14:paraId="406A6DD8" w14:textId="724AA349" w:rsidR="004148D6" w:rsidRDefault="004148D6" w:rsidP="004148D6">
      <w:pPr>
        <w:jc w:val="both"/>
        <w:rPr>
          <w:sz w:val="28"/>
          <w:szCs w:val="28"/>
        </w:rPr>
      </w:pPr>
    </w:p>
    <w:p w14:paraId="3F346292" w14:textId="79F104F8" w:rsidR="004148D6" w:rsidRPr="004E3BC9" w:rsidRDefault="00680E13" w:rsidP="004148D6">
      <w:pPr>
        <w:contextualSpacing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4148D6">
        <w:rPr>
          <w:sz w:val="28"/>
          <w:szCs w:val="28"/>
        </w:rPr>
        <w:t xml:space="preserve">принять к сведению информацию </w:t>
      </w:r>
      <w:r w:rsidR="004148D6" w:rsidRPr="004E3BC9">
        <w:rPr>
          <w:spacing w:val="-1"/>
          <w:sz w:val="28"/>
          <w:szCs w:val="28"/>
        </w:rPr>
        <w:t>о результатах заседания рабочей группы комитета по городскому хозяйству и строительству по вопросу</w:t>
      </w:r>
      <w:r w:rsidR="004148D6" w:rsidRPr="004E3BC9">
        <w:rPr>
          <w:sz w:val="28"/>
          <w:szCs w:val="28"/>
        </w:rPr>
        <w:t xml:space="preserve"> реализации проекта «Сквер в</w:t>
      </w:r>
      <w:r w:rsidR="004148D6">
        <w:rPr>
          <w:sz w:val="28"/>
          <w:szCs w:val="28"/>
        </w:rPr>
        <w:t xml:space="preserve"> каждый двор» </w:t>
      </w:r>
      <w:r w:rsidR="004148D6" w:rsidRPr="004E3BC9">
        <w:rPr>
          <w:sz w:val="28"/>
          <w:szCs w:val="28"/>
        </w:rPr>
        <w:t xml:space="preserve">(от </w:t>
      </w:r>
      <w:r w:rsidR="004148D6" w:rsidRPr="00381FA0">
        <w:rPr>
          <w:sz w:val="28"/>
          <w:szCs w:val="28"/>
        </w:rPr>
        <w:t>1</w:t>
      </w:r>
      <w:r w:rsidR="004148D6">
        <w:rPr>
          <w:sz w:val="28"/>
          <w:szCs w:val="28"/>
        </w:rPr>
        <w:t>9</w:t>
      </w:r>
      <w:r w:rsidR="004148D6" w:rsidRPr="004E3BC9">
        <w:rPr>
          <w:sz w:val="28"/>
          <w:szCs w:val="28"/>
        </w:rPr>
        <w:t xml:space="preserve">.03.2025). </w:t>
      </w:r>
    </w:p>
    <w:p w14:paraId="640413CD" w14:textId="77777777" w:rsidR="004148D6" w:rsidRPr="00B778BC" w:rsidRDefault="004148D6" w:rsidP="004148D6">
      <w:pPr>
        <w:jc w:val="both"/>
        <w:rPr>
          <w:sz w:val="28"/>
          <w:szCs w:val="28"/>
        </w:rPr>
      </w:pPr>
    </w:p>
    <w:p w14:paraId="0B78824E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21D30617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0CAD7F92" w14:textId="20A2E416" w:rsidR="004148D6" w:rsidRDefault="00C013A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94A60EB" w14:textId="77777777" w:rsidR="004148D6" w:rsidRDefault="004148D6" w:rsidP="004148D6">
      <w:pPr>
        <w:jc w:val="both"/>
        <w:rPr>
          <w:sz w:val="28"/>
          <w:szCs w:val="28"/>
        </w:rPr>
      </w:pPr>
    </w:p>
    <w:p w14:paraId="7F34A6FE" w14:textId="4EA160E1" w:rsidR="004148D6" w:rsidRPr="00172034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172034" w:rsidRPr="00172034">
        <w:rPr>
          <w:sz w:val="28"/>
          <w:szCs w:val="28"/>
        </w:rPr>
        <w:t>о</w:t>
      </w:r>
      <w:r w:rsidRPr="00172034">
        <w:rPr>
          <w:sz w:val="28"/>
          <w:szCs w:val="28"/>
        </w:rPr>
        <w:t xml:space="preserve">б исполнении наказов, подконтрольных комитету по </w:t>
      </w:r>
      <w:r w:rsidRPr="00172034">
        <w:rPr>
          <w:noProof/>
          <w:sz w:val="28"/>
          <w:szCs w:val="28"/>
        </w:rPr>
        <w:t>городскому хозяйству и строительству</w:t>
      </w:r>
      <w:r w:rsidRPr="00172034">
        <w:rPr>
          <w:sz w:val="28"/>
          <w:szCs w:val="28"/>
        </w:rPr>
        <w:t xml:space="preserve"> в 2021-2026 годах.</w:t>
      </w:r>
    </w:p>
    <w:p w14:paraId="21F7666C" w14:textId="77777777" w:rsidR="004148D6" w:rsidRPr="004148D6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t xml:space="preserve">Докладчики: </w:t>
      </w:r>
    </w:p>
    <w:p w14:paraId="2B20F25C" w14:textId="77777777" w:rsidR="004148D6" w:rsidRPr="004148D6" w:rsidRDefault="004148D6" w:rsidP="004148D6">
      <w:pPr>
        <w:jc w:val="both"/>
        <w:rPr>
          <w:bCs/>
          <w:sz w:val="28"/>
          <w:szCs w:val="28"/>
        </w:rPr>
      </w:pPr>
      <w:r w:rsidRPr="004148D6">
        <w:rPr>
          <w:spacing w:val="-1"/>
          <w:sz w:val="28"/>
          <w:szCs w:val="28"/>
        </w:rPr>
        <w:t xml:space="preserve">Боков Анатолий Николаевич, </w:t>
      </w:r>
      <w:r w:rsidRPr="004148D6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29FE84F2" w14:textId="77777777" w:rsidR="004148D6" w:rsidRPr="004148D6" w:rsidRDefault="004148D6" w:rsidP="004148D6">
      <w:pPr>
        <w:jc w:val="both"/>
        <w:rPr>
          <w:bCs/>
          <w:sz w:val="28"/>
          <w:szCs w:val="28"/>
        </w:rPr>
      </w:pPr>
      <w:r w:rsidRPr="004148D6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21478CDC" w14:textId="4E113C9B" w:rsidR="004148D6" w:rsidRDefault="004148D6" w:rsidP="004148D6">
      <w:pPr>
        <w:jc w:val="both"/>
        <w:rPr>
          <w:color w:val="000000" w:themeColor="text1"/>
          <w:sz w:val="28"/>
          <w:szCs w:val="28"/>
        </w:rPr>
      </w:pPr>
      <w:r w:rsidRPr="004148D6">
        <w:rPr>
          <w:color w:val="000000" w:themeColor="text1"/>
          <w:sz w:val="28"/>
          <w:szCs w:val="28"/>
        </w:rPr>
        <w:t xml:space="preserve">Котов Дмитрий Анатольевич, </w:t>
      </w:r>
      <w:r w:rsidRPr="004148D6">
        <w:rPr>
          <w:sz w:val="28"/>
          <w:szCs w:val="28"/>
        </w:rPr>
        <w:t>заместитель главы города, директор департамента по социальной политике администрации города Нижневартовска</w:t>
      </w:r>
      <w:r w:rsidRPr="004148D6">
        <w:rPr>
          <w:color w:val="000000" w:themeColor="text1"/>
          <w:sz w:val="28"/>
          <w:szCs w:val="28"/>
        </w:rPr>
        <w:t>.</w:t>
      </w:r>
    </w:p>
    <w:p w14:paraId="064EF55B" w14:textId="77777777" w:rsidR="004148D6" w:rsidRPr="004148D6" w:rsidRDefault="004148D6" w:rsidP="004148D6">
      <w:pPr>
        <w:jc w:val="both"/>
        <w:rPr>
          <w:sz w:val="28"/>
          <w:szCs w:val="28"/>
        </w:rPr>
      </w:pPr>
    </w:p>
    <w:p w14:paraId="5CBFCC1F" w14:textId="7F3C1CB4" w:rsidR="00A515CC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t>З</w:t>
      </w:r>
      <w:r>
        <w:rPr>
          <w:sz w:val="28"/>
          <w:szCs w:val="28"/>
        </w:rPr>
        <w:t>яблицкая Н.В. проинформировал</w:t>
      </w:r>
      <w:r w:rsidR="00C42744">
        <w:rPr>
          <w:sz w:val="28"/>
          <w:szCs w:val="28"/>
        </w:rPr>
        <w:t>а</w:t>
      </w:r>
      <w:r>
        <w:rPr>
          <w:sz w:val="28"/>
          <w:szCs w:val="28"/>
        </w:rPr>
        <w:t xml:space="preserve"> о том, что </w:t>
      </w:r>
      <w:r w:rsidR="00A515CC">
        <w:rPr>
          <w:sz w:val="28"/>
          <w:szCs w:val="28"/>
        </w:rPr>
        <w:t>по итогам рабочего обсуждения с заместителями главы города Нижневартовска:</w:t>
      </w:r>
    </w:p>
    <w:p w14:paraId="3CB2CA70" w14:textId="7A248654" w:rsidR="00A515CC" w:rsidRDefault="00A515CC" w:rsidP="00A515CC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>1. Изменена нумерация наказов.</w:t>
      </w:r>
    </w:p>
    <w:p w14:paraId="3CAB5880" w14:textId="77777777" w:rsidR="00EE3540" w:rsidRDefault="00EE3540" w:rsidP="00A515CC">
      <w:pPr>
        <w:pStyle w:val="a8"/>
        <w:ind w:left="0" w:firstLine="0"/>
        <w:jc w:val="both"/>
        <w:rPr>
          <w:szCs w:val="28"/>
        </w:rPr>
      </w:pPr>
    </w:p>
    <w:p w14:paraId="2F617621" w14:textId="5BAAA5E6" w:rsidR="00A515CC" w:rsidRDefault="00A515CC" w:rsidP="00A515CC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r w:rsidRPr="00A515CC">
        <w:rPr>
          <w:szCs w:val="28"/>
        </w:rPr>
        <w:t>Изменения по состоянию на январь 2025 года</w:t>
      </w:r>
      <w:r>
        <w:rPr>
          <w:szCs w:val="28"/>
        </w:rPr>
        <w:t>:</w:t>
      </w:r>
    </w:p>
    <w:p w14:paraId="7B9C6F16" w14:textId="6F71F6CE" w:rsidR="00A515CC" w:rsidRDefault="00A515CC" w:rsidP="00A515CC">
      <w:pPr>
        <w:jc w:val="both"/>
        <w:rPr>
          <w:b/>
          <w:sz w:val="28"/>
          <w:szCs w:val="28"/>
        </w:rPr>
      </w:pPr>
      <w:r w:rsidRPr="000B515B">
        <w:rPr>
          <w:sz w:val="28"/>
          <w:szCs w:val="28"/>
        </w:rPr>
        <w:t xml:space="preserve">- исполнены в полном объеме (переведены в </w:t>
      </w:r>
      <w:r w:rsidRPr="00DF4BBD">
        <w:rPr>
          <w:b/>
          <w:sz w:val="28"/>
          <w:szCs w:val="28"/>
        </w:rPr>
        <w:t>«</w:t>
      </w:r>
      <w:r w:rsidRPr="00A515CC">
        <w:rPr>
          <w:sz w:val="28"/>
          <w:szCs w:val="28"/>
        </w:rPr>
        <w:t>зеленую зону</w:t>
      </w:r>
      <w:r w:rsidRPr="00DF4BBD">
        <w:rPr>
          <w:b/>
          <w:sz w:val="28"/>
          <w:szCs w:val="28"/>
        </w:rPr>
        <w:t>»</w:t>
      </w:r>
      <w:r w:rsidRPr="00A515CC">
        <w:rPr>
          <w:sz w:val="28"/>
          <w:szCs w:val="28"/>
        </w:rPr>
        <w:t>)</w:t>
      </w:r>
      <w:r w:rsidRPr="000B515B">
        <w:rPr>
          <w:sz w:val="28"/>
          <w:szCs w:val="28"/>
        </w:rPr>
        <w:t>:</w:t>
      </w:r>
      <w:r w:rsidRPr="000B51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</w:p>
    <w:p w14:paraId="3B5E9D9F" w14:textId="3CD8A81E" w:rsidR="00A515CC" w:rsidRPr="000B515B" w:rsidRDefault="00A515CC" w:rsidP="00A515CC">
      <w:pPr>
        <w:jc w:val="both"/>
        <w:rPr>
          <w:b/>
          <w:sz w:val="28"/>
          <w:szCs w:val="28"/>
        </w:rPr>
      </w:pPr>
      <w:r w:rsidRPr="00A515CC">
        <w:rPr>
          <w:sz w:val="28"/>
          <w:szCs w:val="28"/>
        </w:rPr>
        <w:t>14 наказов</w:t>
      </w:r>
      <w:r>
        <w:rPr>
          <w:b/>
          <w:sz w:val="28"/>
          <w:szCs w:val="28"/>
        </w:rPr>
        <w:t xml:space="preserve"> </w:t>
      </w:r>
      <w:r w:rsidRPr="00DF4BBD">
        <w:rPr>
          <w:sz w:val="28"/>
          <w:szCs w:val="28"/>
        </w:rPr>
        <w:t>(п.п.</w:t>
      </w:r>
      <w:r>
        <w:rPr>
          <w:sz w:val="28"/>
          <w:szCs w:val="28"/>
        </w:rPr>
        <w:t xml:space="preserve"> </w:t>
      </w:r>
      <w:r w:rsidRPr="00DF4BBD">
        <w:rPr>
          <w:sz w:val="28"/>
          <w:szCs w:val="28"/>
        </w:rPr>
        <w:t>6,8,12,24,28,36,37,44,54,60,77,96,99,100);</w:t>
      </w:r>
    </w:p>
    <w:p w14:paraId="37D1B5B4" w14:textId="77777777" w:rsidR="00A515CC" w:rsidRDefault="00A515CC" w:rsidP="00A515CC">
      <w:pPr>
        <w:jc w:val="both"/>
        <w:rPr>
          <w:b/>
          <w:sz w:val="28"/>
          <w:szCs w:val="28"/>
        </w:rPr>
      </w:pPr>
      <w:r w:rsidRPr="000B515B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Pr="000B515B">
        <w:rPr>
          <w:sz w:val="28"/>
          <w:szCs w:val="28"/>
        </w:rPr>
        <w:t xml:space="preserve">приняты в работу (переведены в </w:t>
      </w:r>
      <w:r w:rsidRPr="00DF4BBD">
        <w:rPr>
          <w:b/>
          <w:sz w:val="28"/>
          <w:szCs w:val="28"/>
        </w:rPr>
        <w:t>«</w:t>
      </w:r>
      <w:r w:rsidRPr="00A515CC">
        <w:rPr>
          <w:sz w:val="28"/>
          <w:szCs w:val="28"/>
        </w:rPr>
        <w:t>желтую зону</w:t>
      </w:r>
      <w:r w:rsidRPr="00DF4BBD">
        <w:rPr>
          <w:b/>
          <w:sz w:val="28"/>
          <w:szCs w:val="28"/>
        </w:rPr>
        <w:t>»</w:t>
      </w:r>
      <w:r w:rsidRPr="00DF4BBD">
        <w:rPr>
          <w:sz w:val="28"/>
          <w:szCs w:val="28"/>
        </w:rPr>
        <w:t>)</w:t>
      </w:r>
      <w:r w:rsidRPr="00A515CC">
        <w:rPr>
          <w:sz w:val="28"/>
          <w:szCs w:val="28"/>
        </w:rPr>
        <w:t>:</w:t>
      </w:r>
      <w:r w:rsidRPr="000B515B">
        <w:rPr>
          <w:b/>
          <w:sz w:val="28"/>
          <w:szCs w:val="28"/>
        </w:rPr>
        <w:t xml:space="preserve"> </w:t>
      </w:r>
    </w:p>
    <w:p w14:paraId="0334852C" w14:textId="6543252E" w:rsidR="00A515CC" w:rsidRPr="000B515B" w:rsidRDefault="00A515CC" w:rsidP="00A515CC">
      <w:pPr>
        <w:jc w:val="both"/>
        <w:rPr>
          <w:b/>
          <w:sz w:val="28"/>
          <w:szCs w:val="28"/>
        </w:rPr>
      </w:pPr>
      <w:r w:rsidRPr="00A515CC">
        <w:rPr>
          <w:sz w:val="28"/>
          <w:szCs w:val="28"/>
        </w:rPr>
        <w:t xml:space="preserve">11 наказов </w:t>
      </w:r>
      <w:r w:rsidRPr="00DF4BBD">
        <w:rPr>
          <w:sz w:val="28"/>
          <w:szCs w:val="28"/>
        </w:rPr>
        <w:t>(</w:t>
      </w:r>
      <w:r>
        <w:rPr>
          <w:sz w:val="28"/>
          <w:szCs w:val="28"/>
        </w:rPr>
        <w:t>п.п. 29,30,31,33,41,71,74,91,94,104,105</w:t>
      </w:r>
      <w:r w:rsidRPr="00DF4BBD">
        <w:rPr>
          <w:sz w:val="28"/>
          <w:szCs w:val="28"/>
        </w:rPr>
        <w:t>)</w:t>
      </w:r>
      <w:r w:rsidRPr="000B515B">
        <w:rPr>
          <w:b/>
          <w:sz w:val="28"/>
          <w:szCs w:val="28"/>
        </w:rPr>
        <w:t>;</w:t>
      </w:r>
    </w:p>
    <w:p w14:paraId="36FC9F72" w14:textId="77777777" w:rsidR="00A515CC" w:rsidRDefault="00A515CC" w:rsidP="00A515CC">
      <w:pPr>
        <w:jc w:val="both"/>
        <w:rPr>
          <w:b/>
          <w:sz w:val="28"/>
          <w:szCs w:val="28"/>
        </w:rPr>
      </w:pPr>
      <w:r w:rsidRPr="000B515B">
        <w:rPr>
          <w:sz w:val="28"/>
          <w:szCs w:val="28"/>
        </w:rPr>
        <w:t>- предлагается снять с контроля в связи с невозможностью исполнения:</w:t>
      </w:r>
      <w:r w:rsidRPr="000B515B">
        <w:rPr>
          <w:b/>
          <w:sz w:val="28"/>
          <w:szCs w:val="28"/>
        </w:rPr>
        <w:t xml:space="preserve"> </w:t>
      </w:r>
    </w:p>
    <w:p w14:paraId="10E5A71A" w14:textId="69DE9F3E" w:rsidR="00A515CC" w:rsidRDefault="00A515CC" w:rsidP="00A515CC">
      <w:pPr>
        <w:jc w:val="both"/>
        <w:rPr>
          <w:sz w:val="28"/>
          <w:szCs w:val="28"/>
        </w:rPr>
      </w:pPr>
      <w:r w:rsidRPr="00A515CC">
        <w:rPr>
          <w:sz w:val="28"/>
          <w:szCs w:val="28"/>
        </w:rPr>
        <w:t>3 наказа</w:t>
      </w:r>
      <w:r>
        <w:rPr>
          <w:b/>
          <w:sz w:val="28"/>
          <w:szCs w:val="28"/>
        </w:rPr>
        <w:t xml:space="preserve"> </w:t>
      </w:r>
      <w:r w:rsidRPr="00DF4BBD">
        <w:rPr>
          <w:sz w:val="28"/>
          <w:szCs w:val="28"/>
        </w:rPr>
        <w:t>(</w:t>
      </w:r>
      <w:r>
        <w:rPr>
          <w:sz w:val="28"/>
          <w:szCs w:val="28"/>
        </w:rPr>
        <w:t>п.п. 66,84,98</w:t>
      </w:r>
      <w:r w:rsidRPr="00DF4BB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A8C8397" w14:textId="2E4898ED" w:rsidR="00DA73BD" w:rsidRPr="00DA73BD" w:rsidRDefault="00DA73BD" w:rsidP="00DA73BD">
      <w:pPr>
        <w:rPr>
          <w:sz w:val="28"/>
          <w:szCs w:val="28"/>
        </w:rPr>
      </w:pPr>
      <w:r w:rsidRPr="00DA73BD">
        <w:rPr>
          <w:sz w:val="28"/>
          <w:szCs w:val="28"/>
        </w:rPr>
        <w:t>Всего н</w:t>
      </w:r>
      <w:r w:rsidR="00B26E9D">
        <w:rPr>
          <w:sz w:val="28"/>
          <w:szCs w:val="28"/>
        </w:rPr>
        <w:t>аказов -</w:t>
      </w:r>
      <w:r w:rsidRPr="00DA73BD">
        <w:rPr>
          <w:sz w:val="28"/>
          <w:szCs w:val="28"/>
        </w:rPr>
        <w:t xml:space="preserve"> 148 (из них 43 наказа по освещению),</w:t>
      </w:r>
    </w:p>
    <w:p w14:paraId="1BA1088E" w14:textId="77777777" w:rsidR="00DA73BD" w:rsidRPr="00DA73BD" w:rsidRDefault="00DA73BD" w:rsidP="00DA73BD">
      <w:pPr>
        <w:rPr>
          <w:sz w:val="28"/>
          <w:szCs w:val="28"/>
        </w:rPr>
      </w:pPr>
      <w:r w:rsidRPr="00DA73BD">
        <w:rPr>
          <w:sz w:val="28"/>
          <w:szCs w:val="28"/>
        </w:rPr>
        <w:t>в том числе:</w:t>
      </w:r>
    </w:p>
    <w:p w14:paraId="1C9008DC" w14:textId="083B08EF" w:rsidR="00DA73BD" w:rsidRPr="00DA73BD" w:rsidRDefault="00DA73BD" w:rsidP="00A515CC">
      <w:pPr>
        <w:jc w:val="both"/>
        <w:rPr>
          <w:sz w:val="28"/>
          <w:szCs w:val="28"/>
        </w:rPr>
      </w:pPr>
      <w:r w:rsidRPr="00DA73BD">
        <w:rPr>
          <w:sz w:val="28"/>
          <w:szCs w:val="28"/>
        </w:rPr>
        <w:t>- 56 исполнено (38%);</w:t>
      </w:r>
    </w:p>
    <w:p w14:paraId="5BD26FE5" w14:textId="7ADCD500" w:rsidR="00DA73BD" w:rsidRDefault="00DA73BD" w:rsidP="00A515CC">
      <w:pPr>
        <w:jc w:val="both"/>
        <w:rPr>
          <w:sz w:val="28"/>
          <w:szCs w:val="28"/>
        </w:rPr>
      </w:pPr>
      <w:r w:rsidRPr="00DA73BD">
        <w:rPr>
          <w:sz w:val="28"/>
          <w:szCs w:val="28"/>
        </w:rPr>
        <w:t>- 78 в работе (53%)</w:t>
      </w:r>
      <w:r w:rsidR="00B26E9D">
        <w:rPr>
          <w:sz w:val="28"/>
          <w:szCs w:val="28"/>
        </w:rPr>
        <w:t>;</w:t>
      </w:r>
    </w:p>
    <w:p w14:paraId="04E45D3C" w14:textId="4AA50B83" w:rsidR="00B26E9D" w:rsidRPr="00DA73BD" w:rsidRDefault="00B26E9D" w:rsidP="00A515CC">
      <w:pPr>
        <w:jc w:val="both"/>
        <w:rPr>
          <w:sz w:val="28"/>
          <w:szCs w:val="28"/>
        </w:rPr>
      </w:pPr>
      <w:r>
        <w:rPr>
          <w:sz w:val="28"/>
          <w:szCs w:val="28"/>
        </w:rPr>
        <w:t>- 14 не исполнено (9 %).</w:t>
      </w:r>
    </w:p>
    <w:p w14:paraId="6659D03A" w14:textId="26CF2A48" w:rsidR="00A515CC" w:rsidRPr="00297EB0" w:rsidRDefault="00297EB0" w:rsidP="00DA73BD">
      <w:pPr>
        <w:ind w:firstLine="709"/>
        <w:jc w:val="both"/>
        <w:rPr>
          <w:sz w:val="28"/>
          <w:szCs w:val="28"/>
        </w:rPr>
      </w:pPr>
      <w:r w:rsidRPr="00297EB0">
        <w:rPr>
          <w:sz w:val="28"/>
          <w:szCs w:val="28"/>
        </w:rPr>
        <w:t>Предлагается утвердить следующие изменения:</w:t>
      </w:r>
    </w:p>
    <w:p w14:paraId="79396F8D" w14:textId="02B78C66" w:rsidR="00297EB0" w:rsidRDefault="00297EB0" w:rsidP="00297EB0">
      <w:pPr>
        <w:jc w:val="both"/>
        <w:rPr>
          <w:sz w:val="28"/>
          <w:szCs w:val="28"/>
        </w:rPr>
      </w:pPr>
      <w:r>
        <w:rPr>
          <w:szCs w:val="28"/>
        </w:rPr>
        <w:t>1. </w:t>
      </w:r>
      <w:r>
        <w:rPr>
          <w:sz w:val="28"/>
          <w:szCs w:val="28"/>
        </w:rPr>
        <w:t>Пункт 42 наказов (освещение территории города Нижневартовска) одномандатного избирательного округа №24 перенести в наказы одномандатного избирательного округа №16.</w:t>
      </w:r>
    </w:p>
    <w:p w14:paraId="2E44EE67" w14:textId="7A0D2532" w:rsidR="00297EB0" w:rsidRDefault="00297EB0" w:rsidP="00297EB0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Перевести в «зеленую зону» 2 наказа (п.п. 33, 59);</w:t>
      </w:r>
    </w:p>
    <w:p w14:paraId="69A13CF1" w14:textId="457BFA91" w:rsidR="00297EB0" w:rsidRDefault="00297EB0" w:rsidP="00297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Исключить из перечня по причине отсутствия объектов в </w:t>
      </w:r>
      <w:r w:rsidR="009A5A4D">
        <w:rPr>
          <w:sz w:val="28"/>
          <w:szCs w:val="28"/>
        </w:rPr>
        <w:t xml:space="preserve">государственных программах ХМАО-Югры 3 наказа </w:t>
      </w:r>
      <w:r>
        <w:rPr>
          <w:sz w:val="28"/>
          <w:szCs w:val="28"/>
        </w:rPr>
        <w:t>(п.п. 66, 84, 98).</w:t>
      </w:r>
    </w:p>
    <w:p w14:paraId="4E9E200E" w14:textId="2BF8795F" w:rsidR="00297EB0" w:rsidRDefault="00297EB0" w:rsidP="00297EB0">
      <w:pPr>
        <w:jc w:val="both"/>
        <w:rPr>
          <w:sz w:val="28"/>
          <w:szCs w:val="28"/>
        </w:rPr>
      </w:pPr>
      <w:r>
        <w:rPr>
          <w:sz w:val="28"/>
          <w:szCs w:val="28"/>
        </w:rPr>
        <w:t>4. По предложению депутата Думы города Нижневартовска седьмого созыва     по одномандатному избирательному округу №5 Осадче</w:t>
      </w:r>
      <w:r w:rsidR="00606D5C">
        <w:rPr>
          <w:sz w:val="28"/>
          <w:szCs w:val="28"/>
        </w:rPr>
        <w:t xml:space="preserve">й Резеды Тагировны </w:t>
      </w:r>
      <w:r>
        <w:rPr>
          <w:sz w:val="28"/>
          <w:szCs w:val="28"/>
        </w:rPr>
        <w:t>добавить 5 наказов.</w:t>
      </w:r>
    </w:p>
    <w:p w14:paraId="7495E624" w14:textId="2592B4EA" w:rsidR="00297EB0" w:rsidRPr="00297EB0" w:rsidRDefault="00297EB0" w:rsidP="00297EB0">
      <w:pPr>
        <w:jc w:val="both"/>
        <w:rPr>
          <w:szCs w:val="28"/>
        </w:rPr>
      </w:pPr>
    </w:p>
    <w:p w14:paraId="1B6DAD73" w14:textId="79B91CDB" w:rsidR="004148D6" w:rsidRDefault="004148D6" w:rsidP="004148D6">
      <w:pPr>
        <w:jc w:val="both"/>
        <w:rPr>
          <w:sz w:val="28"/>
          <w:szCs w:val="28"/>
        </w:rPr>
      </w:pPr>
      <w:r w:rsidRPr="009A5A4D">
        <w:rPr>
          <w:sz w:val="28"/>
          <w:szCs w:val="28"/>
        </w:rPr>
        <w:t xml:space="preserve">Выступили: </w:t>
      </w:r>
      <w:r w:rsidR="00297EB0" w:rsidRPr="009A5A4D">
        <w:rPr>
          <w:sz w:val="28"/>
          <w:szCs w:val="28"/>
        </w:rPr>
        <w:t>Криста А.В.,</w:t>
      </w:r>
      <w:r w:rsidR="009A5A4D">
        <w:rPr>
          <w:sz w:val="28"/>
          <w:szCs w:val="28"/>
        </w:rPr>
        <w:t xml:space="preserve"> Зяблицкая Н.В., Жигалов С.Н., </w:t>
      </w:r>
      <w:r w:rsidR="00297EB0" w:rsidRPr="009A5A4D">
        <w:rPr>
          <w:sz w:val="28"/>
          <w:szCs w:val="28"/>
        </w:rPr>
        <w:t xml:space="preserve">Боков А.Н., </w:t>
      </w:r>
      <w:r w:rsidR="009A5A4D">
        <w:rPr>
          <w:sz w:val="28"/>
          <w:szCs w:val="28"/>
        </w:rPr>
        <w:t xml:space="preserve">             </w:t>
      </w:r>
      <w:r w:rsidR="00297EB0" w:rsidRPr="009A5A4D">
        <w:rPr>
          <w:sz w:val="28"/>
          <w:szCs w:val="28"/>
        </w:rPr>
        <w:t>Сатинов А.В., Землянкин С.Ф.</w:t>
      </w:r>
      <w:r w:rsidR="00297EB0">
        <w:rPr>
          <w:sz w:val="28"/>
          <w:szCs w:val="28"/>
        </w:rPr>
        <w:t xml:space="preserve"> </w:t>
      </w:r>
    </w:p>
    <w:p w14:paraId="59A3C541" w14:textId="77777777" w:rsidR="004148D6" w:rsidRPr="00EB5605" w:rsidRDefault="004148D6" w:rsidP="004148D6">
      <w:pPr>
        <w:jc w:val="both"/>
        <w:rPr>
          <w:sz w:val="28"/>
          <w:szCs w:val="28"/>
        </w:rPr>
      </w:pPr>
    </w:p>
    <w:p w14:paraId="0A9B4F0A" w14:textId="77777777" w:rsidR="00680E13" w:rsidRDefault="00680E13" w:rsidP="00172034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</w:p>
    <w:p w14:paraId="12F01A47" w14:textId="3FD9338C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315BC5">
        <w:rPr>
          <w:sz w:val="28"/>
          <w:szCs w:val="28"/>
        </w:rPr>
        <w:t xml:space="preserve">ринять к сведению информацию </w:t>
      </w:r>
      <w:r w:rsidRPr="002A0705">
        <w:rPr>
          <w:sz w:val="28"/>
          <w:szCs w:val="28"/>
        </w:rPr>
        <w:t xml:space="preserve">об исполнении наказов, подконтрольных комитету по </w:t>
      </w:r>
      <w:r w:rsidRPr="002A0705">
        <w:rPr>
          <w:noProof/>
          <w:sz w:val="28"/>
          <w:szCs w:val="28"/>
        </w:rPr>
        <w:t>городскому хозяйству и строительству</w:t>
      </w:r>
      <w:r w:rsidRPr="002A0705">
        <w:rPr>
          <w:sz w:val="28"/>
          <w:szCs w:val="28"/>
        </w:rPr>
        <w:t xml:space="preserve"> в 2021-2026 годах.</w:t>
      </w:r>
    </w:p>
    <w:p w14:paraId="202CE452" w14:textId="77777777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предлагаемые изменения:</w:t>
      </w:r>
    </w:p>
    <w:p w14:paraId="753FDF0C" w14:textId="77777777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2.1. Пункт 42 наказов (освещение территории города Нижневартовска) одномандатного избирательного округа №24 перенести в наказы одномандатного избирательного округа №16.</w:t>
      </w:r>
    </w:p>
    <w:p w14:paraId="2E5CD795" w14:textId="77777777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2.2. Перевести в «зеленую зону» следующие наказы: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327"/>
        <w:gridCol w:w="8019"/>
      </w:tblGrid>
      <w:tr w:rsidR="00172034" w:rsidRPr="0027502A" w14:paraId="576F5826" w14:textId="77777777" w:rsidTr="008F54D4">
        <w:tc>
          <w:tcPr>
            <w:tcW w:w="1413" w:type="dxa"/>
          </w:tcPr>
          <w:p w14:paraId="3AC72B4C" w14:textId="13DD211E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>П</w:t>
            </w:r>
            <w:r w:rsidR="00DA73BD">
              <w:rPr>
                <w:sz w:val="28"/>
                <w:szCs w:val="28"/>
              </w:rPr>
              <w:t>ункт 33</w:t>
            </w:r>
          </w:p>
        </w:tc>
        <w:tc>
          <w:tcPr>
            <w:tcW w:w="9490" w:type="dxa"/>
          </w:tcPr>
          <w:p w14:paraId="514822E4" w14:textId="1FDD5FD5" w:rsidR="00172034" w:rsidRPr="00172034" w:rsidRDefault="00172034" w:rsidP="008F54D4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172034">
              <w:rPr>
                <w:rFonts w:eastAsia="Calibri"/>
                <w:sz w:val="28"/>
                <w:szCs w:val="28"/>
              </w:rPr>
              <w:t>Обустройство парковки: - ул. Спортивная, д. 13/3 (земельный участок между МКД и СШ №23).</w:t>
            </w:r>
          </w:p>
        </w:tc>
      </w:tr>
      <w:tr w:rsidR="00172034" w:rsidRPr="0027502A" w14:paraId="438E3433" w14:textId="77777777" w:rsidTr="008F54D4">
        <w:tc>
          <w:tcPr>
            <w:tcW w:w="1413" w:type="dxa"/>
          </w:tcPr>
          <w:p w14:paraId="6595830B" w14:textId="3D25DFBC" w:rsidR="00172034" w:rsidRPr="00172034" w:rsidRDefault="00DA73BD" w:rsidP="008F54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59</w:t>
            </w:r>
          </w:p>
        </w:tc>
        <w:tc>
          <w:tcPr>
            <w:tcW w:w="9490" w:type="dxa"/>
          </w:tcPr>
          <w:p w14:paraId="79516B4C" w14:textId="21B2183F" w:rsidR="00172034" w:rsidRPr="00172034" w:rsidRDefault="00172034" w:rsidP="008F54D4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172034">
              <w:rPr>
                <w:rFonts w:eastAsia="Calibri"/>
                <w:sz w:val="28"/>
                <w:szCs w:val="28"/>
              </w:rPr>
              <w:t>Восстановить асфальтное покрытие между объектами по адресам: Проезды от СШ №5 до магазина "Мясная лавка", от ул. Ленина, 21 проезд до СШ №5, проезд между домами ул. Ленина, 21 и ул. Ленина, 23 до СШ №5.</w:t>
            </w:r>
          </w:p>
        </w:tc>
      </w:tr>
    </w:tbl>
    <w:p w14:paraId="41757074" w14:textId="77777777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2.3. Исключить из перечня по причине отсутствия объектов в государственных программах Ханты-Мансийского автономного округа – Югры следующие наказы: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326"/>
        <w:gridCol w:w="8020"/>
      </w:tblGrid>
      <w:tr w:rsidR="00172034" w:rsidRPr="0027502A" w14:paraId="39D67D8F" w14:textId="77777777" w:rsidTr="00DA73BD">
        <w:tc>
          <w:tcPr>
            <w:tcW w:w="1326" w:type="dxa"/>
          </w:tcPr>
          <w:p w14:paraId="5167E982" w14:textId="108671A1" w:rsidR="00172034" w:rsidRPr="00DA73BD" w:rsidRDefault="00DA73BD" w:rsidP="008F54D4">
            <w:pPr>
              <w:jc w:val="both"/>
              <w:rPr>
                <w:sz w:val="28"/>
                <w:szCs w:val="28"/>
              </w:rPr>
            </w:pPr>
            <w:r w:rsidRPr="00DA73BD">
              <w:rPr>
                <w:sz w:val="28"/>
                <w:szCs w:val="28"/>
              </w:rPr>
              <w:t>Пункт 66</w:t>
            </w:r>
          </w:p>
        </w:tc>
        <w:tc>
          <w:tcPr>
            <w:tcW w:w="8020" w:type="dxa"/>
          </w:tcPr>
          <w:p w14:paraId="1A75F220" w14:textId="0D823EAA" w:rsidR="00172034" w:rsidRPr="00172034" w:rsidRDefault="00DA73BD" w:rsidP="00DA73BD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DA73BD">
              <w:rPr>
                <w:sz w:val="28"/>
                <w:szCs w:val="28"/>
              </w:rPr>
              <w:t>Строительс</w:t>
            </w:r>
            <w:r>
              <w:rPr>
                <w:sz w:val="28"/>
                <w:szCs w:val="28"/>
              </w:rPr>
              <w:t>тво приюта для бездомных собак «Пушистый друг»</w:t>
            </w:r>
            <w:r w:rsidRPr="00DA73BD">
              <w:rPr>
                <w:sz w:val="28"/>
                <w:szCs w:val="28"/>
              </w:rPr>
              <w:t>.</w:t>
            </w:r>
          </w:p>
        </w:tc>
      </w:tr>
      <w:tr w:rsidR="00DA73BD" w:rsidRPr="0027502A" w14:paraId="24A912FC" w14:textId="77777777" w:rsidTr="00DA73BD">
        <w:tc>
          <w:tcPr>
            <w:tcW w:w="1326" w:type="dxa"/>
          </w:tcPr>
          <w:p w14:paraId="4D50F771" w14:textId="09B0F766" w:rsidR="00DA73BD" w:rsidRPr="00DA73BD" w:rsidRDefault="00DA73BD" w:rsidP="00DA73BD">
            <w:pPr>
              <w:jc w:val="both"/>
              <w:rPr>
                <w:sz w:val="28"/>
                <w:szCs w:val="28"/>
              </w:rPr>
            </w:pPr>
            <w:r w:rsidRPr="00DA73BD">
              <w:rPr>
                <w:sz w:val="28"/>
                <w:szCs w:val="28"/>
              </w:rPr>
              <w:t>Пункт 84</w:t>
            </w:r>
          </w:p>
        </w:tc>
        <w:tc>
          <w:tcPr>
            <w:tcW w:w="8020" w:type="dxa"/>
          </w:tcPr>
          <w:p w14:paraId="36318431" w14:textId="0B559D45" w:rsidR="00DA73BD" w:rsidRPr="00172034" w:rsidRDefault="00DA73BD" w:rsidP="00DA73BD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172034">
              <w:rPr>
                <w:rFonts w:eastAsia="Calibri"/>
                <w:sz w:val="28"/>
                <w:szCs w:val="28"/>
              </w:rPr>
              <w:t>Строительство детского сада в мкр. 31А.</w:t>
            </w:r>
          </w:p>
        </w:tc>
      </w:tr>
      <w:tr w:rsidR="00DA73BD" w:rsidRPr="009F6E90" w14:paraId="5649209D" w14:textId="77777777" w:rsidTr="00DA73BD">
        <w:tc>
          <w:tcPr>
            <w:tcW w:w="1326" w:type="dxa"/>
          </w:tcPr>
          <w:p w14:paraId="749B98CF" w14:textId="5C7BA55C" w:rsidR="00DA73BD" w:rsidRPr="00DA73BD" w:rsidRDefault="00DA73BD" w:rsidP="00DA73BD">
            <w:pPr>
              <w:jc w:val="both"/>
              <w:rPr>
                <w:sz w:val="28"/>
                <w:szCs w:val="28"/>
              </w:rPr>
            </w:pPr>
            <w:r w:rsidRPr="00DA73BD">
              <w:rPr>
                <w:sz w:val="28"/>
                <w:szCs w:val="28"/>
              </w:rPr>
              <w:t>Пункт 98</w:t>
            </w:r>
          </w:p>
        </w:tc>
        <w:tc>
          <w:tcPr>
            <w:tcW w:w="8020" w:type="dxa"/>
          </w:tcPr>
          <w:p w14:paraId="10423071" w14:textId="77777777" w:rsidR="00DA73BD" w:rsidRPr="00172034" w:rsidRDefault="00DA73BD" w:rsidP="00DA73BD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172034">
              <w:rPr>
                <w:rFonts w:eastAsia="Calibri"/>
                <w:sz w:val="28"/>
                <w:szCs w:val="28"/>
              </w:rPr>
              <w:t>Строительство детского сада в 25 мкр.</w:t>
            </w:r>
          </w:p>
        </w:tc>
      </w:tr>
    </w:tbl>
    <w:p w14:paraId="12EEE949" w14:textId="226FDD5F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По предложению депутата Думы города Нижневартовска седьмого созыва     по одномандатному избирательному округу №5 Осадч</w:t>
      </w:r>
      <w:r w:rsidR="00606D5C">
        <w:rPr>
          <w:sz w:val="28"/>
          <w:szCs w:val="28"/>
        </w:rPr>
        <w:t xml:space="preserve">ей Резеды </w:t>
      </w:r>
      <w:proofErr w:type="gramStart"/>
      <w:r w:rsidR="00606D5C">
        <w:rPr>
          <w:sz w:val="28"/>
          <w:szCs w:val="28"/>
        </w:rPr>
        <w:t xml:space="preserve">Тагировны </w:t>
      </w:r>
      <w:r>
        <w:rPr>
          <w:sz w:val="28"/>
          <w:szCs w:val="28"/>
        </w:rPr>
        <w:t xml:space="preserve"> добавить</w:t>
      </w:r>
      <w:proofErr w:type="gramEnd"/>
      <w:r>
        <w:rPr>
          <w:sz w:val="28"/>
          <w:szCs w:val="28"/>
        </w:rPr>
        <w:t xml:space="preserve"> следующие наказы: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254"/>
        <w:gridCol w:w="8092"/>
      </w:tblGrid>
      <w:tr w:rsidR="00172034" w:rsidRPr="00172034" w14:paraId="7CA95918" w14:textId="77777777" w:rsidTr="008F54D4">
        <w:tc>
          <w:tcPr>
            <w:tcW w:w="1273" w:type="dxa"/>
          </w:tcPr>
          <w:p w14:paraId="72786265" w14:textId="77777777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        1.</w:t>
            </w:r>
          </w:p>
        </w:tc>
        <w:tc>
          <w:tcPr>
            <w:tcW w:w="8215" w:type="dxa"/>
          </w:tcPr>
          <w:p w14:paraId="0F63A478" w14:textId="77777777" w:rsidR="00172034" w:rsidRPr="00172034" w:rsidRDefault="00172034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«Сквер Желаний» - благоустройство территории </w:t>
            </w:r>
            <w:r w:rsidRPr="00172034">
              <w:rPr>
                <w:iCs/>
                <w:sz w:val="28"/>
                <w:szCs w:val="28"/>
              </w:rPr>
              <w:t>6- ого микрорайона, по улице Северная (кадастровый номер 86:11:0102007:633).</w:t>
            </w:r>
          </w:p>
        </w:tc>
      </w:tr>
      <w:tr w:rsidR="00172034" w:rsidRPr="00172034" w14:paraId="6B5BB690" w14:textId="77777777" w:rsidTr="008F54D4">
        <w:tc>
          <w:tcPr>
            <w:tcW w:w="1273" w:type="dxa"/>
          </w:tcPr>
          <w:p w14:paraId="07CBF531" w14:textId="77777777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        2.</w:t>
            </w:r>
          </w:p>
        </w:tc>
        <w:tc>
          <w:tcPr>
            <w:tcW w:w="8215" w:type="dxa"/>
          </w:tcPr>
          <w:p w14:paraId="368A1BDD" w14:textId="5111A870" w:rsidR="00172034" w:rsidRPr="00172034" w:rsidRDefault="00172034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>Приспособление общего имущества в</w:t>
            </w:r>
            <w:r>
              <w:rPr>
                <w:sz w:val="28"/>
                <w:szCs w:val="28"/>
              </w:rPr>
              <w:t xml:space="preserve"> МКД, расположенном по адресу: </w:t>
            </w:r>
            <w:r w:rsidRPr="00172034">
              <w:rPr>
                <w:sz w:val="28"/>
                <w:szCs w:val="28"/>
              </w:rPr>
              <w:t>г. Нижневартовск, ул. Мира, д. 23, с учетом потребностей инвалида.</w:t>
            </w:r>
          </w:p>
        </w:tc>
      </w:tr>
      <w:tr w:rsidR="00172034" w:rsidRPr="00172034" w14:paraId="690AC248" w14:textId="77777777" w:rsidTr="008F54D4">
        <w:tc>
          <w:tcPr>
            <w:tcW w:w="1273" w:type="dxa"/>
          </w:tcPr>
          <w:p w14:paraId="3877A4E1" w14:textId="77777777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        3.</w:t>
            </w:r>
          </w:p>
        </w:tc>
        <w:tc>
          <w:tcPr>
            <w:tcW w:w="8215" w:type="dxa"/>
          </w:tcPr>
          <w:p w14:paraId="60FD1B3C" w14:textId="77777777" w:rsidR="00172034" w:rsidRPr="00172034" w:rsidRDefault="00172034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>Строительство объектов освещения  территории  между домом по адресу: ул. Мира 19 и территорией ТК Городок.</w:t>
            </w:r>
          </w:p>
        </w:tc>
      </w:tr>
      <w:tr w:rsidR="00172034" w:rsidRPr="00172034" w14:paraId="72EA6F9A" w14:textId="77777777" w:rsidTr="008F54D4">
        <w:tc>
          <w:tcPr>
            <w:tcW w:w="1273" w:type="dxa"/>
          </w:tcPr>
          <w:p w14:paraId="5CCC3D2A" w14:textId="77777777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        4.</w:t>
            </w:r>
          </w:p>
        </w:tc>
        <w:tc>
          <w:tcPr>
            <w:tcW w:w="8215" w:type="dxa"/>
          </w:tcPr>
          <w:p w14:paraId="22535B83" w14:textId="2D1FDE24" w:rsidR="00172034" w:rsidRPr="00172034" w:rsidRDefault="00172034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>Строительство объектов освещения  территории  между домом по адресу: ул. М. Жукова 16 и  территорий Отдела по вопросам миграции МВД России по ХМАО – Югре (ул. Мира 23 А) , МАДОУ г. Нижне</w:t>
            </w:r>
            <w:r w:rsidR="00DA73BD">
              <w:rPr>
                <w:sz w:val="28"/>
                <w:szCs w:val="28"/>
              </w:rPr>
              <w:t>вартовска №40 «Золотая рыбка» (</w:t>
            </w:r>
            <w:r w:rsidRPr="00172034">
              <w:rPr>
                <w:sz w:val="28"/>
                <w:szCs w:val="28"/>
              </w:rPr>
              <w:t xml:space="preserve">ул. Мира </w:t>
            </w:r>
            <w:r w:rsidR="00DA73BD">
              <w:rPr>
                <w:sz w:val="28"/>
                <w:szCs w:val="28"/>
              </w:rPr>
              <w:t xml:space="preserve">        д.</w:t>
            </w:r>
            <w:r w:rsidRPr="00172034">
              <w:rPr>
                <w:sz w:val="28"/>
                <w:szCs w:val="28"/>
              </w:rPr>
              <w:t>23 Б).</w:t>
            </w:r>
          </w:p>
        </w:tc>
      </w:tr>
      <w:tr w:rsidR="00172034" w:rsidRPr="00172034" w14:paraId="74D9B728" w14:textId="77777777" w:rsidTr="008F54D4">
        <w:tc>
          <w:tcPr>
            <w:tcW w:w="1273" w:type="dxa"/>
          </w:tcPr>
          <w:p w14:paraId="26C85DEF" w14:textId="77777777" w:rsidR="00172034" w:rsidRPr="00172034" w:rsidRDefault="00172034" w:rsidP="008F54D4">
            <w:pPr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 xml:space="preserve">        5.</w:t>
            </w:r>
          </w:p>
        </w:tc>
        <w:tc>
          <w:tcPr>
            <w:tcW w:w="8215" w:type="dxa"/>
          </w:tcPr>
          <w:p w14:paraId="6FC85E62" w14:textId="77777777" w:rsidR="00172034" w:rsidRPr="00172034" w:rsidRDefault="00172034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172034">
              <w:rPr>
                <w:sz w:val="28"/>
                <w:szCs w:val="28"/>
              </w:rPr>
              <w:t>Ремонт пешеходной дорожки вдоль дома по адресу: ул. Мира 15, вдоль забора территории ТК Городок до улицы Мира.</w:t>
            </w:r>
          </w:p>
        </w:tc>
      </w:tr>
    </w:tbl>
    <w:p w14:paraId="5F54668D" w14:textId="77777777" w:rsidR="00172034" w:rsidRPr="00172034" w:rsidRDefault="00172034" w:rsidP="00172034">
      <w:pPr>
        <w:jc w:val="both"/>
        <w:rPr>
          <w:sz w:val="28"/>
          <w:szCs w:val="28"/>
        </w:rPr>
      </w:pPr>
    </w:p>
    <w:p w14:paraId="207964D6" w14:textId="213FE6FE" w:rsidR="004148D6" w:rsidRPr="0041255F" w:rsidRDefault="004148D6" w:rsidP="004148D6">
      <w:pPr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C1E2BDF" w14:textId="645F4C29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5C860AD0" w14:textId="5D23A220" w:rsidR="004148D6" w:rsidRDefault="00C013A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1D59B0B2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4DC5C0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Default="004148D6" w:rsidP="0059496F">
      <w:pPr>
        <w:jc w:val="both"/>
        <w:rPr>
          <w:sz w:val="28"/>
          <w:szCs w:val="28"/>
        </w:rPr>
      </w:pPr>
    </w:p>
    <w:p w14:paraId="0989ABDE" w14:textId="77777777" w:rsidR="00172034" w:rsidRDefault="00172034" w:rsidP="00172034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>
        <w:rPr>
          <w:i/>
          <w:sz w:val="28"/>
          <w:szCs w:val="28"/>
        </w:rPr>
        <w:t>итета по вопросам безопасности населения</w:t>
      </w:r>
    </w:p>
    <w:p w14:paraId="035A49D0" w14:textId="77777777" w:rsidR="00172034" w:rsidRDefault="00172034" w:rsidP="0059496F">
      <w:pPr>
        <w:jc w:val="both"/>
        <w:rPr>
          <w:sz w:val="28"/>
          <w:szCs w:val="28"/>
        </w:rPr>
      </w:pPr>
    </w:p>
    <w:p w14:paraId="673FE3EC" w14:textId="2D8C958A" w:rsidR="00172034" w:rsidRP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172034">
        <w:rPr>
          <w:spacing w:val="-1"/>
          <w:sz w:val="28"/>
          <w:szCs w:val="28"/>
        </w:rPr>
        <w:t xml:space="preserve">об исполнении протокольного поручения комитета по вопросам безопасности населения по </w:t>
      </w:r>
      <w:r w:rsidRPr="00172034">
        <w:rPr>
          <w:sz w:val="28"/>
          <w:szCs w:val="28"/>
        </w:rPr>
        <w:t xml:space="preserve">вопросу разработки проектной документации комплексной схемы </w:t>
      </w:r>
      <w:r w:rsidRPr="00172034">
        <w:rPr>
          <w:rStyle w:val="aff4"/>
        </w:rPr>
        <w:t xml:space="preserve">организации дорожного движения с целью обустройства </w:t>
      </w:r>
      <w:r w:rsidRPr="00172034">
        <w:rPr>
          <w:sz w:val="28"/>
          <w:szCs w:val="28"/>
        </w:rPr>
        <w:t>кольцевых развязок на перекрестках улиц города Нижневартовска.</w:t>
      </w:r>
    </w:p>
    <w:p w14:paraId="0B6210D2" w14:textId="4C284EB0" w:rsidR="00172034" w:rsidRDefault="00172034" w:rsidP="00172034">
      <w:pPr>
        <w:jc w:val="both"/>
        <w:rPr>
          <w:bCs/>
          <w:sz w:val="28"/>
          <w:szCs w:val="28"/>
        </w:rPr>
      </w:pPr>
      <w:r w:rsidRPr="00172034">
        <w:rPr>
          <w:sz w:val="28"/>
          <w:szCs w:val="28"/>
        </w:rPr>
        <w:t xml:space="preserve">Докладчик: </w:t>
      </w:r>
      <w:r w:rsidRPr="00172034">
        <w:rPr>
          <w:bCs/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415F9D1D" w14:textId="77777777" w:rsidR="00172034" w:rsidRPr="00172034" w:rsidRDefault="00172034" w:rsidP="00172034">
      <w:pPr>
        <w:jc w:val="both"/>
        <w:rPr>
          <w:sz w:val="28"/>
          <w:szCs w:val="28"/>
        </w:rPr>
      </w:pPr>
    </w:p>
    <w:p w14:paraId="2A7987F7" w14:textId="3BBC7ACC" w:rsidR="002678E0" w:rsidRPr="00D82263" w:rsidRDefault="00172034" w:rsidP="002678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сообщил, что </w:t>
      </w:r>
      <w:r w:rsidR="002678E0">
        <w:rPr>
          <w:bCs/>
          <w:sz w:val="28"/>
          <w:szCs w:val="28"/>
        </w:rPr>
        <w:t>в</w:t>
      </w:r>
      <w:r w:rsidR="002678E0" w:rsidRPr="00D82263">
        <w:rPr>
          <w:bCs/>
          <w:sz w:val="28"/>
          <w:szCs w:val="28"/>
        </w:rPr>
        <w:t xml:space="preserve"> 2025 году на </w:t>
      </w:r>
      <w:r w:rsidR="002678E0" w:rsidRPr="00D82263">
        <w:rPr>
          <w:sz w:val="28"/>
          <w:szCs w:val="28"/>
        </w:rPr>
        <w:t>в</w:t>
      </w:r>
      <w:r w:rsidR="002678E0" w:rsidRPr="00D82263">
        <w:rPr>
          <w:bCs/>
          <w:sz w:val="28"/>
          <w:szCs w:val="28"/>
        </w:rPr>
        <w:t>ыполнение</w:t>
      </w:r>
      <w:r w:rsidR="002678E0" w:rsidRPr="00D82263">
        <w:rPr>
          <w:sz w:val="28"/>
          <w:szCs w:val="28"/>
        </w:rPr>
        <w:t xml:space="preserve"> научно-исследовательской работы по разработке и актуализации комплексной схемы организации дорожного движения и проектов организации дорожного движения города Нижневартовска выделены бю</w:t>
      </w:r>
      <w:r w:rsidR="002678E0">
        <w:rPr>
          <w:sz w:val="28"/>
          <w:szCs w:val="28"/>
        </w:rPr>
        <w:t xml:space="preserve">джетные ассигнования </w:t>
      </w:r>
      <w:r w:rsidR="00606D5C">
        <w:rPr>
          <w:sz w:val="28"/>
          <w:szCs w:val="28"/>
        </w:rPr>
        <w:t xml:space="preserve">                </w:t>
      </w:r>
      <w:r w:rsidR="002678E0">
        <w:rPr>
          <w:sz w:val="28"/>
          <w:szCs w:val="28"/>
        </w:rPr>
        <w:t>в размере -</w:t>
      </w:r>
      <w:r w:rsidR="002678E0" w:rsidRPr="00D82263">
        <w:rPr>
          <w:sz w:val="28"/>
          <w:szCs w:val="28"/>
        </w:rPr>
        <w:t xml:space="preserve"> 29,6 млн.</w:t>
      </w:r>
      <w:r w:rsidR="002678E0">
        <w:rPr>
          <w:sz w:val="28"/>
          <w:szCs w:val="28"/>
        </w:rPr>
        <w:t xml:space="preserve"> </w:t>
      </w:r>
      <w:r w:rsidR="002678E0" w:rsidRPr="00D82263">
        <w:rPr>
          <w:sz w:val="28"/>
          <w:szCs w:val="28"/>
        </w:rPr>
        <w:t xml:space="preserve">руб. В настоящее время проводятся конкурсные мероприятия. Ориентировочный срок заключения контракта - 10.05.2025. </w:t>
      </w:r>
      <w:r w:rsidR="002678E0">
        <w:rPr>
          <w:sz w:val="28"/>
          <w:szCs w:val="28"/>
        </w:rPr>
        <w:t xml:space="preserve">                     </w:t>
      </w:r>
      <w:r w:rsidR="002678E0" w:rsidRPr="00D82263">
        <w:rPr>
          <w:sz w:val="28"/>
          <w:szCs w:val="28"/>
        </w:rPr>
        <w:t xml:space="preserve">Срок выполнения работ </w:t>
      </w:r>
      <w:r w:rsidR="00DA73BD">
        <w:rPr>
          <w:sz w:val="28"/>
          <w:szCs w:val="28"/>
        </w:rPr>
        <w:t>-</w:t>
      </w:r>
      <w:r w:rsidR="002678E0" w:rsidRPr="00D82263">
        <w:rPr>
          <w:sz w:val="28"/>
          <w:szCs w:val="28"/>
        </w:rPr>
        <w:t xml:space="preserve"> 10.12.2025.</w:t>
      </w:r>
    </w:p>
    <w:p w14:paraId="1361E02E" w14:textId="77777777" w:rsidR="002678E0" w:rsidRPr="00D82263" w:rsidRDefault="002678E0" w:rsidP="002678E0">
      <w:pPr>
        <w:ind w:firstLine="567"/>
        <w:jc w:val="both"/>
        <w:rPr>
          <w:sz w:val="28"/>
          <w:szCs w:val="28"/>
        </w:rPr>
      </w:pPr>
      <w:r w:rsidRPr="00D82263">
        <w:rPr>
          <w:sz w:val="28"/>
          <w:szCs w:val="28"/>
        </w:rPr>
        <w:t xml:space="preserve">Техническим заданием на разработку и актуализацию комплексной схемы организации дорожного движения и проектов организации дорожного </w:t>
      </w:r>
      <w:r w:rsidRPr="00D82263">
        <w:rPr>
          <w:sz w:val="28"/>
          <w:szCs w:val="28"/>
        </w:rPr>
        <w:lastRenderedPageBreak/>
        <w:t>движения предусмотрены мероприятия по возможности обустройства кольцевых развязок на перекрестках улиц города Нижневартовска.</w:t>
      </w:r>
    </w:p>
    <w:p w14:paraId="50210BF5" w14:textId="77777777" w:rsidR="00172034" w:rsidRDefault="00172034" w:rsidP="00172034">
      <w:pPr>
        <w:jc w:val="both"/>
        <w:rPr>
          <w:sz w:val="28"/>
          <w:szCs w:val="28"/>
        </w:rPr>
      </w:pPr>
    </w:p>
    <w:p w14:paraId="1ED4A0EE" w14:textId="6934C2BD" w:rsidR="00172034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DA73BD">
        <w:rPr>
          <w:sz w:val="28"/>
          <w:szCs w:val="28"/>
        </w:rPr>
        <w:t>Землянкин С.Ф., Боков А.Н., Жигалов С.Н.</w:t>
      </w:r>
    </w:p>
    <w:p w14:paraId="5E2E85A7" w14:textId="77777777" w:rsidR="00172034" w:rsidRPr="00EB5605" w:rsidRDefault="00172034" w:rsidP="00172034">
      <w:pPr>
        <w:jc w:val="both"/>
        <w:rPr>
          <w:sz w:val="28"/>
          <w:szCs w:val="28"/>
        </w:rPr>
      </w:pPr>
    </w:p>
    <w:p w14:paraId="1A649F67" w14:textId="5F4AB248" w:rsidR="00172034" w:rsidRPr="00B778BC" w:rsidRDefault="00680E13" w:rsidP="00172034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172034" w:rsidRPr="00B778BC">
        <w:rPr>
          <w:sz w:val="28"/>
          <w:szCs w:val="28"/>
        </w:rPr>
        <w:t xml:space="preserve">продлить срок исполнения </w:t>
      </w:r>
      <w:r w:rsidR="00172034" w:rsidRPr="009E55C6">
        <w:rPr>
          <w:spacing w:val="-1"/>
          <w:sz w:val="28"/>
          <w:szCs w:val="28"/>
        </w:rPr>
        <w:t xml:space="preserve">протокольного поручения комитета по </w:t>
      </w:r>
      <w:r w:rsidR="00172034">
        <w:rPr>
          <w:spacing w:val="-1"/>
          <w:sz w:val="28"/>
          <w:szCs w:val="28"/>
        </w:rPr>
        <w:t>вопросам безопасности населения</w:t>
      </w:r>
      <w:r w:rsidR="00172034" w:rsidRPr="009E55C6">
        <w:rPr>
          <w:spacing w:val="-1"/>
          <w:sz w:val="28"/>
          <w:szCs w:val="28"/>
        </w:rPr>
        <w:t xml:space="preserve"> по </w:t>
      </w:r>
      <w:r w:rsidR="00172034" w:rsidRPr="009E55C6">
        <w:rPr>
          <w:sz w:val="28"/>
          <w:szCs w:val="28"/>
        </w:rPr>
        <w:t xml:space="preserve">вопросу разработки проектной документации комплексной схемы </w:t>
      </w:r>
      <w:r w:rsidR="00172034" w:rsidRPr="009E55C6">
        <w:rPr>
          <w:rStyle w:val="aff4"/>
        </w:rPr>
        <w:t xml:space="preserve">организации дорожного движения с целью обустройства </w:t>
      </w:r>
      <w:r w:rsidR="00172034" w:rsidRPr="009E55C6">
        <w:rPr>
          <w:sz w:val="28"/>
          <w:szCs w:val="28"/>
        </w:rPr>
        <w:t>кольцевых развязок на перекрестках улиц города Нижневартовска</w:t>
      </w:r>
      <w:r w:rsidR="00172034" w:rsidRPr="00B778BC">
        <w:rPr>
          <w:sz w:val="28"/>
          <w:szCs w:val="28"/>
        </w:rPr>
        <w:t xml:space="preserve"> до очередного заседания комитета в </w:t>
      </w:r>
      <w:r w:rsidR="00172034">
        <w:rPr>
          <w:sz w:val="28"/>
          <w:szCs w:val="28"/>
        </w:rPr>
        <w:t>декабре</w:t>
      </w:r>
      <w:r w:rsidR="00172034" w:rsidRPr="00B778BC">
        <w:rPr>
          <w:sz w:val="28"/>
          <w:szCs w:val="28"/>
        </w:rPr>
        <w:t xml:space="preserve"> 2025 года.</w:t>
      </w:r>
    </w:p>
    <w:p w14:paraId="1FB4390D" w14:textId="5C46923A" w:rsidR="00172034" w:rsidRPr="00B778BC" w:rsidRDefault="00172034" w:rsidP="00172034">
      <w:pPr>
        <w:contextualSpacing/>
        <w:jc w:val="both"/>
        <w:rPr>
          <w:sz w:val="28"/>
          <w:szCs w:val="28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0F48C443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5D27B78E" w14:textId="72FEB805" w:rsidR="00172034" w:rsidRDefault="00C013AC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72CB65EC" w:rsidR="004148D6" w:rsidRDefault="004148D6" w:rsidP="0059496F">
      <w:pPr>
        <w:jc w:val="both"/>
        <w:rPr>
          <w:sz w:val="28"/>
          <w:szCs w:val="28"/>
        </w:rPr>
      </w:pPr>
    </w:p>
    <w:p w14:paraId="3D6BB460" w14:textId="40C1D402" w:rsidR="00172034" w:rsidRPr="00680E13" w:rsidRDefault="00172034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680E13">
        <w:rPr>
          <w:sz w:val="28"/>
          <w:szCs w:val="28"/>
        </w:rPr>
        <w:t xml:space="preserve">об исполнении наказов, подконтрольных комитету по </w:t>
      </w:r>
      <w:r w:rsidRPr="00680E13">
        <w:rPr>
          <w:noProof/>
          <w:sz w:val="28"/>
          <w:szCs w:val="28"/>
        </w:rPr>
        <w:t>вопросам безопасности населения</w:t>
      </w:r>
      <w:r w:rsidRPr="00680E13">
        <w:rPr>
          <w:sz w:val="28"/>
          <w:szCs w:val="28"/>
        </w:rPr>
        <w:t xml:space="preserve"> в 2021-2026 годах.</w:t>
      </w:r>
    </w:p>
    <w:p w14:paraId="67F38C42" w14:textId="77777777" w:rsidR="00172034" w:rsidRPr="00680E13" w:rsidRDefault="00172034" w:rsidP="00172034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Докладчики:</w:t>
      </w:r>
    </w:p>
    <w:p w14:paraId="0558A176" w14:textId="5FB6D840" w:rsidR="00172034" w:rsidRPr="00680E13" w:rsidRDefault="00172034" w:rsidP="00172034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</w:t>
      </w:r>
      <w:r w:rsidR="0029052B">
        <w:rPr>
          <w:sz w:val="28"/>
          <w:szCs w:val="28"/>
        </w:rPr>
        <w:t>нистрации города Нижневартовска.</w:t>
      </w:r>
    </w:p>
    <w:p w14:paraId="7F1AD2BA" w14:textId="62C3AF6B" w:rsidR="00172034" w:rsidRDefault="00172034" w:rsidP="00172034">
      <w:pPr>
        <w:jc w:val="both"/>
        <w:rPr>
          <w:bCs/>
          <w:sz w:val="28"/>
          <w:szCs w:val="28"/>
        </w:rPr>
      </w:pPr>
      <w:r w:rsidRPr="00680E13">
        <w:rPr>
          <w:sz w:val="28"/>
          <w:szCs w:val="28"/>
        </w:rPr>
        <w:t xml:space="preserve">Чеботарев Станислав Васильевич, </w:t>
      </w:r>
      <w:r w:rsidRPr="00680E13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082D7989" w14:textId="77777777" w:rsidR="00680E13" w:rsidRPr="00680E13" w:rsidRDefault="00680E13" w:rsidP="00172034">
      <w:pPr>
        <w:jc w:val="both"/>
        <w:rPr>
          <w:sz w:val="28"/>
          <w:szCs w:val="28"/>
        </w:rPr>
      </w:pPr>
    </w:p>
    <w:p w14:paraId="1461949F" w14:textId="4529B91F" w:rsidR="004A07BD" w:rsidRDefault="00680E13" w:rsidP="004A07BD">
      <w:pPr>
        <w:jc w:val="both"/>
        <w:rPr>
          <w:sz w:val="28"/>
          <w:szCs w:val="28"/>
        </w:rPr>
      </w:pPr>
      <w:r>
        <w:rPr>
          <w:sz w:val="28"/>
          <w:szCs w:val="28"/>
        </w:rPr>
        <w:t>Зяблицкая Н.В. проинформировала о том</w:t>
      </w:r>
      <w:r w:rsidR="00172034">
        <w:rPr>
          <w:sz w:val="28"/>
          <w:szCs w:val="28"/>
        </w:rPr>
        <w:t xml:space="preserve">, что </w:t>
      </w:r>
      <w:r w:rsidR="004A07BD">
        <w:rPr>
          <w:sz w:val="28"/>
          <w:szCs w:val="28"/>
        </w:rPr>
        <w:t>по итогам рабочего обсуждения с заместителями главы города Нижневартовска:</w:t>
      </w:r>
    </w:p>
    <w:p w14:paraId="7FA46CFC" w14:textId="54026AE7" w:rsidR="004A07BD" w:rsidRDefault="004A07BD" w:rsidP="004A07B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B515B">
        <w:rPr>
          <w:sz w:val="28"/>
          <w:szCs w:val="28"/>
        </w:rPr>
        <w:t xml:space="preserve">исполнены в полном объеме (переведены в </w:t>
      </w:r>
      <w:r w:rsidRPr="00DF4BBD">
        <w:rPr>
          <w:b/>
          <w:sz w:val="28"/>
          <w:szCs w:val="28"/>
        </w:rPr>
        <w:t>«</w:t>
      </w:r>
      <w:r w:rsidRPr="00A515CC">
        <w:rPr>
          <w:sz w:val="28"/>
          <w:szCs w:val="28"/>
        </w:rPr>
        <w:t>зеленую зону</w:t>
      </w:r>
      <w:r w:rsidRPr="00DF4BBD">
        <w:rPr>
          <w:b/>
          <w:sz w:val="28"/>
          <w:szCs w:val="28"/>
        </w:rPr>
        <w:t>»</w:t>
      </w:r>
      <w:r w:rsidRPr="00A515CC">
        <w:rPr>
          <w:sz w:val="28"/>
          <w:szCs w:val="28"/>
        </w:rPr>
        <w:t>)</w:t>
      </w:r>
      <w:r w:rsidRPr="000B515B">
        <w:rPr>
          <w:sz w:val="28"/>
          <w:szCs w:val="28"/>
        </w:rPr>
        <w:t>:</w:t>
      </w:r>
      <w:r w:rsidRPr="000B51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</w:p>
    <w:p w14:paraId="43131E62" w14:textId="5F0ACCEC" w:rsidR="00172034" w:rsidRDefault="004A07BD" w:rsidP="004A07BD">
      <w:pPr>
        <w:jc w:val="both"/>
        <w:rPr>
          <w:sz w:val="28"/>
          <w:szCs w:val="28"/>
        </w:rPr>
      </w:pPr>
      <w:r>
        <w:rPr>
          <w:sz w:val="28"/>
          <w:szCs w:val="28"/>
        </w:rPr>
        <w:t>3 наказа (п.п. 1, 15,17);</w:t>
      </w:r>
    </w:p>
    <w:p w14:paraId="3C647358" w14:textId="1ADD0D17" w:rsidR="004A07BD" w:rsidRDefault="004A07BD" w:rsidP="004A07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п. 7 наказа </w:t>
      </w:r>
      <w:r w:rsidRPr="0093542B">
        <w:rPr>
          <w:sz w:val="28"/>
          <w:szCs w:val="28"/>
        </w:rPr>
        <w:t>из «зелен</w:t>
      </w:r>
      <w:r>
        <w:rPr>
          <w:sz w:val="28"/>
          <w:szCs w:val="28"/>
        </w:rPr>
        <w:t xml:space="preserve">ой зоны» возвращен </w:t>
      </w:r>
      <w:r w:rsidRPr="0093542B">
        <w:rPr>
          <w:sz w:val="28"/>
          <w:szCs w:val="28"/>
        </w:rPr>
        <w:t>в «желт</w:t>
      </w:r>
      <w:r>
        <w:rPr>
          <w:sz w:val="28"/>
          <w:szCs w:val="28"/>
        </w:rPr>
        <w:t>ую зону</w:t>
      </w:r>
      <w:r w:rsidRPr="0093542B">
        <w:rPr>
          <w:sz w:val="28"/>
          <w:szCs w:val="28"/>
        </w:rPr>
        <w:t xml:space="preserve">». </w:t>
      </w:r>
      <w:r w:rsidRPr="0093542B">
        <w:rPr>
          <w:b/>
          <w:sz w:val="28"/>
          <w:szCs w:val="28"/>
        </w:rPr>
        <w:t xml:space="preserve">                </w:t>
      </w:r>
    </w:p>
    <w:p w14:paraId="7731903E" w14:textId="5D5741FB" w:rsidR="004A07BD" w:rsidRPr="00DA73BD" w:rsidRDefault="004A07BD" w:rsidP="004A07BD">
      <w:pPr>
        <w:rPr>
          <w:sz w:val="28"/>
          <w:szCs w:val="28"/>
        </w:rPr>
      </w:pPr>
      <w:r>
        <w:rPr>
          <w:sz w:val="28"/>
          <w:szCs w:val="28"/>
        </w:rPr>
        <w:t xml:space="preserve">Всего наказов </w:t>
      </w:r>
      <w:r w:rsidR="00606D5C">
        <w:rPr>
          <w:sz w:val="28"/>
          <w:szCs w:val="28"/>
        </w:rPr>
        <w:t>-</w:t>
      </w:r>
      <w:r>
        <w:rPr>
          <w:sz w:val="28"/>
          <w:szCs w:val="28"/>
        </w:rPr>
        <w:t xml:space="preserve"> 19</w:t>
      </w:r>
      <w:r w:rsidRPr="00DA73BD">
        <w:rPr>
          <w:sz w:val="28"/>
          <w:szCs w:val="28"/>
        </w:rPr>
        <w:t>,</w:t>
      </w:r>
    </w:p>
    <w:p w14:paraId="4377987A" w14:textId="77777777" w:rsidR="004A07BD" w:rsidRPr="00DA73BD" w:rsidRDefault="004A07BD" w:rsidP="004A07BD">
      <w:pPr>
        <w:rPr>
          <w:sz w:val="28"/>
          <w:szCs w:val="28"/>
        </w:rPr>
      </w:pPr>
      <w:r w:rsidRPr="00DA73BD">
        <w:rPr>
          <w:sz w:val="28"/>
          <w:szCs w:val="28"/>
        </w:rPr>
        <w:t>в том числе:</w:t>
      </w:r>
    </w:p>
    <w:p w14:paraId="5E216732" w14:textId="40DACA71" w:rsidR="004A07BD" w:rsidRPr="00DA73BD" w:rsidRDefault="004A07BD" w:rsidP="004A07BD">
      <w:pPr>
        <w:jc w:val="both"/>
        <w:rPr>
          <w:sz w:val="28"/>
          <w:szCs w:val="28"/>
        </w:rPr>
      </w:pPr>
      <w:r>
        <w:rPr>
          <w:sz w:val="28"/>
          <w:szCs w:val="28"/>
        </w:rPr>
        <w:t>- 13</w:t>
      </w:r>
      <w:r w:rsidRPr="00DA73BD">
        <w:rPr>
          <w:sz w:val="28"/>
          <w:szCs w:val="28"/>
        </w:rPr>
        <w:t xml:space="preserve"> исполнено (</w:t>
      </w:r>
      <w:r>
        <w:rPr>
          <w:sz w:val="28"/>
          <w:szCs w:val="28"/>
        </w:rPr>
        <w:t>69</w:t>
      </w:r>
      <w:r w:rsidRPr="00DA73BD">
        <w:rPr>
          <w:sz w:val="28"/>
          <w:szCs w:val="28"/>
        </w:rPr>
        <w:t>%);</w:t>
      </w:r>
    </w:p>
    <w:p w14:paraId="4280D210" w14:textId="1820B876" w:rsidR="004A07BD" w:rsidRPr="00DA73BD" w:rsidRDefault="004A07BD" w:rsidP="004A07BD">
      <w:pPr>
        <w:jc w:val="both"/>
        <w:rPr>
          <w:sz w:val="28"/>
          <w:szCs w:val="28"/>
        </w:rPr>
      </w:pPr>
      <w:r>
        <w:rPr>
          <w:sz w:val="28"/>
          <w:szCs w:val="28"/>
        </w:rPr>
        <w:t>- 5</w:t>
      </w:r>
      <w:r w:rsidRPr="00DA73BD">
        <w:rPr>
          <w:sz w:val="28"/>
          <w:szCs w:val="28"/>
        </w:rPr>
        <w:t xml:space="preserve"> в работе (</w:t>
      </w:r>
      <w:r>
        <w:rPr>
          <w:sz w:val="28"/>
          <w:szCs w:val="28"/>
        </w:rPr>
        <w:t>26</w:t>
      </w:r>
      <w:r w:rsidRPr="00DA73BD">
        <w:rPr>
          <w:sz w:val="28"/>
          <w:szCs w:val="28"/>
        </w:rPr>
        <w:t>%)</w:t>
      </w:r>
      <w:r>
        <w:rPr>
          <w:sz w:val="28"/>
          <w:szCs w:val="28"/>
        </w:rPr>
        <w:t>;</w:t>
      </w:r>
    </w:p>
    <w:p w14:paraId="4F817655" w14:textId="3CC9E15F" w:rsidR="00172034" w:rsidRDefault="004A07BD" w:rsidP="00172034">
      <w:pPr>
        <w:jc w:val="both"/>
        <w:rPr>
          <w:sz w:val="28"/>
          <w:szCs w:val="28"/>
        </w:rPr>
      </w:pPr>
      <w:r>
        <w:rPr>
          <w:sz w:val="28"/>
          <w:szCs w:val="28"/>
        </w:rPr>
        <w:t>- 1 не исполнено.</w:t>
      </w:r>
    </w:p>
    <w:p w14:paraId="0FBDE58E" w14:textId="77777777" w:rsidR="004A07BD" w:rsidRPr="00297EB0" w:rsidRDefault="004A07BD" w:rsidP="004A07BD">
      <w:pPr>
        <w:ind w:firstLine="709"/>
        <w:jc w:val="both"/>
        <w:rPr>
          <w:sz w:val="28"/>
          <w:szCs w:val="28"/>
        </w:rPr>
      </w:pPr>
      <w:r w:rsidRPr="00297EB0">
        <w:rPr>
          <w:sz w:val="28"/>
          <w:szCs w:val="28"/>
        </w:rPr>
        <w:t>Предлагается утвердить следующие изменения:</w:t>
      </w:r>
    </w:p>
    <w:p w14:paraId="6CF868C8" w14:textId="0EA49E6C" w:rsidR="005F4064" w:rsidRDefault="005F4064" w:rsidP="005F4064">
      <w:pPr>
        <w:jc w:val="both"/>
        <w:rPr>
          <w:sz w:val="28"/>
          <w:szCs w:val="28"/>
        </w:rPr>
      </w:pPr>
      <w:r>
        <w:rPr>
          <w:sz w:val="28"/>
          <w:szCs w:val="28"/>
        </w:rPr>
        <w:t>1. Перевести в «зеленую зону» 1 наказ (п. 19);</w:t>
      </w:r>
    </w:p>
    <w:p w14:paraId="6388CAFA" w14:textId="5316E23F" w:rsidR="005F4064" w:rsidRDefault="005F4064" w:rsidP="005F4064">
      <w:pPr>
        <w:jc w:val="both"/>
        <w:rPr>
          <w:sz w:val="28"/>
          <w:szCs w:val="28"/>
        </w:rPr>
      </w:pPr>
      <w:r>
        <w:rPr>
          <w:sz w:val="28"/>
          <w:szCs w:val="28"/>
        </w:rPr>
        <w:t>2. По предложению депутата Думы города Нижневартовска седьмого созыва     по одномандатному избирательному округу №5 Осадче</w:t>
      </w:r>
      <w:r w:rsidR="00606D5C">
        <w:rPr>
          <w:sz w:val="28"/>
          <w:szCs w:val="28"/>
        </w:rPr>
        <w:t xml:space="preserve">й Резеды Тагировны </w:t>
      </w:r>
      <w:r w:rsidRPr="00680E13">
        <w:rPr>
          <w:sz w:val="28"/>
          <w:szCs w:val="28"/>
        </w:rPr>
        <w:t>перенаправить</w:t>
      </w:r>
      <w:r>
        <w:rPr>
          <w:sz w:val="28"/>
          <w:szCs w:val="28"/>
        </w:rPr>
        <w:t xml:space="preserve"> 1 наказ</w:t>
      </w:r>
      <w:r w:rsidRPr="00680E13">
        <w:rPr>
          <w:sz w:val="28"/>
          <w:szCs w:val="28"/>
        </w:rPr>
        <w:t xml:space="preserve"> в комитет по городскому хозяйству и строительству</w:t>
      </w:r>
      <w:r>
        <w:rPr>
          <w:sz w:val="28"/>
          <w:szCs w:val="28"/>
        </w:rPr>
        <w:t>.</w:t>
      </w:r>
    </w:p>
    <w:p w14:paraId="4D588789" w14:textId="77777777" w:rsidR="00172034" w:rsidRPr="00EB5605" w:rsidRDefault="00172034" w:rsidP="00172034">
      <w:pPr>
        <w:jc w:val="both"/>
        <w:rPr>
          <w:sz w:val="28"/>
          <w:szCs w:val="28"/>
        </w:rPr>
      </w:pPr>
    </w:p>
    <w:p w14:paraId="4C857689" w14:textId="5D41CC55" w:rsid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372139D7" w14:textId="77777777" w:rsid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315BC5">
        <w:rPr>
          <w:sz w:val="28"/>
          <w:szCs w:val="28"/>
        </w:rPr>
        <w:t xml:space="preserve">ринять к сведению информацию </w:t>
      </w:r>
      <w:r w:rsidRPr="002A0705">
        <w:rPr>
          <w:sz w:val="28"/>
          <w:szCs w:val="28"/>
        </w:rPr>
        <w:t xml:space="preserve">об исполнении наказов, подконтрольных комитету по </w:t>
      </w:r>
      <w:r>
        <w:rPr>
          <w:noProof/>
          <w:sz w:val="28"/>
          <w:szCs w:val="28"/>
        </w:rPr>
        <w:t>вопросам безопасности населения</w:t>
      </w:r>
      <w:r w:rsidRPr="002A0705">
        <w:rPr>
          <w:sz w:val="28"/>
          <w:szCs w:val="28"/>
        </w:rPr>
        <w:t xml:space="preserve"> в 2021-2026 годах.</w:t>
      </w:r>
    </w:p>
    <w:p w14:paraId="248255D1" w14:textId="77777777" w:rsidR="000827B4" w:rsidRDefault="000827B4" w:rsidP="00680E13">
      <w:pPr>
        <w:jc w:val="both"/>
        <w:rPr>
          <w:sz w:val="28"/>
          <w:szCs w:val="28"/>
        </w:rPr>
      </w:pPr>
    </w:p>
    <w:p w14:paraId="7DDEF56C" w14:textId="77777777" w:rsidR="000827B4" w:rsidRDefault="000827B4" w:rsidP="00680E13">
      <w:pPr>
        <w:jc w:val="both"/>
        <w:rPr>
          <w:sz w:val="28"/>
          <w:szCs w:val="28"/>
        </w:rPr>
      </w:pPr>
    </w:p>
    <w:p w14:paraId="10B4BF4E" w14:textId="69410162" w:rsid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Утвердить предлагаемые изменения:</w:t>
      </w:r>
    </w:p>
    <w:p w14:paraId="011BD0C8" w14:textId="77777777" w:rsid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2.1. Перевести в «зеленую зону» следующий наказ: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328"/>
        <w:gridCol w:w="8018"/>
      </w:tblGrid>
      <w:tr w:rsidR="00680E13" w:rsidRPr="00680E13" w14:paraId="63205421" w14:textId="77777777" w:rsidTr="008F54D4">
        <w:tc>
          <w:tcPr>
            <w:tcW w:w="1413" w:type="dxa"/>
          </w:tcPr>
          <w:p w14:paraId="23253A09" w14:textId="7328718A" w:rsidR="00680E13" w:rsidRPr="00680E13" w:rsidRDefault="005F4064" w:rsidP="008F54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19</w:t>
            </w:r>
          </w:p>
        </w:tc>
        <w:tc>
          <w:tcPr>
            <w:tcW w:w="9490" w:type="dxa"/>
          </w:tcPr>
          <w:p w14:paraId="663039A5" w14:textId="77777777" w:rsidR="00680E13" w:rsidRPr="00680E13" w:rsidRDefault="00680E13" w:rsidP="008F54D4">
            <w:pPr>
              <w:jc w:val="both"/>
              <w:rPr>
                <w:sz w:val="28"/>
                <w:szCs w:val="28"/>
              </w:rPr>
            </w:pPr>
            <w:r w:rsidRPr="00680E13">
              <w:rPr>
                <w:sz w:val="28"/>
                <w:szCs w:val="28"/>
              </w:rPr>
              <w:t>Установка светофора с вызывной кнопкой. На одной из сторон улицы Заводской нет пешеходного тротуара и дети часто перебегают дорогу на перекрестке улиц Декабристов и Заводской, пытаясь выбрать комфортный путь следования к школе.</w:t>
            </w:r>
          </w:p>
        </w:tc>
      </w:tr>
    </w:tbl>
    <w:p w14:paraId="6A486EC5" w14:textId="77777777" w:rsidR="00680E13" w:rsidRPr="00680E13" w:rsidRDefault="00680E13" w:rsidP="00680E13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2.2. По предложению депутата Думы города Нижневартовска седьмого созыва     по одномандатному избирательному округу №5 Осадчей Резеды Тагировны перенаправить в комитет по городскому хозяйству и строительству (освещение территорий города) следующий наказ: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232"/>
        <w:gridCol w:w="8114"/>
      </w:tblGrid>
      <w:tr w:rsidR="00680E13" w:rsidRPr="00680E13" w14:paraId="75CDCEA1" w14:textId="77777777" w:rsidTr="008F54D4">
        <w:tc>
          <w:tcPr>
            <w:tcW w:w="1413" w:type="dxa"/>
          </w:tcPr>
          <w:p w14:paraId="77CE7446" w14:textId="77777777" w:rsidR="00680E13" w:rsidRPr="00680E13" w:rsidRDefault="00680E13" w:rsidP="008F54D4">
            <w:pPr>
              <w:jc w:val="both"/>
              <w:rPr>
                <w:sz w:val="28"/>
                <w:szCs w:val="28"/>
              </w:rPr>
            </w:pPr>
            <w:r w:rsidRPr="00680E13">
              <w:rPr>
                <w:sz w:val="28"/>
                <w:szCs w:val="28"/>
              </w:rPr>
              <w:t xml:space="preserve">       1.</w:t>
            </w:r>
          </w:p>
        </w:tc>
        <w:tc>
          <w:tcPr>
            <w:tcW w:w="9490" w:type="dxa"/>
          </w:tcPr>
          <w:p w14:paraId="464F932C" w14:textId="77777777" w:rsidR="00680E13" w:rsidRPr="00680E13" w:rsidRDefault="00680E13" w:rsidP="008F54D4">
            <w:pPr>
              <w:tabs>
                <w:tab w:val="left" w:pos="937"/>
              </w:tabs>
              <w:jc w:val="both"/>
              <w:rPr>
                <w:sz w:val="28"/>
                <w:szCs w:val="28"/>
              </w:rPr>
            </w:pPr>
            <w:r w:rsidRPr="00680E13">
              <w:rPr>
                <w:sz w:val="28"/>
                <w:szCs w:val="28"/>
              </w:rPr>
              <w:t>Строительство объектов освещения на путях следования к территории МБОУ «Средняя школа №18»  (адрес: ул. Мира 13 а),</w:t>
            </w:r>
            <w:r w:rsidRPr="00680E13">
              <w:rPr>
                <w:kern w:val="36"/>
                <w:sz w:val="28"/>
                <w:szCs w:val="28"/>
              </w:rPr>
              <w:t xml:space="preserve"> МБОУ "СШ №31 с УИП ХЭП" (адрес: ул. М. Жукова 31), </w:t>
            </w:r>
            <w:r w:rsidRPr="00680E13">
              <w:rPr>
                <w:sz w:val="28"/>
                <w:szCs w:val="28"/>
              </w:rPr>
              <w:t>МАДОУ № 40 «Золотая рыбка» (адрес: Северная 8 б и Мира 23 б).</w:t>
            </w:r>
          </w:p>
        </w:tc>
      </w:tr>
    </w:tbl>
    <w:p w14:paraId="737CF9E9" w14:textId="77777777" w:rsidR="00680E13" w:rsidRDefault="00680E13" w:rsidP="00680E13">
      <w:pPr>
        <w:jc w:val="both"/>
        <w:rPr>
          <w:sz w:val="28"/>
          <w:szCs w:val="28"/>
        </w:rPr>
      </w:pPr>
    </w:p>
    <w:p w14:paraId="7A952802" w14:textId="051D9BF6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2CC87E" w14:textId="692DE6FE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1C1455AE" w14:textId="39CD263B" w:rsidR="00172034" w:rsidRDefault="00C013AC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327A7C3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35BBC7B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0120726" w14:textId="37169359" w:rsidR="004148D6" w:rsidRDefault="004148D6" w:rsidP="0059496F">
      <w:pPr>
        <w:jc w:val="both"/>
        <w:rPr>
          <w:sz w:val="28"/>
          <w:szCs w:val="28"/>
        </w:rPr>
      </w:pPr>
    </w:p>
    <w:p w14:paraId="1B64C5A0" w14:textId="2F81CBA4" w:rsidR="004148D6" w:rsidRDefault="004148D6" w:rsidP="004148D6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восьмого заседания</w:t>
      </w:r>
    </w:p>
    <w:p w14:paraId="03FE4A12" w14:textId="77777777" w:rsidR="004148D6" w:rsidRPr="0092276E" w:rsidRDefault="004148D6" w:rsidP="004148D6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11D819E3" w14:textId="77777777" w:rsidR="00680E13" w:rsidRDefault="00680E13" w:rsidP="004148D6">
      <w:pPr>
        <w:jc w:val="both"/>
        <w:rPr>
          <w:i/>
          <w:sz w:val="28"/>
          <w:szCs w:val="28"/>
        </w:rPr>
      </w:pPr>
    </w:p>
    <w:p w14:paraId="40F7AD10" w14:textId="77AB2B40" w:rsidR="00680E13" w:rsidRPr="00680E13" w:rsidRDefault="00680E13" w:rsidP="00680E1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11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680E13">
        <w:rPr>
          <w:bCs/>
          <w:sz w:val="28"/>
          <w:szCs w:val="28"/>
        </w:rPr>
        <w:t xml:space="preserve">об отчёте о деятельности </w:t>
      </w:r>
      <w:r w:rsidRPr="00680E13">
        <w:rPr>
          <w:sz w:val="28"/>
          <w:szCs w:val="28"/>
        </w:rPr>
        <w:t>контрольно-счетного органа муниципального образования – с</w:t>
      </w:r>
      <w:r w:rsidRPr="00680E13">
        <w:rPr>
          <w:bCs/>
          <w:sz w:val="28"/>
          <w:szCs w:val="28"/>
        </w:rPr>
        <w:t>чётной палаты города Нижневартовска за 2024 год.</w:t>
      </w:r>
    </w:p>
    <w:p w14:paraId="02A9C9B6" w14:textId="5EC88481" w:rsidR="00680E13" w:rsidRDefault="00680E13" w:rsidP="00680E13">
      <w:pPr>
        <w:jc w:val="both"/>
        <w:rPr>
          <w:bCs/>
          <w:sz w:val="28"/>
          <w:szCs w:val="28"/>
        </w:rPr>
      </w:pPr>
      <w:r w:rsidRPr="00680E13">
        <w:rPr>
          <w:bCs/>
          <w:sz w:val="28"/>
          <w:szCs w:val="28"/>
        </w:rPr>
        <w:t xml:space="preserve">Докладчик: Суханова Светлана Петровна, председатель </w:t>
      </w:r>
      <w:r w:rsidRPr="00680E13">
        <w:rPr>
          <w:sz w:val="28"/>
          <w:szCs w:val="28"/>
        </w:rPr>
        <w:t>контрольно-счетного органа муниципального образования – с</w:t>
      </w:r>
      <w:r w:rsidRPr="00680E13">
        <w:rPr>
          <w:bCs/>
          <w:sz w:val="28"/>
          <w:szCs w:val="28"/>
        </w:rPr>
        <w:t>чётной палаты города Нижневартовска.</w:t>
      </w:r>
    </w:p>
    <w:p w14:paraId="4D9035BC" w14:textId="66AEE142" w:rsidR="00680E13" w:rsidRDefault="00680E13" w:rsidP="00680E13">
      <w:pPr>
        <w:jc w:val="both"/>
        <w:rPr>
          <w:bCs/>
          <w:sz w:val="28"/>
          <w:szCs w:val="28"/>
        </w:rPr>
      </w:pPr>
    </w:p>
    <w:p w14:paraId="6C9FE19E" w14:textId="77777777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9C0D3A4" w14:textId="0DE29901" w:rsidR="002678E0" w:rsidRPr="002678E0" w:rsidRDefault="002678E0" w:rsidP="002678E0">
      <w:pPr>
        <w:ind w:firstLine="709"/>
        <w:jc w:val="both"/>
        <w:rPr>
          <w:bCs/>
          <w:sz w:val="28"/>
          <w:szCs w:val="28"/>
        </w:rPr>
      </w:pPr>
      <w:r w:rsidRPr="002678E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</w:t>
      </w:r>
      <w:r w:rsidRPr="002678E0">
        <w:rPr>
          <w:rFonts w:eastAsiaTheme="minorHAnsi"/>
          <w:color w:val="000000"/>
          <w:sz w:val="28"/>
          <w:szCs w:val="28"/>
          <w:lang w:eastAsia="en-US"/>
        </w:rPr>
        <w:t xml:space="preserve">роект отчета рассмотрен на заседании Коллегии Счетной палаты города </w:t>
      </w:r>
      <w:r>
        <w:rPr>
          <w:rFonts w:eastAsiaTheme="minorHAnsi"/>
          <w:color w:val="000000"/>
          <w:sz w:val="28"/>
          <w:szCs w:val="28"/>
          <w:lang w:eastAsia="en-US"/>
        </w:rPr>
        <w:t>04.03.2025</w:t>
      </w:r>
      <w:r w:rsidRPr="002678E0">
        <w:rPr>
          <w:rFonts w:eastAsiaTheme="minorHAnsi"/>
          <w:color w:val="000000"/>
          <w:sz w:val="28"/>
          <w:szCs w:val="28"/>
          <w:lang w:eastAsia="en-US"/>
        </w:rPr>
        <w:t>.</w:t>
      </w:r>
      <w:r>
        <w:rPr>
          <w:bCs/>
          <w:sz w:val="28"/>
          <w:szCs w:val="28"/>
        </w:rPr>
        <w:t xml:space="preserve"> О</w:t>
      </w:r>
      <w:r w:rsidRPr="00780373">
        <w:rPr>
          <w:sz w:val="28"/>
          <w:szCs w:val="28"/>
        </w:rPr>
        <w:t>сновные задачи Счётной палаты в отчётном периоде заключались в контроле за исполнением местного бюджета, соблюдением установленного порядка подготовки и рассмотрения проекта местного бюджета, отчёта о его исполнении, а также в проверке законности и результативности использования средств местного бюджета и муниципальной собственности. Деятельность Счётной палаты была направлена на предотвращение и предупреждение выявляемых нарушений в финансовой и имущественной сферах.</w:t>
      </w:r>
    </w:p>
    <w:p w14:paraId="5E048155" w14:textId="64144475" w:rsidR="00680E13" w:rsidRDefault="00680E13" w:rsidP="00680E13">
      <w:pPr>
        <w:jc w:val="both"/>
        <w:rPr>
          <w:bCs/>
          <w:sz w:val="28"/>
          <w:szCs w:val="28"/>
        </w:rPr>
      </w:pPr>
    </w:p>
    <w:p w14:paraId="2AC69F7A" w14:textId="77777777" w:rsidR="00680E13" w:rsidRDefault="00680E13" w:rsidP="00680E13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bCs/>
          <w:sz w:val="28"/>
          <w:szCs w:val="28"/>
        </w:rPr>
        <w:t>р</w:t>
      </w:r>
      <w:r w:rsidRPr="009725B1">
        <w:rPr>
          <w:bCs/>
          <w:sz w:val="28"/>
          <w:szCs w:val="28"/>
        </w:rPr>
        <w:t xml:space="preserve">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 w:rsidRPr="009725B1">
        <w:rPr>
          <w:bCs/>
          <w:sz w:val="28"/>
          <w:szCs w:val="28"/>
        </w:rPr>
        <w:t xml:space="preserve">принять к сведению </w:t>
      </w:r>
      <w:r>
        <w:rPr>
          <w:bCs/>
          <w:sz w:val="28"/>
          <w:szCs w:val="28"/>
        </w:rPr>
        <w:t xml:space="preserve">отчет </w:t>
      </w:r>
      <w:r>
        <w:rPr>
          <w:bCs/>
          <w:sz w:val="28"/>
          <w:szCs w:val="24"/>
        </w:rPr>
        <w:t xml:space="preserve">о </w:t>
      </w:r>
      <w:r w:rsidRPr="00124CC4">
        <w:rPr>
          <w:bCs/>
          <w:sz w:val="28"/>
          <w:szCs w:val="24"/>
        </w:rPr>
        <w:t xml:space="preserve">деятельности </w:t>
      </w:r>
      <w:r w:rsidRPr="00124CC4">
        <w:rPr>
          <w:sz w:val="28"/>
          <w:szCs w:val="28"/>
        </w:rPr>
        <w:t>контрольно-счетного органа муниципального образования – с</w:t>
      </w:r>
      <w:r w:rsidRPr="00124CC4">
        <w:rPr>
          <w:bCs/>
          <w:sz w:val="28"/>
          <w:szCs w:val="28"/>
        </w:rPr>
        <w:t>чётн</w:t>
      </w:r>
      <w:r w:rsidRPr="00124CC4">
        <w:rPr>
          <w:bCs/>
          <w:sz w:val="28"/>
          <w:szCs w:val="24"/>
        </w:rPr>
        <w:t>ой палаты города Нижневартовска за 202</w:t>
      </w:r>
      <w:r>
        <w:rPr>
          <w:bCs/>
          <w:sz w:val="28"/>
          <w:szCs w:val="24"/>
        </w:rPr>
        <w:t>4</w:t>
      </w:r>
      <w:r w:rsidRPr="00124CC4">
        <w:rPr>
          <w:bCs/>
          <w:sz w:val="28"/>
          <w:szCs w:val="24"/>
        </w:rPr>
        <w:t xml:space="preserve"> год</w:t>
      </w:r>
      <w:r>
        <w:rPr>
          <w:bCs/>
          <w:sz w:val="28"/>
          <w:szCs w:val="24"/>
        </w:rPr>
        <w:t>.</w:t>
      </w:r>
    </w:p>
    <w:p w14:paraId="512877F3" w14:textId="7B735616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188E7DD8" w14:textId="79A130FC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2D7E95C5" w14:textId="2851D6CF" w:rsidR="00680E13" w:rsidRDefault="00C013A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6C447949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EDD3BE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3F779DB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21E22972" w14:textId="428E2E79" w:rsidR="00680E13" w:rsidRPr="00680E13" w:rsidRDefault="00680E13" w:rsidP="00680E13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680E13">
        <w:rPr>
          <w:sz w:val="28"/>
          <w:szCs w:val="28"/>
        </w:rPr>
        <w:t>о внесении изменений в реше</w:t>
      </w:r>
      <w:r>
        <w:rPr>
          <w:sz w:val="28"/>
          <w:szCs w:val="28"/>
        </w:rPr>
        <w:t xml:space="preserve">ние Думы города Нижневартовска </w:t>
      </w:r>
      <w:r w:rsidRPr="00680E13">
        <w:rPr>
          <w:sz w:val="28"/>
          <w:szCs w:val="28"/>
        </w:rPr>
        <w:t xml:space="preserve">от 26.05.2023 №291 «О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Нижневартовске» </w:t>
      </w:r>
      <w:r w:rsidRPr="00680E13">
        <w:rPr>
          <w:sz w:val="28"/>
          <w:szCs w:val="28"/>
        </w:rPr>
        <w:br/>
        <w:t>(с изменением).</w:t>
      </w:r>
    </w:p>
    <w:p w14:paraId="73705D52" w14:textId="7C5CC69D" w:rsidR="00680E13" w:rsidRPr="00680E13" w:rsidRDefault="00680E13" w:rsidP="00680E13">
      <w:pPr>
        <w:jc w:val="both"/>
        <w:rPr>
          <w:bCs/>
          <w:sz w:val="28"/>
          <w:szCs w:val="28"/>
        </w:rPr>
      </w:pPr>
      <w:r w:rsidRPr="00680E13">
        <w:rPr>
          <w:sz w:val="28"/>
          <w:szCs w:val="28"/>
        </w:rPr>
        <w:t>Докладчик: Чеботарев Станислав Владимирович, з</w:t>
      </w:r>
      <w:r w:rsidRPr="00680E13">
        <w:rPr>
          <w:iCs/>
          <w:sz w:val="28"/>
          <w:szCs w:val="28"/>
        </w:rPr>
        <w:t>аместитель главы города, директор департамента строительства администрации города Нижневартовска.</w:t>
      </w:r>
    </w:p>
    <w:p w14:paraId="6695D3DF" w14:textId="77777777" w:rsidR="00680E13" w:rsidRDefault="00680E13" w:rsidP="00680E13">
      <w:pPr>
        <w:jc w:val="both"/>
        <w:rPr>
          <w:i/>
          <w:sz w:val="28"/>
          <w:szCs w:val="28"/>
        </w:rPr>
      </w:pPr>
    </w:p>
    <w:p w14:paraId="38B901C2" w14:textId="35C52128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C9A9506" w14:textId="0B95D208" w:rsidR="002678E0" w:rsidRPr="008951BE" w:rsidRDefault="002678E0" w:rsidP="008951BE">
      <w:pPr>
        <w:suppressAutoHyphens/>
        <w:ind w:firstLine="852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>
        <w:rPr>
          <w:sz w:val="28"/>
          <w:szCs w:val="28"/>
        </w:rPr>
        <w:t>роект решения подготовлен с целью</w:t>
      </w:r>
      <w:r w:rsidRPr="00501097">
        <w:rPr>
          <w:sz w:val="28"/>
          <w:szCs w:val="28"/>
        </w:rPr>
        <w:t xml:space="preserve"> приведения в соответствие с</w:t>
      </w:r>
      <w:r>
        <w:rPr>
          <w:sz w:val="28"/>
          <w:szCs w:val="28"/>
        </w:rPr>
        <w:t>о статьей 36 Устава</w:t>
      </w:r>
      <w:r w:rsidRPr="00501097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Нижневартовска</w:t>
      </w:r>
      <w:r>
        <w:rPr>
          <w:bCs/>
          <w:sz w:val="28"/>
          <w:szCs w:val="28"/>
        </w:rPr>
        <w:t>.</w:t>
      </w:r>
      <w:r w:rsidR="008951B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09.01.2025 года официальным опубликованием </w:t>
      </w:r>
      <w:r w:rsidRPr="009A7372">
        <w:rPr>
          <w:bCs/>
          <w:sz w:val="28"/>
          <w:szCs w:val="28"/>
        </w:rPr>
        <w:t>муниципального правового акта, в том числе соглашения, заключенного между органами местного самоуправления,</w:t>
      </w:r>
      <w:r>
        <w:rPr>
          <w:bCs/>
          <w:sz w:val="28"/>
          <w:szCs w:val="28"/>
        </w:rPr>
        <w:t xml:space="preserve"> </w:t>
      </w:r>
      <w:r w:rsidRPr="00FD4745">
        <w:rPr>
          <w:bCs/>
          <w:sz w:val="28"/>
          <w:szCs w:val="28"/>
        </w:rPr>
        <w:t xml:space="preserve">считается первое размещение его полного текста в сетевом издании </w:t>
      </w:r>
      <w:r>
        <w:rPr>
          <w:bCs/>
          <w:sz w:val="28"/>
          <w:szCs w:val="28"/>
        </w:rPr>
        <w:t>«</w:t>
      </w:r>
      <w:r w:rsidRPr="00FD4745">
        <w:rPr>
          <w:bCs/>
          <w:sz w:val="28"/>
          <w:szCs w:val="28"/>
        </w:rPr>
        <w:t>Газета Варта-24</w:t>
      </w:r>
      <w:r>
        <w:rPr>
          <w:bCs/>
          <w:sz w:val="28"/>
          <w:szCs w:val="28"/>
        </w:rPr>
        <w:t>». Ранее публикация осуществлялась в газете «Варта».</w:t>
      </w:r>
    </w:p>
    <w:p w14:paraId="2C8549C4" w14:textId="2C3BFC2B" w:rsidR="00680E13" w:rsidRDefault="00680E13" w:rsidP="00680E13">
      <w:pPr>
        <w:jc w:val="both"/>
        <w:rPr>
          <w:bCs/>
          <w:sz w:val="28"/>
          <w:szCs w:val="28"/>
        </w:rPr>
      </w:pPr>
    </w:p>
    <w:p w14:paraId="77AECB91" w14:textId="77777777" w:rsidR="00680E13" w:rsidRPr="003227AF" w:rsidRDefault="00680E13" w:rsidP="00680E13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bCs/>
          <w:sz w:val="28"/>
          <w:szCs w:val="28"/>
        </w:rPr>
        <w:t>р</w:t>
      </w:r>
      <w:r w:rsidRPr="009725B1">
        <w:rPr>
          <w:bCs/>
          <w:sz w:val="28"/>
          <w:szCs w:val="28"/>
        </w:rPr>
        <w:t xml:space="preserve">екомендовать Думе </w:t>
      </w:r>
      <w:r>
        <w:rPr>
          <w:bCs/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 xml:space="preserve">внести изменения         в решение Думы города Нижневартовска </w:t>
      </w:r>
      <w:r w:rsidRPr="003227AF">
        <w:rPr>
          <w:sz w:val="28"/>
          <w:szCs w:val="28"/>
        </w:rPr>
        <w:t>от 26.05.2023 №291 «О Порядке организации и проведения общественных обсуждений или публичных слушаний по проектам в области градостроительной деятель</w:t>
      </w:r>
      <w:r>
        <w:rPr>
          <w:sz w:val="28"/>
          <w:szCs w:val="28"/>
        </w:rPr>
        <w:t xml:space="preserve">ности в городе Нижневартовске» </w:t>
      </w:r>
      <w:r w:rsidRPr="003227AF">
        <w:rPr>
          <w:sz w:val="28"/>
          <w:szCs w:val="28"/>
        </w:rPr>
        <w:t>(с изменением).</w:t>
      </w:r>
    </w:p>
    <w:p w14:paraId="239BD367" w14:textId="1D483F3D" w:rsidR="00680E13" w:rsidRPr="00B778BC" w:rsidRDefault="00680E13" w:rsidP="00680E13">
      <w:pPr>
        <w:jc w:val="both"/>
        <w:rPr>
          <w:sz w:val="28"/>
          <w:szCs w:val="28"/>
        </w:rPr>
      </w:pPr>
    </w:p>
    <w:p w14:paraId="2C09CD0B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F0BE26F" w14:textId="73B587BF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55FA8215" w14:textId="36594C57" w:rsidR="00680E13" w:rsidRDefault="00C013A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065D3D98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2109B27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32997DA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3C4F212E" w14:textId="7AB4AA68" w:rsidR="00680E13" w:rsidRPr="00680E13" w:rsidRDefault="00680E13" w:rsidP="00680E1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13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680E13">
        <w:rPr>
          <w:bCs/>
          <w:sz w:val="28"/>
          <w:szCs w:val="28"/>
        </w:rPr>
        <w:t>о внесении изменений в реш</w:t>
      </w:r>
      <w:r>
        <w:rPr>
          <w:bCs/>
          <w:sz w:val="28"/>
          <w:szCs w:val="28"/>
        </w:rPr>
        <w:t xml:space="preserve">ение Думы города Нижневартовска </w:t>
      </w:r>
      <w:r w:rsidRPr="00680E13">
        <w:rPr>
          <w:bCs/>
          <w:sz w:val="28"/>
          <w:szCs w:val="28"/>
        </w:rPr>
        <w:t>от 25.03.2016 №1012 «О Регламенте Думы города Нижневартовска»</w:t>
      </w:r>
      <w:r>
        <w:rPr>
          <w:bCs/>
          <w:sz w:val="28"/>
          <w:szCs w:val="28"/>
        </w:rPr>
        <w:t xml:space="preserve"> </w:t>
      </w:r>
      <w:r w:rsidRPr="00680E13">
        <w:rPr>
          <w:sz w:val="28"/>
          <w:szCs w:val="28"/>
        </w:rPr>
        <w:t>(с изменениями).</w:t>
      </w:r>
    </w:p>
    <w:p w14:paraId="48E9CB79" w14:textId="1DFFB5F8" w:rsidR="00680E13" w:rsidRPr="00680E13" w:rsidRDefault="00680E13" w:rsidP="00680E13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75F4BD10" w14:textId="77777777" w:rsidR="00680E13" w:rsidRPr="00680E13" w:rsidRDefault="00680E13" w:rsidP="00680E13">
      <w:pPr>
        <w:jc w:val="both"/>
        <w:rPr>
          <w:szCs w:val="28"/>
        </w:rPr>
      </w:pPr>
    </w:p>
    <w:p w14:paraId="4C2FCB5B" w14:textId="77777777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0993933" w14:textId="6A6399D3" w:rsidR="00680E13" w:rsidRDefault="00B4208D" w:rsidP="00680E1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sz w:val="28"/>
          <w:szCs w:val="28"/>
        </w:rPr>
        <w:t>п</w:t>
      </w:r>
      <w:r w:rsidRPr="00977932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 xml:space="preserve">решения Думы города Нижневартовска </w:t>
      </w:r>
      <w:r w:rsidRPr="00977932">
        <w:rPr>
          <w:sz w:val="28"/>
          <w:szCs w:val="28"/>
        </w:rPr>
        <w:t>предлагается урегулировать процедуру участия депутата Думы города Нижневартовска на внеочередном заседании Думы с использованием видео-конференц-связи, действий при возникновении технического</w:t>
      </w:r>
      <w:r>
        <w:rPr>
          <w:sz w:val="28"/>
          <w:szCs w:val="28"/>
        </w:rPr>
        <w:t xml:space="preserve"> </w:t>
      </w:r>
      <w:r w:rsidRPr="00977932">
        <w:rPr>
          <w:sz w:val="28"/>
          <w:szCs w:val="28"/>
        </w:rPr>
        <w:t>сбоя</w:t>
      </w:r>
      <w:r>
        <w:rPr>
          <w:sz w:val="28"/>
          <w:szCs w:val="28"/>
        </w:rPr>
        <w:t xml:space="preserve"> </w:t>
      </w:r>
      <w:r w:rsidRPr="00977932">
        <w:rPr>
          <w:sz w:val="28"/>
          <w:szCs w:val="28"/>
        </w:rPr>
        <w:t>в работе систем видео-конференц-связи.</w:t>
      </w:r>
    </w:p>
    <w:p w14:paraId="0A112A91" w14:textId="2DCA1E72" w:rsidR="000827B4" w:rsidRDefault="000827B4" w:rsidP="00680E13">
      <w:pPr>
        <w:jc w:val="both"/>
        <w:rPr>
          <w:sz w:val="28"/>
          <w:szCs w:val="28"/>
        </w:rPr>
      </w:pPr>
    </w:p>
    <w:p w14:paraId="3DFED15B" w14:textId="4D638E69" w:rsidR="000827B4" w:rsidRDefault="00543CE1" w:rsidP="00680E1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Выступил: Криста А.В. </w:t>
      </w:r>
    </w:p>
    <w:p w14:paraId="71343CE1" w14:textId="77777777" w:rsidR="00680E13" w:rsidRPr="00680E13" w:rsidRDefault="00680E13" w:rsidP="00680E13">
      <w:pPr>
        <w:jc w:val="both"/>
        <w:rPr>
          <w:sz w:val="28"/>
          <w:szCs w:val="28"/>
        </w:rPr>
      </w:pPr>
    </w:p>
    <w:p w14:paraId="5F30E8F5" w14:textId="77777777" w:rsidR="006C2A9C" w:rsidRPr="00DF5E6F" w:rsidRDefault="00680E13" w:rsidP="006C2A9C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6C2A9C">
        <w:rPr>
          <w:bCs/>
          <w:sz w:val="28"/>
          <w:szCs w:val="28"/>
        </w:rPr>
        <w:t>р</w:t>
      </w:r>
      <w:r w:rsidR="006C2A9C" w:rsidRPr="009725B1">
        <w:rPr>
          <w:bCs/>
          <w:sz w:val="28"/>
          <w:szCs w:val="28"/>
        </w:rPr>
        <w:t xml:space="preserve">екомендовать Думе </w:t>
      </w:r>
      <w:r w:rsidR="006C2A9C">
        <w:rPr>
          <w:bCs/>
          <w:sz w:val="28"/>
          <w:szCs w:val="28"/>
        </w:rPr>
        <w:t xml:space="preserve">города Нижневартовска </w:t>
      </w:r>
      <w:r w:rsidR="006C2A9C">
        <w:rPr>
          <w:sz w:val="28"/>
          <w:szCs w:val="28"/>
        </w:rPr>
        <w:t xml:space="preserve">внести изменения        </w:t>
      </w:r>
      <w:r w:rsidR="006C2A9C" w:rsidRPr="00DF5E6F">
        <w:rPr>
          <w:bCs/>
          <w:sz w:val="28"/>
          <w:szCs w:val="28"/>
        </w:rPr>
        <w:t>в реш</w:t>
      </w:r>
      <w:r w:rsidR="006C2A9C">
        <w:rPr>
          <w:bCs/>
          <w:sz w:val="28"/>
          <w:szCs w:val="28"/>
        </w:rPr>
        <w:t xml:space="preserve">ение Думы города Нижневартовска </w:t>
      </w:r>
      <w:r w:rsidR="006C2A9C" w:rsidRPr="00DF5E6F">
        <w:rPr>
          <w:bCs/>
          <w:sz w:val="28"/>
          <w:szCs w:val="28"/>
        </w:rPr>
        <w:t xml:space="preserve">от 25.03.2016 №1012 «О Регламенте Думы города Нижневартовска» </w:t>
      </w:r>
      <w:r w:rsidR="006C2A9C" w:rsidRPr="00DF5E6F">
        <w:rPr>
          <w:sz w:val="28"/>
          <w:szCs w:val="28"/>
        </w:rPr>
        <w:t>(с изменениями).</w:t>
      </w:r>
    </w:p>
    <w:p w14:paraId="1FCDCFDF" w14:textId="65ADFF88" w:rsidR="00680E13" w:rsidRPr="00B778BC" w:rsidRDefault="00680E13" w:rsidP="00680E13">
      <w:pPr>
        <w:jc w:val="both"/>
        <w:rPr>
          <w:sz w:val="28"/>
          <w:szCs w:val="28"/>
        </w:rPr>
      </w:pPr>
    </w:p>
    <w:p w14:paraId="35AC5622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F713211" w14:textId="245A3BF3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249A763E" w14:textId="519CD1CE" w:rsidR="00680E13" w:rsidRDefault="00C013A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4B6E79D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049A1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EEE1134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7AECC9F6" w14:textId="72B64D9E" w:rsidR="006C2A9C" w:rsidRPr="006C2A9C" w:rsidRDefault="006C2A9C" w:rsidP="006C2A9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14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6C2A9C">
        <w:rPr>
          <w:bCs/>
          <w:sz w:val="28"/>
          <w:szCs w:val="28"/>
        </w:rPr>
        <w:t>о внесении изменений в реш</w:t>
      </w:r>
      <w:r>
        <w:rPr>
          <w:bCs/>
          <w:sz w:val="28"/>
          <w:szCs w:val="28"/>
        </w:rPr>
        <w:t xml:space="preserve">ение Думы города Нижневартовска </w:t>
      </w:r>
      <w:r w:rsidRPr="006C2A9C">
        <w:rPr>
          <w:bCs/>
          <w:sz w:val="28"/>
          <w:szCs w:val="28"/>
        </w:rPr>
        <w:t>от 31.03.2017 №166 «О порядке организации и проведения публичных слушаний в городе Нижневартовске» (с изменениями).</w:t>
      </w:r>
    </w:p>
    <w:p w14:paraId="5D76C46D" w14:textId="77777777" w:rsidR="006C2A9C" w:rsidRPr="006C2A9C" w:rsidRDefault="006C2A9C" w:rsidP="006C2A9C">
      <w:pPr>
        <w:jc w:val="both"/>
        <w:rPr>
          <w:bCs/>
          <w:sz w:val="28"/>
          <w:szCs w:val="28"/>
        </w:rPr>
      </w:pPr>
      <w:r w:rsidRPr="006C2A9C">
        <w:rPr>
          <w:bCs/>
          <w:sz w:val="28"/>
          <w:szCs w:val="28"/>
        </w:rPr>
        <w:t xml:space="preserve">Докладчик: Крутовцов Александр Алексеевич, начальник юридического управления администрации города Нижневартовска.  </w:t>
      </w:r>
    </w:p>
    <w:p w14:paraId="04E76262" w14:textId="77777777" w:rsidR="006C2A9C" w:rsidRDefault="006C2A9C" w:rsidP="006C2A9C">
      <w:pPr>
        <w:jc w:val="both"/>
        <w:rPr>
          <w:bCs/>
          <w:szCs w:val="28"/>
        </w:rPr>
      </w:pPr>
    </w:p>
    <w:p w14:paraId="33668E87" w14:textId="0C431774" w:rsidR="006C2A9C" w:rsidRPr="006C2A9C" w:rsidRDefault="006C2A9C" w:rsidP="006C2A9C">
      <w:pPr>
        <w:jc w:val="both"/>
        <w:rPr>
          <w:bCs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887C504" w14:textId="271EB04D" w:rsidR="00B4208D" w:rsidRPr="00C21E6C" w:rsidRDefault="00B4208D" w:rsidP="00B4208D">
      <w:pPr>
        <w:widowControl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sz w:val="28"/>
          <w:szCs w:val="28"/>
        </w:rPr>
        <w:t>в</w:t>
      </w:r>
      <w:r w:rsidRPr="00C21E6C">
        <w:rPr>
          <w:sz w:val="28"/>
          <w:szCs w:val="28"/>
        </w:rPr>
        <w:t xml:space="preserve">несение изменений связано с необходимостью уточнения Порядка организации и проведения публичных слушаний в части способа обнародования (опубликования) документов, связанных с проведением публичных слушаний. </w:t>
      </w:r>
    </w:p>
    <w:p w14:paraId="511A64DC" w14:textId="63BD9B97" w:rsidR="00B4208D" w:rsidRDefault="00B4208D" w:rsidP="00B420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</w:pPr>
      <w:r w:rsidRPr="00C21E6C">
        <w:rPr>
          <w:sz w:val="28"/>
          <w:szCs w:val="28"/>
        </w:rPr>
        <w:t>Информационное сообщение о проведении публичных слушаний относится к официальной информации, обнародование которой предусмотрено в сетевом издании «Газета Варта-24».</w:t>
      </w:r>
      <w:r>
        <w:rPr>
          <w:sz w:val="28"/>
          <w:szCs w:val="28"/>
        </w:rPr>
        <w:t xml:space="preserve"> </w:t>
      </w:r>
    </w:p>
    <w:p w14:paraId="0076AF88" w14:textId="37ACCF08" w:rsidR="006C2A9C" w:rsidRDefault="006C2A9C" w:rsidP="00B4208D">
      <w:pPr>
        <w:ind w:firstLine="709"/>
        <w:jc w:val="both"/>
        <w:rPr>
          <w:bCs/>
          <w:sz w:val="28"/>
          <w:szCs w:val="28"/>
        </w:rPr>
      </w:pPr>
    </w:p>
    <w:p w14:paraId="70E94DD8" w14:textId="77777777" w:rsidR="006C2A9C" w:rsidRPr="00A8420C" w:rsidRDefault="006C2A9C" w:rsidP="006C2A9C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A8420C">
        <w:rPr>
          <w:bCs/>
          <w:sz w:val="28"/>
          <w:szCs w:val="28"/>
        </w:rPr>
        <w:t xml:space="preserve">рекомендовать Думе города Нижневартовска </w:t>
      </w:r>
      <w:r w:rsidRPr="00A8420C">
        <w:rPr>
          <w:sz w:val="28"/>
          <w:szCs w:val="28"/>
        </w:rPr>
        <w:t xml:space="preserve">внести изменения         </w:t>
      </w:r>
      <w:r w:rsidRPr="00A8420C">
        <w:rPr>
          <w:bCs/>
          <w:sz w:val="28"/>
          <w:szCs w:val="28"/>
        </w:rPr>
        <w:t xml:space="preserve">в решение Думы города Нижневартовска от 31.03.2017 №166 «О порядке организации и проведения публичных слушаний в городе </w:t>
      </w:r>
      <w:proofErr w:type="gramStart"/>
      <w:r w:rsidRPr="00A8420C">
        <w:rPr>
          <w:bCs/>
          <w:sz w:val="28"/>
          <w:szCs w:val="28"/>
        </w:rPr>
        <w:t xml:space="preserve">Нижневартовске» </w:t>
      </w:r>
      <w:r>
        <w:rPr>
          <w:bCs/>
          <w:sz w:val="28"/>
          <w:szCs w:val="28"/>
        </w:rPr>
        <w:t xml:space="preserve">  </w:t>
      </w:r>
      <w:proofErr w:type="gramEnd"/>
      <w:r>
        <w:rPr>
          <w:bCs/>
          <w:sz w:val="28"/>
          <w:szCs w:val="28"/>
        </w:rPr>
        <w:t xml:space="preserve">    </w:t>
      </w:r>
      <w:r w:rsidRPr="00A8420C">
        <w:rPr>
          <w:bCs/>
          <w:sz w:val="28"/>
          <w:szCs w:val="28"/>
        </w:rPr>
        <w:t>(с изменениями).</w:t>
      </w:r>
    </w:p>
    <w:p w14:paraId="4AC09A0D" w14:textId="1DAC2A8E" w:rsidR="006C2A9C" w:rsidRPr="00B778BC" w:rsidRDefault="006C2A9C" w:rsidP="006C2A9C">
      <w:pPr>
        <w:jc w:val="both"/>
        <w:rPr>
          <w:sz w:val="28"/>
          <w:szCs w:val="28"/>
        </w:rPr>
      </w:pPr>
    </w:p>
    <w:p w14:paraId="59E2B45F" w14:textId="77777777" w:rsidR="006C2A9C" w:rsidRPr="0041255F" w:rsidRDefault="006C2A9C" w:rsidP="006C2A9C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92E7D92" w14:textId="7BBD1E52" w:rsidR="006C2A9C" w:rsidRPr="00C013AC" w:rsidRDefault="006C2A9C" w:rsidP="006C2A9C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013AC">
        <w:rPr>
          <w:sz w:val="28"/>
          <w:szCs w:val="28"/>
        </w:rPr>
        <w:t>12</w:t>
      </w:r>
    </w:p>
    <w:p w14:paraId="37943ACF" w14:textId="74F5B714" w:rsidR="006C2A9C" w:rsidRDefault="00C013AC" w:rsidP="006C2A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CA0D8D6" w14:textId="77777777" w:rsidR="006C2A9C" w:rsidRDefault="006C2A9C" w:rsidP="006C2A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1AB6813" w14:textId="77777777" w:rsidR="006C2A9C" w:rsidRDefault="006C2A9C" w:rsidP="006C2A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1ACF32D" w14:textId="77777777" w:rsidR="00680E13" w:rsidRPr="006C2A9C" w:rsidRDefault="00680E13" w:rsidP="004148D6">
      <w:pPr>
        <w:jc w:val="both"/>
        <w:rPr>
          <w:sz w:val="28"/>
          <w:szCs w:val="28"/>
        </w:rPr>
      </w:pPr>
    </w:p>
    <w:p w14:paraId="31CBF47A" w14:textId="067F3B65" w:rsidR="004148D6" w:rsidRDefault="004148D6" w:rsidP="0059496F">
      <w:pPr>
        <w:jc w:val="both"/>
        <w:rPr>
          <w:sz w:val="28"/>
          <w:szCs w:val="28"/>
        </w:rPr>
      </w:pPr>
    </w:p>
    <w:p w14:paraId="23197EDD" w14:textId="77777777" w:rsidR="004D36F5" w:rsidRPr="003028E9" w:rsidRDefault="004D36F5" w:rsidP="004D36F5">
      <w:pPr>
        <w:jc w:val="both"/>
        <w:rPr>
          <w:bCs/>
          <w:sz w:val="28"/>
          <w:szCs w:val="28"/>
        </w:rPr>
      </w:pPr>
      <w:r w:rsidRPr="003028E9">
        <w:rPr>
          <w:bCs/>
          <w:sz w:val="28"/>
          <w:szCs w:val="28"/>
        </w:rPr>
        <w:t xml:space="preserve">Председатель комитета по </w:t>
      </w:r>
    </w:p>
    <w:p w14:paraId="4585BF45" w14:textId="07C439A7" w:rsidR="00857FF9" w:rsidRPr="00B27412" w:rsidRDefault="004D36F5" w:rsidP="00543CE1">
      <w:pPr>
        <w:jc w:val="both"/>
      </w:pPr>
      <w:r>
        <w:rPr>
          <w:bCs/>
          <w:sz w:val="28"/>
          <w:szCs w:val="28"/>
        </w:rPr>
        <w:t>вопросам безопасности населения</w:t>
      </w:r>
      <w:r w:rsidRPr="003028E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3028E9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>С.Н. Жигалов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B26E9D" w:rsidRDefault="00B26E9D">
      <w:r>
        <w:separator/>
      </w:r>
    </w:p>
  </w:endnote>
  <w:endnote w:type="continuationSeparator" w:id="0">
    <w:p w14:paraId="5AA306B7" w14:textId="77777777" w:rsidR="00B26E9D" w:rsidRDefault="00B2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B26E9D" w:rsidRDefault="00B26E9D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B26E9D" w:rsidRDefault="00B26E9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B26E9D" w:rsidRDefault="00B26E9D">
      <w:r>
        <w:separator/>
      </w:r>
    </w:p>
  </w:footnote>
  <w:footnote w:type="continuationSeparator" w:id="0">
    <w:p w14:paraId="2A8C2C93" w14:textId="77777777" w:rsidR="00B26E9D" w:rsidRDefault="00B26E9D">
      <w:r>
        <w:continuationSeparator/>
      </w:r>
    </w:p>
  </w:footnote>
  <w:footnote w:id="1">
    <w:p w14:paraId="1392633C" w14:textId="3E595D70" w:rsidR="00B26E9D" w:rsidRDefault="00B26E9D" w:rsidP="00F9300A">
      <w:pPr>
        <w:pStyle w:val="af4"/>
      </w:pPr>
      <w:r>
        <w:rPr>
          <w:rStyle w:val="af6"/>
        </w:rPr>
        <w:footnoteRef/>
      </w:r>
      <w:r>
        <w:t xml:space="preserve"> Присутствовал со 2 вопроса повестки дня совместного заседания комитетов.</w:t>
      </w:r>
    </w:p>
    <w:p w14:paraId="59A0A194" w14:textId="408C6CD7" w:rsidR="00B26E9D" w:rsidRDefault="00B26E9D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6EDA2696" w:rsidR="00B26E9D" w:rsidRDefault="00B26E9D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E48BA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6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9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6FB0D-5862-4E41-AA9C-22E64C14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16293</TotalTime>
  <Pages>16</Pages>
  <Words>5043</Words>
  <Characters>28749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518</cp:revision>
  <cp:lastPrinted>2025-03-31T05:16:00Z</cp:lastPrinted>
  <dcterms:created xsi:type="dcterms:W3CDTF">2022-06-01T09:12:00Z</dcterms:created>
  <dcterms:modified xsi:type="dcterms:W3CDTF">2025-03-31T06:22:00Z</dcterms:modified>
</cp:coreProperties>
</file>