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1D" w:rsidRDefault="00BC2051" w:rsidP="00BC205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205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BC2051" w:rsidRDefault="00BC2051" w:rsidP="00BC2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BC2051" w:rsidRPr="00BC2051" w:rsidRDefault="00BC2051" w:rsidP="00BC2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Нижневартовска</w:t>
      </w:r>
    </w:p>
    <w:p w:rsidR="00BC2051" w:rsidRDefault="00BC2051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2051" w:rsidRDefault="00BC2051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545E" w:rsidRDefault="00A37508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целевых показателей </w:t>
      </w:r>
      <w:r w:rsidR="00AD26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</w:p>
    <w:p w:rsidR="0011545E" w:rsidRDefault="00AD26F6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критериев оценки </w:t>
      </w:r>
      <w:r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7508"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эффективности </w:t>
      </w:r>
    </w:p>
    <w:p w:rsidR="004F4166" w:rsidRDefault="00A37508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 </w:t>
      </w:r>
      <w:r w:rsidR="004F4166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муниципальных </w:t>
      </w:r>
      <w:r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учреждений </w:t>
      </w:r>
    </w:p>
    <w:p w:rsidR="004F4166" w:rsidRDefault="00552714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45D9">
        <w:rPr>
          <w:rFonts w:ascii="Times New Roman" w:eastAsia="Times New Roman" w:hAnsi="Times New Roman" w:cs="Times New Roman"/>
          <w:bCs/>
          <w:sz w:val="28"/>
          <w:szCs w:val="28"/>
        </w:rPr>
        <w:t>культуры и дополнительного образования</w:t>
      </w:r>
      <w:r w:rsidR="004F41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F4166" w:rsidRDefault="004F4166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их руководителей</w:t>
      </w:r>
      <w:r w:rsidR="00A37508" w:rsidRPr="00A3750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7508"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подведомственных</w:t>
      </w:r>
    </w:p>
    <w:p w:rsidR="00A37508" w:rsidRPr="00A37508" w:rsidRDefault="00A37508" w:rsidP="001154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2714" w:rsidRPr="006945D9">
        <w:rPr>
          <w:rFonts w:ascii="Times New Roman" w:eastAsia="Times New Roman" w:hAnsi="Times New Roman" w:cs="Times New Roman"/>
          <w:bCs/>
          <w:sz w:val="28"/>
          <w:szCs w:val="28"/>
        </w:rPr>
        <w:t>управлению</w:t>
      </w:r>
      <w:r w:rsidRPr="00A3750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культуры </w:t>
      </w:r>
      <w:r w:rsidR="00552714" w:rsidRPr="006945D9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города</w:t>
      </w:r>
    </w:p>
    <w:p w:rsidR="002D29F5" w:rsidRDefault="002D29F5" w:rsidP="00BD4D9E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0"/>
      <w:bookmarkEnd w:id="0"/>
    </w:p>
    <w:p w:rsidR="00BD4D9E" w:rsidRPr="00BD4D9E" w:rsidRDefault="00BD4D9E" w:rsidP="00BD4D9E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4D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416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статьями 144, 145 Трудового кодекса Российской Федерации, в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Указа Президента Российской Федерации от 7 мая 2012 года № 597 «О мероприятиях по реализации государственной с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циальной политики» и во исполнение пункта 1 раздела V Плана мероприятий «дорожной карты», утвержденной распоряжением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08.07.2013 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1212-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р «Об утверждении Плана мероприятий («дорожная ка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та») «Изменения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отраслях социальной сферы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, направленные</w:t>
      </w:r>
      <w:proofErr w:type="gramEnd"/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 на повышение эффективности сферы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в городе Нижневартовске»</w:t>
      </w:r>
      <w:r w:rsidR="004F4166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изменениями)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BD4D9E" w:rsidRPr="00BD4D9E" w:rsidRDefault="00BD4D9E" w:rsidP="00BD4D9E">
      <w:pPr>
        <w:pStyle w:val="a8"/>
        <w:numPr>
          <w:ilvl w:val="0"/>
          <w:numId w:val="4"/>
        </w:numPr>
        <w:spacing w:before="192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D4D9E">
        <w:rPr>
          <w:rFonts w:ascii="Times New Roman" w:eastAsia="Times New Roman" w:hAnsi="Times New Roman"/>
          <w:sz w:val="28"/>
          <w:szCs w:val="28"/>
        </w:rPr>
        <w:t>Утвердить:</w:t>
      </w:r>
    </w:p>
    <w:p w:rsidR="00BD4D9E" w:rsidRPr="00BD4D9E" w:rsidRDefault="00BD4D9E" w:rsidP="00BD4D9E">
      <w:pPr>
        <w:spacing w:before="192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D4D9E">
        <w:rPr>
          <w:rFonts w:ascii="Times New Roman" w:eastAsia="Times New Roman" w:hAnsi="Times New Roman"/>
          <w:sz w:val="28"/>
          <w:szCs w:val="28"/>
        </w:rPr>
        <w:t xml:space="preserve">целевые показатели </w:t>
      </w:r>
      <w:r w:rsidR="004F4166">
        <w:rPr>
          <w:rFonts w:ascii="Times New Roman" w:eastAsia="Times New Roman" w:hAnsi="Times New Roman"/>
          <w:sz w:val="28"/>
          <w:szCs w:val="28"/>
        </w:rPr>
        <w:t xml:space="preserve">и критерии </w:t>
      </w:r>
      <w:r w:rsidRPr="00BD4D9E">
        <w:rPr>
          <w:rFonts w:ascii="Times New Roman" w:eastAsia="Times New Roman" w:hAnsi="Times New Roman"/>
          <w:sz w:val="28"/>
          <w:szCs w:val="28"/>
        </w:rPr>
        <w:t>эффективности деятельности мун</w:t>
      </w:r>
      <w:r w:rsidRPr="00BD4D9E">
        <w:rPr>
          <w:rFonts w:ascii="Times New Roman" w:eastAsia="Times New Roman" w:hAnsi="Times New Roman"/>
          <w:sz w:val="28"/>
          <w:szCs w:val="28"/>
        </w:rPr>
        <w:t>и</w:t>
      </w:r>
      <w:r w:rsidRPr="00BD4D9E">
        <w:rPr>
          <w:rFonts w:ascii="Times New Roman" w:eastAsia="Times New Roman" w:hAnsi="Times New Roman"/>
          <w:sz w:val="28"/>
          <w:szCs w:val="28"/>
        </w:rPr>
        <w:t xml:space="preserve">ципальных учреждений культуры и </w:t>
      </w:r>
      <w:r w:rsidR="004F4166">
        <w:rPr>
          <w:rFonts w:ascii="Times New Roman" w:eastAsia="Times New Roman" w:hAnsi="Times New Roman"/>
          <w:sz w:val="28"/>
          <w:szCs w:val="28"/>
        </w:rPr>
        <w:t xml:space="preserve">дополнительного образования и </w:t>
      </w:r>
      <w:r w:rsidRPr="00BD4D9E">
        <w:rPr>
          <w:rFonts w:ascii="Times New Roman" w:eastAsia="Times New Roman" w:hAnsi="Times New Roman"/>
          <w:sz w:val="28"/>
          <w:szCs w:val="28"/>
        </w:rPr>
        <w:t>их рук</w:t>
      </w:r>
      <w:r w:rsidRPr="00BD4D9E">
        <w:rPr>
          <w:rFonts w:ascii="Times New Roman" w:eastAsia="Times New Roman" w:hAnsi="Times New Roman"/>
          <w:sz w:val="28"/>
          <w:szCs w:val="28"/>
        </w:rPr>
        <w:t>о</w:t>
      </w:r>
      <w:r w:rsidRPr="00BD4D9E">
        <w:rPr>
          <w:rFonts w:ascii="Times New Roman" w:eastAsia="Times New Roman" w:hAnsi="Times New Roman"/>
          <w:sz w:val="28"/>
          <w:szCs w:val="28"/>
        </w:rPr>
        <w:t>водителей (приложения №№ 1-</w:t>
      </w:r>
      <w:r w:rsidR="00D26E49">
        <w:rPr>
          <w:rFonts w:ascii="Times New Roman" w:eastAsia="Times New Roman" w:hAnsi="Times New Roman"/>
          <w:sz w:val="28"/>
          <w:szCs w:val="28"/>
        </w:rPr>
        <w:t>5</w:t>
      </w:r>
      <w:r w:rsidRPr="00BD4D9E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BD4D9E">
        <w:rPr>
          <w:rFonts w:ascii="Times New Roman" w:eastAsia="Times New Roman" w:hAnsi="Times New Roman"/>
          <w:sz w:val="28"/>
          <w:szCs w:val="28"/>
        </w:rPr>
        <w:t> </w:t>
      </w:r>
    </w:p>
    <w:p w:rsidR="00BD4D9E" w:rsidRDefault="00BD4D9E" w:rsidP="00BD4D9E">
      <w:pPr>
        <w:spacing w:before="192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gramStart"/>
      <w:r w:rsidRPr="00BD4D9E">
        <w:rPr>
          <w:rFonts w:ascii="Times New Roman" w:eastAsia="Times New Roman" w:hAnsi="Times New Roman" w:cs="Times New Roman"/>
          <w:sz w:val="28"/>
          <w:szCs w:val="28"/>
        </w:rPr>
        <w:t>проведения оценки целевых показателей эффективности деятельности муниципальных учреждений</w:t>
      </w:r>
      <w:proofErr w:type="gramEnd"/>
      <w:r w:rsidRPr="00BD4D9E">
        <w:rPr>
          <w:rFonts w:ascii="Times New Roman" w:eastAsia="Times New Roman" w:hAnsi="Times New Roman" w:cs="Times New Roman"/>
          <w:sz w:val="28"/>
          <w:szCs w:val="28"/>
        </w:rPr>
        <w:t xml:space="preserve"> культуры и </w:t>
      </w:r>
      <w:r w:rsidR="004F4166">
        <w:rPr>
          <w:rFonts w:ascii="Times New Roman" w:eastAsia="Times New Roman" w:hAnsi="Times New Roman" w:cs="Times New Roman"/>
          <w:sz w:val="28"/>
          <w:szCs w:val="28"/>
        </w:rPr>
        <w:t>дополнительного о</w:t>
      </w:r>
      <w:r w:rsidR="004F416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F4166">
        <w:rPr>
          <w:rFonts w:ascii="Times New Roman" w:eastAsia="Times New Roman" w:hAnsi="Times New Roman" w:cs="Times New Roman"/>
          <w:sz w:val="28"/>
          <w:szCs w:val="28"/>
        </w:rPr>
        <w:t xml:space="preserve">разования и 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их руководителей (приложение №</w:t>
      </w:r>
      <w:r w:rsidR="00D26E4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4D9E">
        <w:rPr>
          <w:rFonts w:ascii="Times New Roman" w:eastAsia="Times New Roman" w:hAnsi="Times New Roman" w:cs="Times New Roman"/>
          <w:sz w:val="28"/>
          <w:szCs w:val="28"/>
        </w:rPr>
        <w:t>). </w:t>
      </w:r>
    </w:p>
    <w:p w:rsidR="00450D24" w:rsidRDefault="001A6D33" w:rsidP="00B404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37508" w:rsidRPr="00A37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50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Пресс-службе администрации города (Н.В. </w:t>
      </w:r>
      <w:proofErr w:type="spellStart"/>
      <w:r w:rsidR="00450D24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Ложева</w:t>
      </w:r>
      <w:proofErr w:type="spellEnd"/>
      <w:r w:rsidR="00450D24">
        <w:rPr>
          <w:rFonts w:ascii="Times New Roman" w:eastAsia="Times New Roman" w:hAnsi="Times New Roman" w:cs="Times New Roman"/>
          <w:color w:val="000000"/>
          <w:sz w:val="28"/>
          <w:szCs w:val="28"/>
        </w:rPr>
        <w:t>) опубликовать постановление в газете «</w:t>
      </w:r>
      <w:proofErr w:type="spellStart"/>
      <w:r w:rsidR="00450D24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Варта</w:t>
      </w:r>
      <w:proofErr w:type="spellEnd"/>
      <w:r w:rsidR="00450D2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50D24" w:rsidRDefault="00450D24" w:rsidP="00B404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 силу после его официального опубликов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распространяется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правоотношения, возникшие с 01.01.2015.</w:t>
      </w:r>
    </w:p>
    <w:p w:rsidR="006945D9" w:rsidRDefault="004E7964" w:rsidP="00B404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A37508" w:rsidRPr="00A37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8270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82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</w:t>
      </w:r>
      <w:r w:rsidR="00D35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827092">
        <w:rPr>
          <w:rFonts w:ascii="Times New Roman" w:eastAsia="Times New Roman" w:hAnsi="Times New Roman" w:cs="Times New Roman"/>
          <w:color w:val="000000"/>
          <w:sz w:val="28"/>
          <w:szCs w:val="28"/>
        </w:rPr>
        <w:t>М.В. Парфенову, начальника управления культуры администрации города Я.В. Гребневу</w:t>
      </w:r>
      <w:r w:rsidR="00A37508" w:rsidRPr="00A375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5D9" w:rsidRPr="00AD26F6" w:rsidRDefault="00AD26F6" w:rsidP="00A375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города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AD2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А.А. Бадина</w:t>
      </w:r>
    </w:p>
    <w:p w:rsidR="004F0CD6" w:rsidRDefault="004F0CD6" w:rsidP="006945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CD6" w:rsidSect="00FF1A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XSpec="right" w:tblpY="260"/>
        <w:tblW w:w="0" w:type="auto"/>
        <w:tblLook w:val="04A0" w:firstRow="1" w:lastRow="0" w:firstColumn="1" w:lastColumn="0" w:noHBand="0" w:noVBand="1"/>
      </w:tblPr>
      <w:tblGrid>
        <w:gridCol w:w="5244"/>
      </w:tblGrid>
      <w:tr w:rsidR="004F0CD6" w:rsidTr="00D117E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4F0CD6" w:rsidRPr="00A37508" w:rsidRDefault="004F0CD6" w:rsidP="0082709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№ 1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постановлению администрации города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4F0CD6" w:rsidRDefault="004F0CD6" w:rsidP="0082709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72B3D" w:rsidRDefault="00372B3D" w:rsidP="006945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CD6" w:rsidRDefault="004F0CD6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FD6" w:rsidRDefault="00034FD6" w:rsidP="0010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</w:p>
    <w:p w:rsidR="00034FD6" w:rsidRDefault="00034FD6" w:rsidP="00034F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114456" w:rsidRPr="00114456" w:rsidRDefault="00372B3D" w:rsidP="00034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="00A37508"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>елевые показатели</w:t>
      </w:r>
      <w:r w:rsidR="00A37508" w:rsidRPr="00A37508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 w:rsidR="00DB61E7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>и к</w:t>
      </w:r>
      <w:r w:rsidR="00DB61E7"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ритерии </w:t>
      </w:r>
      <w:r w:rsidR="00DB61E7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="00034F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</w:t>
      </w:r>
      <w:r w:rsidR="006945D9"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034FD6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6945D9"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>ек</w:t>
      </w:r>
      <w:r w:rsidR="00034FD6">
        <w:rPr>
          <w:rFonts w:ascii="Times New Roman" w:eastAsia="Times New Roman" w:hAnsi="Times New Roman" w:cs="Times New Roman"/>
          <w:b/>
          <w:bCs/>
          <w:sz w:val="28"/>
          <w:szCs w:val="28"/>
        </w:rPr>
        <w:t>тив</w:t>
      </w:r>
      <w:r w:rsidR="006945D9"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>ности</w:t>
      </w:r>
      <w:r w:rsidR="006945D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 w:rsidR="006945D9" w:rsidRPr="00A375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деятельности </w:t>
      </w:r>
      <w:r w:rsidR="006945D9" w:rsidRPr="00694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муниципальных бюджетных </w:t>
      </w:r>
      <w:r w:rsidR="006945D9" w:rsidRPr="00A375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учреждений </w:t>
      </w:r>
      <w:r w:rsidR="006945D9" w:rsidRPr="00694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«Дворец искусств», «Центр национальных культур», «Дворец культуры «Октябрь»</w:t>
      </w:r>
      <w:r w:rsidR="00114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114456" w:rsidRPr="00114456">
        <w:rPr>
          <w:rFonts w:ascii="Times New Roman" w:hAnsi="Times New Roman" w:cs="Times New Roman"/>
          <w:b/>
          <w:sz w:val="28"/>
          <w:szCs w:val="28"/>
        </w:rPr>
        <w:t>и критерии оценки эффе</w:t>
      </w:r>
      <w:r w:rsidR="00114456" w:rsidRPr="00114456">
        <w:rPr>
          <w:rFonts w:ascii="Times New Roman" w:hAnsi="Times New Roman" w:cs="Times New Roman"/>
          <w:b/>
          <w:sz w:val="28"/>
          <w:szCs w:val="28"/>
        </w:rPr>
        <w:t>к</w:t>
      </w:r>
      <w:r w:rsidR="00114456" w:rsidRPr="00114456">
        <w:rPr>
          <w:rFonts w:ascii="Times New Roman" w:hAnsi="Times New Roman" w:cs="Times New Roman"/>
          <w:b/>
          <w:sz w:val="28"/>
          <w:szCs w:val="28"/>
        </w:rPr>
        <w:t>тивности работы их руководителей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751"/>
        <w:gridCol w:w="3752"/>
        <w:gridCol w:w="5103"/>
        <w:gridCol w:w="2268"/>
        <w:gridCol w:w="2835"/>
      </w:tblGrid>
      <w:tr w:rsidR="004969B3" w:rsidTr="009337C5">
        <w:tc>
          <w:tcPr>
            <w:tcW w:w="751" w:type="dxa"/>
          </w:tcPr>
          <w:p w:rsidR="004969B3" w:rsidRPr="00AD26F6" w:rsidRDefault="004969B3" w:rsidP="0011445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52" w:type="dxa"/>
          </w:tcPr>
          <w:p w:rsidR="004969B3" w:rsidRDefault="004969B3" w:rsidP="00D117E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эффе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тивности </w:t>
            </w:r>
          </w:p>
          <w:p w:rsidR="004969B3" w:rsidRPr="00AD26F6" w:rsidRDefault="004969B3" w:rsidP="00D117E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учреждения</w:t>
            </w:r>
          </w:p>
        </w:tc>
        <w:tc>
          <w:tcPr>
            <w:tcW w:w="5103" w:type="dxa"/>
          </w:tcPr>
          <w:p w:rsidR="004969B3" w:rsidRDefault="004969B3" w:rsidP="00D117E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оценки </w:t>
            </w:r>
          </w:p>
          <w:p w:rsidR="004969B3" w:rsidRPr="00AD26F6" w:rsidRDefault="004969B3" w:rsidP="00D117E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 деятельности учрежд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 в баллах </w:t>
            </w:r>
          </w:p>
        </w:tc>
        <w:tc>
          <w:tcPr>
            <w:tcW w:w="2268" w:type="dxa"/>
          </w:tcPr>
          <w:p w:rsidR="004969B3" w:rsidRPr="00AD26F6" w:rsidRDefault="004969B3" w:rsidP="006945D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4969B3" w:rsidRDefault="00253A36" w:rsidP="004969B3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ф</w:t>
            </w:r>
            <w:r w:rsidR="004969B3"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 отчётности, содержащая инфо</w:t>
            </w:r>
            <w:r w:rsidR="004969B3"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969B3"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мацию о выполнении показателя</w:t>
            </w:r>
          </w:p>
        </w:tc>
      </w:tr>
      <w:tr w:rsidR="009337C5" w:rsidTr="006F179D">
        <w:tc>
          <w:tcPr>
            <w:tcW w:w="751" w:type="dxa"/>
          </w:tcPr>
          <w:p w:rsidR="009337C5" w:rsidRPr="00AD26F6" w:rsidRDefault="009337C5" w:rsidP="0011445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58" w:type="dxa"/>
            <w:gridSpan w:val="4"/>
          </w:tcPr>
          <w:p w:rsidR="006554EA" w:rsidRPr="00E61CC2" w:rsidRDefault="009337C5" w:rsidP="006554EA">
            <w:pPr>
              <w:pStyle w:val="a8"/>
              <w:numPr>
                <w:ilvl w:val="0"/>
                <w:numId w:val="7"/>
              </w:numPr>
              <w:jc w:val="center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1C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деятельность учреждения</w:t>
            </w:r>
          </w:p>
        </w:tc>
      </w:tr>
      <w:tr w:rsidR="004969B3" w:rsidTr="009337C5">
        <w:tc>
          <w:tcPr>
            <w:tcW w:w="751" w:type="dxa"/>
          </w:tcPr>
          <w:p w:rsidR="004969B3" w:rsidRDefault="009337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752" w:type="dxa"/>
          </w:tcPr>
          <w:p w:rsidR="004969B3" w:rsidRDefault="004969B3" w:rsidP="006B23A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на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казание услуг</w:t>
            </w:r>
          </w:p>
          <w:p w:rsidR="004969B3" w:rsidRPr="00BD1F37" w:rsidRDefault="004969B3" w:rsidP="006B23A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69B3" w:rsidRPr="006844A1" w:rsidRDefault="004969B3" w:rsidP="000B36F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показателей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4969B3" w:rsidRPr="006844A1" w:rsidRDefault="004969B3" w:rsidP="004969B3">
            <w:pPr>
              <w:outlineLvl w:val="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 w:rsidR="00197C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="00C80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</w:t>
            </w:r>
            <w:r w:rsidR="00EA2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969B3" w:rsidRPr="006844A1" w:rsidRDefault="00983A51" w:rsidP="000B36F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менее 95%  </w:t>
            </w:r>
            <w:r w:rsidR="004969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97C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969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 баллов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4969B3" w:rsidRDefault="004969B3" w:rsidP="000B36F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969B3" w:rsidRPr="002E3379" w:rsidRDefault="004969B3" w:rsidP="000B36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отношение фа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тического значения показателя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значению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969B3" w:rsidRDefault="00C8079E" w:rsidP="000B36F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 за год.</w:t>
            </w:r>
          </w:p>
          <w:p w:rsidR="004969B3" w:rsidRDefault="004969B3" w:rsidP="00855F03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69B3" w:rsidRPr="002E3379" w:rsidRDefault="004969B3" w:rsidP="004969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9B3" w:rsidRDefault="00253A36" w:rsidP="004969B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="00034FD6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="00034FD6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34FD6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="00034FD6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34FD6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  <w:r w:rsidR="004969B3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969B3" w:rsidRPr="002E3379" w:rsidRDefault="004969B3" w:rsidP="004969B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69B3" w:rsidTr="009337C5">
        <w:tc>
          <w:tcPr>
            <w:tcW w:w="751" w:type="dxa"/>
          </w:tcPr>
          <w:p w:rsidR="004969B3" w:rsidRDefault="004969B3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752" w:type="dxa"/>
          </w:tcPr>
          <w:p w:rsidR="004969B3" w:rsidRDefault="004969B3" w:rsidP="006B23A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целевых 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зателей ведомственной цел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вой программы</w:t>
            </w:r>
          </w:p>
          <w:p w:rsidR="004969B3" w:rsidRPr="00BD1F37" w:rsidRDefault="004969B3" w:rsidP="006B23A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969B3" w:rsidRDefault="004969B3" w:rsidP="00EA2BB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показателей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4969B3" w:rsidRPr="006844A1" w:rsidRDefault="004969B3" w:rsidP="006844A1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 w:rsidR="00197C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197C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807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  <w:r w:rsidR="003264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баллов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4969B3" w:rsidRPr="006844A1" w:rsidRDefault="00983A51" w:rsidP="006844A1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менее 95% </w:t>
            </w:r>
            <w:r w:rsidR="00197C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97C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 баллов.</w:t>
            </w:r>
          </w:p>
          <w:p w:rsidR="00EA2BBA" w:rsidRDefault="00EA2BBA" w:rsidP="00AA51B6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969B3" w:rsidRPr="000B36F2" w:rsidRDefault="004969B3" w:rsidP="00AA51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отношение фа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тического значения показателя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 ква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тал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утвержденному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нию</w:t>
            </w:r>
            <w:r w:rsidR="00EA2B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969B3" w:rsidRDefault="00C8079E" w:rsidP="006844A1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26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ка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дый квартал,</w:t>
            </w:r>
          </w:p>
          <w:p w:rsidR="004969B3" w:rsidRDefault="00C8079E" w:rsidP="006844A1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</w:t>
            </w:r>
            <w:r w:rsidR="001A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год.</w:t>
            </w:r>
          </w:p>
          <w:p w:rsidR="004969B3" w:rsidRPr="002E3379" w:rsidRDefault="004969B3" w:rsidP="00EA2B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9B3" w:rsidRDefault="00253A36" w:rsidP="00197C2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="004969B3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отдела искусств</w:t>
            </w:r>
            <w:r w:rsidR="004969B3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  <w:p w:rsidR="004969B3" w:rsidRDefault="004969B3" w:rsidP="0019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9B3" w:rsidRPr="006844A1" w:rsidRDefault="004969B3" w:rsidP="0019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B3" w:rsidTr="009337C5">
        <w:tc>
          <w:tcPr>
            <w:tcW w:w="751" w:type="dxa"/>
          </w:tcPr>
          <w:p w:rsidR="004969B3" w:rsidRDefault="004969B3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3752" w:type="dxa"/>
          </w:tcPr>
          <w:p w:rsidR="004969B3" w:rsidRDefault="00107CD0" w:rsidP="008F1126">
            <w:pPr>
              <w:pStyle w:val="1"/>
              <w:spacing w:before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Обеспечение информацио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н</w:t>
            </w:r>
            <w:r w:rsidR="008F1126">
              <w:rPr>
                <w:rFonts w:ascii="Times New Roman" w:eastAsia="Times New Roman" w:hAnsi="Times New Roman" w:cs="Times New Roman"/>
                <w:b w:val="0"/>
                <w:color w:val="auto"/>
              </w:rPr>
              <w:t>ной открытости учреждения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5103" w:type="dxa"/>
          </w:tcPr>
          <w:p w:rsidR="004969B3" w:rsidRDefault="004969B3" w:rsidP="00105D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9B3" w:rsidRDefault="008A71E7" w:rsidP="00105D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69B3">
              <w:rPr>
                <w:rFonts w:ascii="Times New Roman" w:hAnsi="Times New Roman" w:cs="Times New Roman"/>
                <w:sz w:val="28"/>
                <w:szCs w:val="28"/>
              </w:rPr>
              <w:t>нформации</w:t>
            </w:r>
            <w:r w:rsidR="00EE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z w:val="28"/>
                <w:szCs w:val="28"/>
              </w:rPr>
              <w:t>1,25 баллов,</w:t>
            </w:r>
          </w:p>
          <w:p w:rsidR="00253A36" w:rsidRDefault="00253A36" w:rsidP="00A74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06" w:rsidRDefault="00EA2BBA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9B3">
              <w:rPr>
                <w:rFonts w:ascii="Times New Roman" w:hAnsi="Times New Roman" w:cs="Times New Roman"/>
                <w:sz w:val="28"/>
                <w:szCs w:val="28"/>
              </w:rPr>
              <w:t xml:space="preserve">тсутствие </w:t>
            </w:r>
            <w:proofErr w:type="gramStart"/>
            <w:r w:rsidR="00EA5406"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 w:rsidR="00EA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9B3" w:rsidRDefault="004969B3" w:rsidP="00A74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19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BBA">
              <w:rPr>
                <w:rFonts w:ascii="Times New Roman" w:hAnsi="Times New Roman" w:cs="Times New Roman"/>
                <w:sz w:val="28"/>
                <w:szCs w:val="28"/>
              </w:rPr>
              <w:t>0 баллов.</w:t>
            </w:r>
          </w:p>
          <w:p w:rsidR="004969B3" w:rsidRPr="002E3379" w:rsidRDefault="004969B3" w:rsidP="00AA51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69B3" w:rsidRDefault="004969B3" w:rsidP="0090685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балла за каждый квартал,</w:t>
            </w:r>
          </w:p>
          <w:p w:rsidR="004969B3" w:rsidRDefault="004969B3" w:rsidP="003769D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</w:t>
            </w:r>
            <w:r w:rsidR="00EA2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69B3" w:rsidRPr="002E3379" w:rsidRDefault="004969B3" w:rsidP="003769D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9B3" w:rsidRPr="002E3379" w:rsidRDefault="00DA1E99" w:rsidP="008F112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="004969B3"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</w:t>
            </w:r>
            <w:r w:rsidR="004969B3"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  <w:r w:rsidR="004969B3"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9B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F1126">
              <w:rPr>
                <w:rFonts w:ascii="Times New Roman" w:hAnsi="Times New Roman" w:cs="Times New Roman"/>
                <w:sz w:val="28"/>
                <w:szCs w:val="28"/>
              </w:rPr>
              <w:t>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культуры</w:t>
            </w:r>
            <w:r w:rsidR="00496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9B3" w:rsidTr="009337C5">
        <w:tc>
          <w:tcPr>
            <w:tcW w:w="751" w:type="dxa"/>
          </w:tcPr>
          <w:p w:rsidR="004969B3" w:rsidRDefault="004969B3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752" w:type="dxa"/>
          </w:tcPr>
          <w:p w:rsidR="004969B3" w:rsidRDefault="004969B3" w:rsidP="008F1126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="004B36F4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445CD8">
              <w:rPr>
                <w:rFonts w:ascii="Times New Roman" w:eastAsia="Times New Roman" w:hAnsi="Times New Roman" w:cs="Times New Roman"/>
                <w:sz w:val="28"/>
                <w:szCs w:val="28"/>
              </w:rPr>
              <w:t>стия</w:t>
            </w:r>
            <w:r w:rsidR="004B3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8F1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проектах, </w:t>
            </w:r>
            <w:r w:rsidR="004B36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</w:t>
            </w:r>
            <w:r w:rsidR="004B36F4">
              <w:rPr>
                <w:rFonts w:ascii="Times New Roman" w:eastAsia="Times New Roman" w:hAnsi="Times New Roman" w:cs="Times New Roman"/>
                <w:sz w:val="28"/>
                <w:szCs w:val="28"/>
              </w:rPr>
              <w:t>сах, получе</w:t>
            </w:r>
            <w:r w:rsidR="00445CD8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r w:rsidR="004B3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 в целях привлечения дополн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финансовых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дств</w:t>
            </w:r>
            <w:r w:rsidR="008F1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13F3" w:rsidRPr="002A6283">
              <w:rPr>
                <w:rFonts w:ascii="Times New Roman" w:hAnsi="Times New Roman"/>
                <w:sz w:val="28"/>
                <w:szCs w:val="28"/>
              </w:rPr>
              <w:t>к пр</w:t>
            </w:r>
            <w:proofErr w:type="gramEnd"/>
            <w:r w:rsidR="00B113F3" w:rsidRPr="002A6283">
              <w:rPr>
                <w:rFonts w:ascii="Times New Roman" w:hAnsi="Times New Roman"/>
                <w:sz w:val="28"/>
                <w:szCs w:val="28"/>
              </w:rPr>
              <w:t>оведению мероприятий</w:t>
            </w:r>
          </w:p>
        </w:tc>
        <w:tc>
          <w:tcPr>
            <w:tcW w:w="5103" w:type="dxa"/>
          </w:tcPr>
          <w:p w:rsidR="00445CD8" w:rsidRDefault="00AA357C" w:rsidP="00445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</w:t>
            </w:r>
            <w:r w:rsidR="00FB48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969B3" w:rsidRDefault="004969B3" w:rsidP="00445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11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5CD8">
              <w:rPr>
                <w:rFonts w:ascii="Times New Roman" w:hAnsi="Times New Roman" w:cs="Times New Roman"/>
                <w:sz w:val="28"/>
                <w:szCs w:val="28"/>
              </w:rPr>
              <w:t xml:space="preserve">более 5 </w:t>
            </w:r>
            <w:r w:rsidR="008F11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проектах, программах, ко</w:t>
            </w:r>
            <w:r w:rsidR="008F112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8F1126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курсах, грантов</w:t>
            </w:r>
            <w:r w:rsidR="0019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8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253D">
              <w:rPr>
                <w:rFonts w:ascii="Times New Roman" w:hAnsi="Times New Roman" w:cs="Times New Roman"/>
                <w:sz w:val="28"/>
                <w:szCs w:val="28"/>
              </w:rPr>
              <w:t xml:space="preserve"> 10 баллов, </w:t>
            </w:r>
          </w:p>
          <w:p w:rsidR="00D2253D" w:rsidRDefault="00B33404" w:rsidP="00445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1 до 5</w:t>
            </w:r>
            <w:r w:rsidR="008F1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53D">
              <w:rPr>
                <w:rFonts w:ascii="Times New Roman" w:hAnsi="Times New Roman" w:cs="Times New Roman"/>
                <w:sz w:val="28"/>
                <w:szCs w:val="28"/>
              </w:rPr>
              <w:t xml:space="preserve"> – 5 баллов, </w:t>
            </w:r>
          </w:p>
          <w:p w:rsidR="008577EB" w:rsidRDefault="008577EB" w:rsidP="00445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53D" w:rsidRDefault="008F1126" w:rsidP="00445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участия</w:t>
            </w:r>
            <w:r w:rsidR="00D2253D">
              <w:rPr>
                <w:rFonts w:ascii="Times New Roman" w:hAnsi="Times New Roman" w:cs="Times New Roman"/>
                <w:sz w:val="28"/>
                <w:szCs w:val="28"/>
              </w:rPr>
              <w:t xml:space="preserve"> – 0 баллов.</w:t>
            </w:r>
          </w:p>
          <w:p w:rsidR="00D2253D" w:rsidRPr="00445CD8" w:rsidRDefault="00D2253D" w:rsidP="00445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69B3" w:rsidRDefault="004969B3" w:rsidP="004629A3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баллов за год</w:t>
            </w:r>
            <w:r w:rsidR="00EA2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69B3" w:rsidRDefault="004969B3" w:rsidP="004629A3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69B3" w:rsidRPr="00044788" w:rsidRDefault="004969B3" w:rsidP="0004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9B3" w:rsidRPr="002E3379" w:rsidRDefault="00DA1E99" w:rsidP="00197C2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="004969B3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="004969B3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969B3"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копия протокола результатов, инфо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отдела иску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96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туры</w:t>
            </w:r>
          </w:p>
        </w:tc>
      </w:tr>
      <w:tr w:rsidR="00197C22" w:rsidTr="00537E4C">
        <w:tc>
          <w:tcPr>
            <w:tcW w:w="751" w:type="dxa"/>
          </w:tcPr>
          <w:p w:rsidR="00197C22" w:rsidRDefault="00197C22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197C22" w:rsidRPr="008338C6" w:rsidRDefault="00197C22" w:rsidP="00197C22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="006554EA"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54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554EA"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- 59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197C22" w:rsidTr="00537E4C">
        <w:tc>
          <w:tcPr>
            <w:tcW w:w="751" w:type="dxa"/>
          </w:tcPr>
          <w:p w:rsidR="00197C22" w:rsidRDefault="00197C22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197C22" w:rsidRPr="006554EA" w:rsidRDefault="00197C22" w:rsidP="006554EA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>Квалификация кадров по основному направлению деятельности учреждения</w:t>
            </w:r>
          </w:p>
        </w:tc>
      </w:tr>
      <w:tr w:rsidR="00197C22" w:rsidTr="009337C5">
        <w:tc>
          <w:tcPr>
            <w:tcW w:w="751" w:type="dxa"/>
          </w:tcPr>
          <w:p w:rsidR="00197C22" w:rsidRDefault="003264B9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97C2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752" w:type="dxa"/>
          </w:tcPr>
          <w:p w:rsidR="00197C22" w:rsidRPr="009A40AB" w:rsidRDefault="00197C22" w:rsidP="00C8079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ждения</w:t>
            </w:r>
            <w:r w:rsidR="00655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кадрами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197C22" w:rsidRDefault="00197C22" w:rsidP="003B5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90% до 100%  - 1,25 балла,</w:t>
            </w:r>
          </w:p>
          <w:p w:rsidR="00197C22" w:rsidRDefault="00197C22" w:rsidP="003B5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80% до 90% - 0,75 балла, </w:t>
            </w:r>
          </w:p>
          <w:p w:rsidR="00197C22" w:rsidRDefault="00197C22" w:rsidP="003B5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80%  - 0 баллов.</w:t>
            </w:r>
          </w:p>
          <w:p w:rsidR="00265055" w:rsidRDefault="00265055" w:rsidP="006263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7C22" w:rsidRPr="002E3379" w:rsidRDefault="00197C22" w:rsidP="006263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фактической численности работников</w:t>
            </w:r>
            <w:r w:rsidR="00C80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к установленной штатной численности</w:t>
            </w:r>
            <w:r w:rsidR="002650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97C22" w:rsidRDefault="00197C22" w:rsidP="00B56E7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197C22" w:rsidRDefault="00197C22" w:rsidP="00B56E7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197C22" w:rsidRPr="002E3379" w:rsidRDefault="00197C22" w:rsidP="00C05136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7C22" w:rsidRPr="002E3379" w:rsidRDefault="00197C22" w:rsidP="00B56E7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7C22" w:rsidRDefault="00DA1E99" w:rsidP="004969B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="00197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</w:t>
            </w:r>
            <w:r w:rsidR="00197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финансово-экономического о</w:t>
            </w:r>
            <w:r w:rsidR="00197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197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культуры</w:t>
            </w:r>
          </w:p>
          <w:p w:rsidR="00197C22" w:rsidRPr="002E3379" w:rsidRDefault="00197C22" w:rsidP="004969B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752" w:type="dxa"/>
          </w:tcPr>
          <w:p w:rsidR="009761C5" w:rsidRPr="009A40AB" w:rsidRDefault="009761C5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работников учреждения, прошедших п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вышение квалификации и (или) профессиональную подготовку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курсы, семин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ры, мастер - классы</w:t>
            </w:r>
          </w:p>
        </w:tc>
        <w:tc>
          <w:tcPr>
            <w:tcW w:w="5103" w:type="dxa"/>
          </w:tcPr>
          <w:p w:rsidR="009761C5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свыше – 1,25 балла,</w:t>
            </w:r>
            <w:r w:rsidRPr="00512846">
              <w:rPr>
                <w:sz w:val="20"/>
                <w:szCs w:val="20"/>
              </w:rPr>
              <w:t xml:space="preserve"> </w:t>
            </w:r>
          </w:p>
          <w:p w:rsidR="009761C5" w:rsidRPr="00B97117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19,9% до 10% - 1 балл,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761C5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10% - 0,75 балла,</w:t>
            </w:r>
          </w:p>
          <w:p w:rsidR="009761C5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0 баллов.</w:t>
            </w:r>
          </w:p>
          <w:p w:rsidR="009761C5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1C5" w:rsidRPr="00B97117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работников, прошедших обучение, к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таю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щих.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761C5" w:rsidRPr="00512846" w:rsidRDefault="009761C5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761C5" w:rsidRPr="00512846" w:rsidRDefault="009761C5" w:rsidP="001A15B7">
            <w:pPr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 баллов за год. </w:t>
            </w:r>
          </w:p>
        </w:tc>
        <w:tc>
          <w:tcPr>
            <w:tcW w:w="2835" w:type="dxa"/>
          </w:tcPr>
          <w:p w:rsidR="009761C5" w:rsidRDefault="00B33404" w:rsidP="00B33404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Годовая, 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 рук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976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дела управления культуры</w:t>
            </w:r>
          </w:p>
          <w:p w:rsidR="009761C5" w:rsidRPr="00B97117" w:rsidRDefault="009761C5" w:rsidP="00A45978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Pr="00B97117" w:rsidRDefault="009761C5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9761C5" w:rsidRPr="00C34CA5" w:rsidRDefault="009761C5" w:rsidP="00197C22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критериев в баллах по разделу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год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 баллов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9761C5" w:rsidRPr="006554EA" w:rsidRDefault="009761C5" w:rsidP="006554EA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Финансово-экономическая деятельность </w:t>
            </w:r>
            <w:r w:rsidRPr="006554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учреждения</w:t>
            </w: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752" w:type="dxa"/>
          </w:tcPr>
          <w:p w:rsidR="009761C5" w:rsidRDefault="009761C5" w:rsidP="00105D3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остижение соотношения средней заработной платы работников учреждения и средней заработной платы по субъекту Российской Фед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</w:p>
        </w:tc>
        <w:tc>
          <w:tcPr>
            <w:tcW w:w="5103" w:type="dxa"/>
          </w:tcPr>
          <w:p w:rsidR="009761C5" w:rsidRDefault="009761C5" w:rsidP="00C051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установленных показателей - 6 баллов,</w:t>
            </w:r>
          </w:p>
          <w:p w:rsidR="009761C5" w:rsidRDefault="009761C5" w:rsidP="00C051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Pr="002E3379" w:rsidRDefault="009761C5" w:rsidP="00C051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установленных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 - 0 баллов.</w:t>
            </w:r>
          </w:p>
        </w:tc>
        <w:tc>
          <w:tcPr>
            <w:tcW w:w="2268" w:type="dxa"/>
          </w:tcPr>
          <w:p w:rsidR="009761C5" w:rsidRDefault="009761C5" w:rsidP="00FB779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баллов за год </w:t>
            </w:r>
          </w:p>
          <w:p w:rsidR="009761C5" w:rsidRDefault="009761C5" w:rsidP="00FB779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1C5" w:rsidRPr="002E3379" w:rsidRDefault="009761C5" w:rsidP="00FB779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61C5" w:rsidRPr="002E3379" w:rsidRDefault="009761C5" w:rsidP="00197C2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752" w:type="dxa"/>
          </w:tcPr>
          <w:p w:rsidR="009761C5" w:rsidRPr="002E5F40" w:rsidRDefault="009761C5" w:rsidP="00C80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финансовых средств</w:t>
            </w:r>
          </w:p>
        </w:tc>
        <w:tc>
          <w:tcPr>
            <w:tcW w:w="5103" w:type="dxa"/>
          </w:tcPr>
          <w:p w:rsidR="009761C5" w:rsidRDefault="009761C5" w:rsidP="00C051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нарушений – 1,75 балла,</w:t>
            </w:r>
          </w:p>
          <w:p w:rsidR="009761C5" w:rsidRDefault="009761C5" w:rsidP="00AC4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Pr="00AC4C84" w:rsidRDefault="009761C5" w:rsidP="00AC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AC4C84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– 0 баллов.</w:t>
            </w:r>
          </w:p>
        </w:tc>
        <w:tc>
          <w:tcPr>
            <w:tcW w:w="2268" w:type="dxa"/>
          </w:tcPr>
          <w:p w:rsidR="009761C5" w:rsidRDefault="009761C5" w:rsidP="00A1200E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1,75  балла за каждый квартал,</w:t>
            </w:r>
          </w:p>
          <w:p w:rsidR="009761C5" w:rsidRPr="002E5F40" w:rsidRDefault="009761C5" w:rsidP="00C05136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баллов за год.</w:t>
            </w:r>
          </w:p>
        </w:tc>
        <w:tc>
          <w:tcPr>
            <w:tcW w:w="2835" w:type="dxa"/>
          </w:tcPr>
          <w:p w:rsidR="009761C5" w:rsidRPr="002E5F40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акты, 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ставления, справки по результатам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верок контролиру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органов,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752" w:type="dxa"/>
          </w:tcPr>
          <w:p w:rsidR="009761C5" w:rsidRPr="00BA5F3A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кредиторской задолженности</w:t>
            </w:r>
          </w:p>
        </w:tc>
        <w:tc>
          <w:tcPr>
            <w:tcW w:w="5103" w:type="dxa"/>
          </w:tcPr>
          <w:p w:rsidR="009761C5" w:rsidRDefault="009761C5" w:rsidP="00BB507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1,25 балла,</w:t>
            </w:r>
          </w:p>
          <w:p w:rsidR="009761C5" w:rsidRDefault="009761C5" w:rsidP="00A120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Pr="002E5F40" w:rsidRDefault="009761C5" w:rsidP="00A120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– 0 баллов. </w:t>
            </w:r>
          </w:p>
        </w:tc>
        <w:tc>
          <w:tcPr>
            <w:tcW w:w="2268" w:type="dxa"/>
          </w:tcPr>
          <w:p w:rsidR="009761C5" w:rsidRDefault="009761C5" w:rsidP="00A1200E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9761C5" w:rsidRPr="002E5F40" w:rsidRDefault="009761C5" w:rsidP="00C05136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</w:tc>
        <w:tc>
          <w:tcPr>
            <w:tcW w:w="2835" w:type="dxa"/>
          </w:tcPr>
          <w:p w:rsidR="009761C5" w:rsidRPr="002E3379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финансово-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10.</w:t>
            </w:r>
          </w:p>
        </w:tc>
        <w:tc>
          <w:tcPr>
            <w:tcW w:w="3752" w:type="dxa"/>
          </w:tcPr>
          <w:p w:rsidR="009761C5" w:rsidRPr="002E5F40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ассовое исполнение по с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стоянию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B4722D">
              <w:rPr>
                <w:rFonts w:ascii="Times New Roman" w:hAnsi="Times New Roman" w:cs="Times New Roman"/>
                <w:sz w:val="28"/>
                <w:szCs w:val="28"/>
              </w:rPr>
              <w:t>а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четного года</w:t>
            </w:r>
          </w:p>
        </w:tc>
        <w:tc>
          <w:tcPr>
            <w:tcW w:w="5103" w:type="dxa"/>
          </w:tcPr>
          <w:p w:rsidR="009761C5" w:rsidRDefault="009761C5" w:rsidP="00955BC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не менее 95% - 3 балла,</w:t>
            </w:r>
          </w:p>
          <w:p w:rsidR="009761C5" w:rsidRDefault="009761C5" w:rsidP="00BB507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Pr="002E5F40" w:rsidRDefault="009761C5" w:rsidP="00BB507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менее 95% - 0 баллов.</w:t>
            </w:r>
          </w:p>
        </w:tc>
        <w:tc>
          <w:tcPr>
            <w:tcW w:w="2268" w:type="dxa"/>
          </w:tcPr>
          <w:p w:rsidR="009761C5" w:rsidRDefault="009761C5" w:rsidP="00B4722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 за год.</w:t>
            </w:r>
          </w:p>
          <w:p w:rsidR="009761C5" w:rsidRPr="002E5F40" w:rsidRDefault="009761C5" w:rsidP="005145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61C5" w:rsidRPr="002E5F40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3752" w:type="dxa"/>
          </w:tcPr>
          <w:p w:rsidR="009761C5" w:rsidRPr="0069072E" w:rsidRDefault="009761C5" w:rsidP="006B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Соблюдение соотношений средней заработной платы руководителей учреждений и средней заработной платы работников учреждений в кратности от</w:t>
            </w:r>
            <w:proofErr w:type="gramStart"/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9072E">
              <w:rPr>
                <w:rFonts w:ascii="Times New Roman" w:hAnsi="Times New Roman" w:cs="Times New Roman"/>
                <w:sz w:val="28"/>
                <w:szCs w:val="28"/>
              </w:rPr>
              <w:t xml:space="preserve"> до 8</w:t>
            </w:r>
          </w:p>
        </w:tc>
        <w:tc>
          <w:tcPr>
            <w:tcW w:w="5103" w:type="dxa"/>
          </w:tcPr>
          <w:p w:rsidR="009761C5" w:rsidRPr="0069072E" w:rsidRDefault="009761C5" w:rsidP="00BB5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 – 1,25 балла,  </w:t>
            </w:r>
          </w:p>
          <w:p w:rsidR="009761C5" w:rsidRPr="0069072E" w:rsidRDefault="009761C5" w:rsidP="00311D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1C5" w:rsidRPr="0069072E" w:rsidRDefault="009761C5" w:rsidP="00311D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соблюдение – 0 баллов,</w:t>
            </w:r>
          </w:p>
          <w:p w:rsidR="009761C5" w:rsidRPr="0069072E" w:rsidRDefault="009761C5" w:rsidP="00311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61C5" w:rsidRDefault="009761C5" w:rsidP="00311D83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9761C5" w:rsidRPr="002E5F40" w:rsidRDefault="009761C5" w:rsidP="003775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9761C5" w:rsidRPr="002E5F40" w:rsidRDefault="009761C5" w:rsidP="00311D8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61C5" w:rsidRDefault="009761C5" w:rsidP="006B23A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9761C5" w:rsidRPr="00C34CA5" w:rsidRDefault="009761C5" w:rsidP="00197C2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- 26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9761C5" w:rsidRPr="006554EA" w:rsidRDefault="009761C5" w:rsidP="006554EA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 xml:space="preserve"> Уровень исполнительской дисциплины</w:t>
            </w:r>
          </w:p>
        </w:tc>
      </w:tr>
      <w:tr w:rsidR="009761C5" w:rsidTr="009337C5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3752" w:type="dxa"/>
          </w:tcPr>
          <w:p w:rsidR="009761C5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на:</w:t>
            </w:r>
          </w:p>
          <w:p w:rsidR="009761C5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своевременному представл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и качественному 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нению 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отчетов, планов</w:t>
            </w:r>
            <w:r w:rsidRPr="000D4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формаций</w:t>
            </w:r>
          </w:p>
          <w:p w:rsidR="009761C5" w:rsidRPr="007714A6" w:rsidRDefault="009761C5" w:rsidP="00C807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1C5" w:rsidRDefault="009761C5" w:rsidP="00CA3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– 1,25 баллов,</w:t>
            </w:r>
          </w:p>
          <w:p w:rsidR="009761C5" w:rsidRDefault="009761C5" w:rsidP="00CA3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C5" w:rsidRPr="00CA3CF2" w:rsidRDefault="009761C5" w:rsidP="00CA3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двух и более замечаний – 0 баллов.</w:t>
            </w:r>
          </w:p>
        </w:tc>
        <w:tc>
          <w:tcPr>
            <w:tcW w:w="2268" w:type="dxa"/>
          </w:tcPr>
          <w:p w:rsidR="009761C5" w:rsidRDefault="009761C5" w:rsidP="000D46D7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9761C5" w:rsidRDefault="009761C5" w:rsidP="000D46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  <w:p w:rsidR="009761C5" w:rsidRDefault="009761C5" w:rsidP="000D46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61C5" w:rsidRPr="007714A6" w:rsidRDefault="009761C5" w:rsidP="009171D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61C5" w:rsidRDefault="009761C5" w:rsidP="006B23A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лужебные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отделов управления культуры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9761C5" w:rsidRPr="00C34CA5" w:rsidRDefault="009761C5" w:rsidP="00197C2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 год - 5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9761C5" w:rsidRPr="00197C22" w:rsidRDefault="009761C5" w:rsidP="00197C2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критериев в баллах по 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>разделам за год  - 100 баллов, в том числе: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9761C5" w:rsidRPr="00955BC1" w:rsidRDefault="009761C5" w:rsidP="00026D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5103" w:type="dxa"/>
            <w:gridSpan w:val="2"/>
          </w:tcPr>
          <w:p w:rsidR="009761C5" w:rsidRDefault="009761C5" w:rsidP="00105D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9761C5" w:rsidRPr="00955BC1" w:rsidRDefault="009761C5" w:rsidP="00105D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5103" w:type="dxa"/>
            <w:gridSpan w:val="2"/>
          </w:tcPr>
          <w:p w:rsidR="009761C5" w:rsidRDefault="0057081B" w:rsidP="00105D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9761C5" w:rsidRPr="00955BC1" w:rsidRDefault="009761C5" w:rsidP="00105D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5103" w:type="dxa"/>
            <w:gridSpan w:val="2"/>
          </w:tcPr>
          <w:p w:rsidR="009761C5" w:rsidRDefault="0057081B" w:rsidP="00105D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9761C5" w:rsidRPr="00955BC1" w:rsidRDefault="009761C5" w:rsidP="00105D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5103" w:type="dxa"/>
            <w:gridSpan w:val="2"/>
          </w:tcPr>
          <w:p w:rsidR="009761C5" w:rsidRDefault="0057081B" w:rsidP="00105D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9761C5" w:rsidRPr="00955BC1" w:rsidRDefault="009761C5" w:rsidP="00105D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5103" w:type="dxa"/>
            <w:gridSpan w:val="2"/>
          </w:tcPr>
          <w:p w:rsidR="009761C5" w:rsidRDefault="009761C5" w:rsidP="00105D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081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761C5" w:rsidTr="00537E4C">
        <w:tc>
          <w:tcPr>
            <w:tcW w:w="751" w:type="dxa"/>
          </w:tcPr>
          <w:p w:rsidR="009761C5" w:rsidRDefault="009761C5" w:rsidP="006945D9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9761C5" w:rsidRPr="00955BC1" w:rsidRDefault="009761C5" w:rsidP="00105D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 (сумма всех баллов по 4-м кварталам)</w:t>
            </w:r>
          </w:p>
        </w:tc>
        <w:tc>
          <w:tcPr>
            <w:tcW w:w="5103" w:type="dxa"/>
            <w:gridSpan w:val="2"/>
          </w:tcPr>
          <w:p w:rsidR="009761C5" w:rsidRDefault="009761C5" w:rsidP="00105D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52915" w:rsidRDefault="00652915" w:rsidP="00852BC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tbl>
      <w:tblPr>
        <w:tblStyle w:val="a5"/>
        <w:tblpPr w:leftFromText="180" w:rightFromText="180" w:vertAnchor="text" w:horzAnchor="margin" w:tblpXSpec="right" w:tblpY="-235"/>
        <w:tblW w:w="0" w:type="auto"/>
        <w:tblLook w:val="04A0" w:firstRow="1" w:lastRow="0" w:firstColumn="1" w:lastColumn="0" w:noHBand="0" w:noVBand="1"/>
      </w:tblPr>
      <w:tblGrid>
        <w:gridCol w:w="5386"/>
      </w:tblGrid>
      <w:tr w:rsidR="00966AA3" w:rsidTr="00E15D6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473E1" w:rsidRDefault="00966AA3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265055" w:rsidRDefault="00966AA3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473E1" w:rsidRDefault="003473E1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6AA3" w:rsidRPr="00A37508" w:rsidRDefault="00966AA3" w:rsidP="00852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постановлению администрации города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966AA3" w:rsidRDefault="00966AA3" w:rsidP="00852BC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658C" w:rsidRDefault="003E658C" w:rsidP="00852BCC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852BCC" w:rsidRDefault="00852BCC" w:rsidP="00852BCC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852BCC" w:rsidRDefault="00852BCC" w:rsidP="00852BCC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852BCC" w:rsidRDefault="00852BCC" w:rsidP="00852B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3E1" w:rsidRDefault="003473E1" w:rsidP="00852B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2B3D" w:rsidRDefault="00372B3D" w:rsidP="00852B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>елевые показатели</w:t>
      </w:r>
      <w:r w:rsidRPr="00A37508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>и к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ритерии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 w:rsidRPr="00A375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деятельности </w:t>
      </w:r>
      <w:r w:rsidRPr="00372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автономного учреждения города Нижневартовска «Городской драматический театр»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751"/>
        <w:gridCol w:w="4460"/>
        <w:gridCol w:w="4395"/>
        <w:gridCol w:w="2268"/>
        <w:gridCol w:w="2835"/>
      </w:tblGrid>
      <w:tr w:rsidR="00DA71BE" w:rsidTr="006F179D">
        <w:tc>
          <w:tcPr>
            <w:tcW w:w="751" w:type="dxa"/>
          </w:tcPr>
          <w:p w:rsidR="00DA71BE" w:rsidRPr="00AD26F6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60" w:type="dxa"/>
          </w:tcPr>
          <w:p w:rsidR="00DA71BE" w:rsidRDefault="00DA71BE" w:rsidP="006F179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эффективн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 </w:t>
            </w:r>
          </w:p>
          <w:p w:rsidR="00DA71BE" w:rsidRPr="00AD26F6" w:rsidRDefault="00DA71BE" w:rsidP="006F179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учреждения</w:t>
            </w:r>
          </w:p>
        </w:tc>
        <w:tc>
          <w:tcPr>
            <w:tcW w:w="4395" w:type="dxa"/>
          </w:tcPr>
          <w:p w:rsidR="00DA71BE" w:rsidRDefault="00DA71BE" w:rsidP="006F179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оценки </w:t>
            </w:r>
          </w:p>
          <w:p w:rsidR="00DA71BE" w:rsidRPr="00AD26F6" w:rsidRDefault="00DA71BE" w:rsidP="006F179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эффективности деятельности учреждения в баллах </w:t>
            </w:r>
          </w:p>
        </w:tc>
        <w:tc>
          <w:tcPr>
            <w:tcW w:w="2268" w:type="dxa"/>
          </w:tcPr>
          <w:p w:rsidR="00DA71BE" w:rsidRPr="00AD26F6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DA71BE" w:rsidRDefault="00DA71BE" w:rsidP="006F179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ф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 отчётности, содержащая инфо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мацию о выполнении показателя</w:t>
            </w:r>
          </w:p>
        </w:tc>
      </w:tr>
      <w:tr w:rsidR="006F179D" w:rsidTr="006F179D">
        <w:tc>
          <w:tcPr>
            <w:tcW w:w="751" w:type="dxa"/>
          </w:tcPr>
          <w:p w:rsidR="006F179D" w:rsidRPr="00AD26F6" w:rsidRDefault="006F179D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58" w:type="dxa"/>
            <w:gridSpan w:val="4"/>
          </w:tcPr>
          <w:p w:rsidR="006F179D" w:rsidRPr="006554EA" w:rsidRDefault="006F179D" w:rsidP="006554EA">
            <w:pPr>
              <w:pStyle w:val="a8"/>
              <w:numPr>
                <w:ilvl w:val="0"/>
                <w:numId w:val="8"/>
              </w:numPr>
              <w:jc w:val="center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деятельность учреждения</w:t>
            </w:r>
          </w:p>
        </w:tc>
      </w:tr>
      <w:tr w:rsidR="00DA71BE" w:rsidRPr="002E3379" w:rsidTr="006F179D">
        <w:tc>
          <w:tcPr>
            <w:tcW w:w="751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460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 на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казание услуг  </w:t>
            </w:r>
          </w:p>
          <w:p w:rsidR="00DA71BE" w:rsidRPr="00BD1F37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A71BE" w:rsidRPr="006844A1" w:rsidRDefault="00DA71BE" w:rsidP="006F179D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</w:t>
            </w: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DA71BE" w:rsidRPr="006844A1" w:rsidRDefault="00DA71BE" w:rsidP="006F179D">
            <w:pPr>
              <w:outlineLvl w:val="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="00326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баллов,</w:t>
            </w:r>
          </w:p>
          <w:p w:rsidR="00DA71BE" w:rsidRPr="006844A1" w:rsidRDefault="00DA71BE" w:rsidP="006F179D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менее</w:t>
            </w:r>
            <w:r w:rsidR="003264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95%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- 0 баллов.</w:t>
            </w:r>
          </w:p>
          <w:p w:rsidR="00DA71BE" w:rsidRDefault="00DA71BE" w:rsidP="006F179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A71BE" w:rsidRPr="002E3379" w:rsidRDefault="00DA71BE" w:rsidP="006F17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ние фактического значения пок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зателя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утвержденному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 значению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A71BE" w:rsidRDefault="003264B9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DA7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71BE" w:rsidRPr="002E3379" w:rsidRDefault="00DA71BE" w:rsidP="006F17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A71BE" w:rsidRPr="002E3379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71BE" w:rsidRPr="006844A1" w:rsidTr="006F179D">
        <w:tc>
          <w:tcPr>
            <w:tcW w:w="751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460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целевых показателей ведомственной целевой програ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</w:t>
            </w:r>
          </w:p>
          <w:p w:rsidR="00DA71BE" w:rsidRPr="00BD1F37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A71BE" w:rsidRDefault="00DA71BE" w:rsidP="006F179D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</w:t>
            </w: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B4450E" w:rsidRDefault="00DA71BE" w:rsidP="00B4450E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 w:rsidR="003264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- 6 баллов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DA71BE" w:rsidRPr="006844A1" w:rsidRDefault="00DA71BE" w:rsidP="00B4450E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менее</w:t>
            </w:r>
            <w:r w:rsidR="00B445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95%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- 0 баллов.</w:t>
            </w:r>
          </w:p>
          <w:p w:rsidR="00DA71BE" w:rsidRDefault="00DA71BE" w:rsidP="006F179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A71BE" w:rsidRPr="000B36F2" w:rsidRDefault="00DA71BE" w:rsidP="006F17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ние фактического значения пок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зателя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 квартал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утвержденному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значению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A71BE" w:rsidRDefault="00B4450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баллов</w:t>
            </w:r>
            <w:r w:rsidR="00DA7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ка</w:t>
            </w:r>
            <w:r w:rsidR="00DA7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="00DA7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дый квартал,</w:t>
            </w:r>
          </w:p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4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балла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год.</w:t>
            </w:r>
          </w:p>
          <w:p w:rsidR="00DA71BE" w:rsidRPr="002E3379" w:rsidRDefault="00DA71BE" w:rsidP="006F17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отдела искусств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  <w:p w:rsidR="00DA71BE" w:rsidRDefault="00DA71BE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1BE" w:rsidRPr="006844A1" w:rsidRDefault="00DA71BE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1BE" w:rsidRPr="002E3379" w:rsidTr="000E123A">
        <w:tc>
          <w:tcPr>
            <w:tcW w:w="751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460" w:type="dxa"/>
          </w:tcPr>
          <w:p w:rsidR="00DA71BE" w:rsidRDefault="00DA71BE" w:rsidP="00B4450E">
            <w:pPr>
              <w:pStyle w:val="1"/>
              <w:spacing w:before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Обеспечение информационной о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т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lastRenderedPageBreak/>
              <w:t>крытости учреждения</w:t>
            </w:r>
          </w:p>
        </w:tc>
        <w:tc>
          <w:tcPr>
            <w:tcW w:w="4395" w:type="dxa"/>
          </w:tcPr>
          <w:p w:rsidR="00DA71BE" w:rsidRDefault="00DA71BE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1BE" w:rsidRDefault="00DA71BE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- 1,25 баллов,</w:t>
            </w:r>
          </w:p>
          <w:p w:rsidR="00DA71BE" w:rsidRDefault="00DA71BE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06" w:rsidRDefault="00DA71BE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EA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5406"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 w:rsidR="00EA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1BE" w:rsidRDefault="00DA71BE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- 0 баллов.</w:t>
            </w:r>
          </w:p>
          <w:p w:rsidR="00DA71BE" w:rsidRPr="002E3379" w:rsidRDefault="00DA71BE" w:rsidP="006F17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1,25 балла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каждый квартал,</w:t>
            </w:r>
          </w:p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DA71BE" w:rsidRPr="002E3379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71BE" w:rsidRPr="002E3379" w:rsidRDefault="00DA71BE" w:rsidP="00B4450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Квартальная, о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тчет 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5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450E">
              <w:rPr>
                <w:rFonts w:ascii="Times New Roman" w:hAnsi="Times New Roman" w:cs="Times New Roman"/>
                <w:sz w:val="28"/>
                <w:szCs w:val="28"/>
              </w:rPr>
              <w:t>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культуры </w:t>
            </w:r>
          </w:p>
        </w:tc>
      </w:tr>
      <w:tr w:rsidR="00DA71BE" w:rsidRPr="002E3379" w:rsidTr="006F179D">
        <w:tc>
          <w:tcPr>
            <w:tcW w:w="751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4.</w:t>
            </w:r>
          </w:p>
        </w:tc>
        <w:tc>
          <w:tcPr>
            <w:tcW w:w="4460" w:type="dxa"/>
          </w:tcPr>
          <w:p w:rsidR="00DA71BE" w:rsidRDefault="00DA71BE" w:rsidP="00B4450E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участия в про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конкурсах, 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 грантов в целях привлечения дополнительных финансовых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дств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</w:t>
            </w:r>
            <w:proofErr w:type="gramEnd"/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оведению меропри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4395" w:type="dxa"/>
          </w:tcPr>
          <w:p w:rsidR="00B4450E" w:rsidRDefault="00B4450E" w:rsidP="00B44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участия:</w:t>
            </w:r>
          </w:p>
          <w:p w:rsidR="00B4450E" w:rsidRDefault="00B113F3" w:rsidP="00B44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более 3</w:t>
            </w:r>
            <w:r w:rsidR="00B44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50E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проектах, программах, конкурсах, грантов</w:t>
            </w:r>
            <w:r w:rsidR="00B4450E">
              <w:rPr>
                <w:rFonts w:ascii="Times New Roman" w:hAnsi="Times New Roman" w:cs="Times New Roman"/>
                <w:sz w:val="28"/>
                <w:szCs w:val="28"/>
              </w:rPr>
              <w:t xml:space="preserve"> - 10 баллов, </w:t>
            </w:r>
          </w:p>
          <w:p w:rsidR="00B4450E" w:rsidRDefault="00B113F3" w:rsidP="00B44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1 до 3</w:t>
            </w:r>
            <w:r w:rsidR="00B4450E">
              <w:rPr>
                <w:rFonts w:ascii="Times New Roman" w:hAnsi="Times New Roman" w:cs="Times New Roman"/>
                <w:sz w:val="28"/>
                <w:szCs w:val="28"/>
              </w:rPr>
              <w:t xml:space="preserve">  – 5 баллов, </w:t>
            </w:r>
          </w:p>
          <w:p w:rsidR="00B4450E" w:rsidRDefault="00B4450E" w:rsidP="00B44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50E" w:rsidRDefault="00B4450E" w:rsidP="00B44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участия – 0 баллов.</w:t>
            </w:r>
          </w:p>
          <w:p w:rsidR="00DA71BE" w:rsidRPr="00105D3D" w:rsidRDefault="00DA71BE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71BE" w:rsidRDefault="00B4450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A7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баллов за год.</w:t>
            </w:r>
          </w:p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71BE" w:rsidRPr="00044788" w:rsidRDefault="00DA71BE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71BE" w:rsidRPr="002E3379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копия протокола результатов,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отдела иску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 управления 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туры</w:t>
            </w:r>
          </w:p>
        </w:tc>
      </w:tr>
      <w:tr w:rsidR="00DA71BE" w:rsidRPr="008338C6" w:rsidTr="006F179D">
        <w:tc>
          <w:tcPr>
            <w:tcW w:w="751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DA71BE" w:rsidRPr="008338C6" w:rsidRDefault="00DA71BE" w:rsidP="006F179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="006554EA"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54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554EA"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- 59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DA71BE" w:rsidRPr="001468D4" w:rsidTr="006F179D">
        <w:tc>
          <w:tcPr>
            <w:tcW w:w="751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DA71BE" w:rsidRPr="006554EA" w:rsidRDefault="00DA71BE" w:rsidP="006554EA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>Квалификация кадров по основному направлению деятельности учреждения</w:t>
            </w:r>
          </w:p>
        </w:tc>
      </w:tr>
      <w:tr w:rsidR="00DA71BE" w:rsidRPr="002E3379" w:rsidTr="006F179D">
        <w:tc>
          <w:tcPr>
            <w:tcW w:w="751" w:type="dxa"/>
          </w:tcPr>
          <w:p w:rsidR="00DA71BE" w:rsidRDefault="003043E2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DA71B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460" w:type="dxa"/>
          </w:tcPr>
          <w:p w:rsidR="00DA71BE" w:rsidRPr="009A40AB" w:rsidRDefault="00DA71BE" w:rsidP="00655D2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Укомплектованность учреждения </w:t>
            </w:r>
            <w:r w:rsidR="00655D21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кадрами</w:t>
            </w:r>
          </w:p>
        </w:tc>
        <w:tc>
          <w:tcPr>
            <w:tcW w:w="4395" w:type="dxa"/>
          </w:tcPr>
          <w:p w:rsidR="00DA71BE" w:rsidRDefault="00DA71BE" w:rsidP="006F17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90% до 100%  - 1,25 балла,</w:t>
            </w:r>
          </w:p>
          <w:p w:rsidR="00DA71BE" w:rsidRDefault="00DA71BE" w:rsidP="006F17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80% до 90% - 0,75 балла, </w:t>
            </w:r>
          </w:p>
          <w:p w:rsidR="00DA71BE" w:rsidRDefault="00DA71BE" w:rsidP="006F17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80%  - 0 баллов.</w:t>
            </w:r>
          </w:p>
          <w:p w:rsidR="00DA71BE" w:rsidRDefault="00DA71BE" w:rsidP="006F17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71BE" w:rsidRPr="002E3379" w:rsidRDefault="00DA71BE" w:rsidP="004B48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фактической численн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сти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к установленной штатной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DA71BE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DA71BE" w:rsidRPr="002E3379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71BE" w:rsidRPr="002E3379" w:rsidRDefault="00DA71BE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71BE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  <w:p w:rsidR="00DA71BE" w:rsidRPr="002E3379" w:rsidRDefault="00DA71BE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404" w:rsidRPr="00C34CA5" w:rsidTr="00A45978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460" w:type="dxa"/>
          </w:tcPr>
          <w:p w:rsidR="00B33404" w:rsidRPr="009A40AB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работников учрежд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ния, прошедших повышение кв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лификации и (или) професси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нальную подготовку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курсы,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нары, мастер-классы</w:t>
            </w:r>
          </w:p>
        </w:tc>
        <w:tc>
          <w:tcPr>
            <w:tcW w:w="4395" w:type="dxa"/>
          </w:tcPr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свыше – 1,25 балла,</w:t>
            </w:r>
            <w:r w:rsidRPr="00512846">
              <w:rPr>
                <w:sz w:val="20"/>
                <w:szCs w:val="20"/>
              </w:rPr>
              <w:t xml:space="preserve"> </w:t>
            </w:r>
          </w:p>
          <w:p w:rsidR="00B33404" w:rsidRPr="00B97117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19,9% до 10% - 1 балл,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10% - 0,75 балла,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0 баллов.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B97117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работников, прошедших обучение, к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работаю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щих.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33404" w:rsidRPr="00512846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33404" w:rsidRPr="00512846" w:rsidRDefault="00B33404" w:rsidP="001A15B7">
            <w:pPr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 баллов за год. </w:t>
            </w:r>
          </w:p>
        </w:tc>
        <w:tc>
          <w:tcPr>
            <w:tcW w:w="2835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дела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культуры</w:t>
            </w:r>
          </w:p>
          <w:p w:rsidR="00B33404" w:rsidRPr="00B97117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B97117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04" w:rsidRPr="00C34CA5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6F179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год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 баллов</w:t>
            </w:r>
          </w:p>
        </w:tc>
      </w:tr>
      <w:tr w:rsidR="00B33404" w:rsidRPr="002E5F40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6554EA" w:rsidRDefault="00B33404" w:rsidP="006554EA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Финансово-экономическая деятельность </w:t>
            </w:r>
            <w:r w:rsidRPr="006554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учреждения</w:t>
            </w:r>
          </w:p>
        </w:tc>
      </w:tr>
      <w:tr w:rsidR="00B33404" w:rsidRPr="002E3379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460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остижение соотношения средней заработной платы работников учреждения и средней заработной платы по субъекту Российской Феде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</w:p>
        </w:tc>
        <w:tc>
          <w:tcPr>
            <w:tcW w:w="4395" w:type="dxa"/>
          </w:tcPr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установленных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зателей - 6 баллов,</w:t>
            </w:r>
          </w:p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3379" w:rsidRDefault="00B33404" w:rsidP="006F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установленных показателей - 0 баллов.</w:t>
            </w:r>
          </w:p>
        </w:tc>
        <w:tc>
          <w:tcPr>
            <w:tcW w:w="2268" w:type="dxa"/>
          </w:tcPr>
          <w:p w:rsidR="00B33404" w:rsidRDefault="00B33404" w:rsidP="006F179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баллов за год </w:t>
            </w:r>
          </w:p>
          <w:p w:rsidR="00B33404" w:rsidRDefault="00B33404" w:rsidP="006F179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2E3379" w:rsidRDefault="00B33404" w:rsidP="006F179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Pr="002E3379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</w:tc>
      </w:tr>
      <w:tr w:rsidR="00B33404" w:rsidRPr="002E5F40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4460" w:type="dxa"/>
          </w:tcPr>
          <w:p w:rsidR="00B33404" w:rsidRPr="002E5F40" w:rsidRDefault="00B33404" w:rsidP="00A610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финансовых средств</w:t>
            </w:r>
          </w:p>
        </w:tc>
        <w:tc>
          <w:tcPr>
            <w:tcW w:w="4395" w:type="dxa"/>
          </w:tcPr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нарушений – 1,75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ла,</w:t>
            </w:r>
          </w:p>
          <w:p w:rsidR="00B33404" w:rsidRDefault="00B33404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AC4C84" w:rsidRDefault="00B33404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AC4C84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– 0 баллов.</w:t>
            </w:r>
          </w:p>
        </w:tc>
        <w:tc>
          <w:tcPr>
            <w:tcW w:w="2268" w:type="dxa"/>
          </w:tcPr>
          <w:p w:rsidR="00B33404" w:rsidRDefault="00B33404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1,75  балла за каждый квартал,</w:t>
            </w:r>
          </w:p>
          <w:p w:rsidR="00B33404" w:rsidRPr="002E5F40" w:rsidRDefault="00B33404" w:rsidP="006F179D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баллов за год.</w:t>
            </w:r>
          </w:p>
        </w:tc>
        <w:tc>
          <w:tcPr>
            <w:tcW w:w="2835" w:type="dxa"/>
          </w:tcPr>
          <w:p w:rsidR="00B33404" w:rsidRPr="002E5F40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акты, 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ставления, справки по результатам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верок контролиру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органов,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2E3379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4460" w:type="dxa"/>
          </w:tcPr>
          <w:p w:rsidR="00B33404" w:rsidRPr="00BA5F3A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</w:t>
            </w: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торской задолженности</w:t>
            </w:r>
          </w:p>
        </w:tc>
        <w:tc>
          <w:tcPr>
            <w:tcW w:w="4395" w:type="dxa"/>
          </w:tcPr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1,25 балла,</w:t>
            </w:r>
          </w:p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5F40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– 0 баллов. </w:t>
            </w:r>
          </w:p>
        </w:tc>
        <w:tc>
          <w:tcPr>
            <w:tcW w:w="2268" w:type="dxa"/>
          </w:tcPr>
          <w:p w:rsidR="00B33404" w:rsidRDefault="00B33404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Pr="002E5F40" w:rsidRDefault="00B33404" w:rsidP="006F179D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</w:tc>
        <w:tc>
          <w:tcPr>
            <w:tcW w:w="2835" w:type="dxa"/>
          </w:tcPr>
          <w:p w:rsidR="00B33404" w:rsidRPr="002E3379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дела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</w:tr>
      <w:tr w:rsidR="00B33404" w:rsidRPr="002E5F40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10.</w:t>
            </w:r>
          </w:p>
        </w:tc>
        <w:tc>
          <w:tcPr>
            <w:tcW w:w="4460" w:type="dxa"/>
          </w:tcPr>
          <w:p w:rsidR="00B33404" w:rsidRPr="002E5F40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ассовое исполнение по состо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22D">
              <w:rPr>
                <w:rFonts w:ascii="Times New Roman" w:hAnsi="Times New Roman" w:cs="Times New Roman"/>
                <w:sz w:val="28"/>
                <w:szCs w:val="28"/>
              </w:rPr>
              <w:t>на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года</w:t>
            </w:r>
          </w:p>
        </w:tc>
        <w:tc>
          <w:tcPr>
            <w:tcW w:w="4395" w:type="dxa"/>
          </w:tcPr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95% - 3 балла,</w:t>
            </w:r>
          </w:p>
          <w:p w:rsidR="00B33404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5F40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менее 95% - 0 баллов.</w:t>
            </w:r>
          </w:p>
        </w:tc>
        <w:tc>
          <w:tcPr>
            <w:tcW w:w="2268" w:type="dxa"/>
          </w:tcPr>
          <w:p w:rsidR="00B33404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 за год.</w:t>
            </w:r>
          </w:p>
          <w:p w:rsidR="00B33404" w:rsidRPr="002E5F40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Pr="002E5F40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4460" w:type="dxa"/>
          </w:tcPr>
          <w:p w:rsidR="00B33404" w:rsidRPr="0069072E" w:rsidRDefault="00B33404" w:rsidP="006B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Соблюдение соотношений средней заработной платы руководителей учреждений и средней заработной платы работников учреждений в кратности от</w:t>
            </w:r>
            <w:proofErr w:type="gramStart"/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9072E">
              <w:rPr>
                <w:rFonts w:ascii="Times New Roman" w:hAnsi="Times New Roman" w:cs="Times New Roman"/>
                <w:sz w:val="28"/>
                <w:szCs w:val="28"/>
              </w:rPr>
              <w:t xml:space="preserve"> до 8</w:t>
            </w:r>
          </w:p>
        </w:tc>
        <w:tc>
          <w:tcPr>
            <w:tcW w:w="4395" w:type="dxa"/>
          </w:tcPr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 – 1,25 балла,  </w:t>
            </w: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соблюдение – 0 баллов,</w:t>
            </w: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04" w:rsidRDefault="00B33404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Pr="002E5F40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B33404" w:rsidRPr="002E5F40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Default="00B33404" w:rsidP="006B23A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C34CA5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- 26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33404" w:rsidRPr="007714A6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6554EA" w:rsidRDefault="00B33404" w:rsidP="006554EA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>Уровень исполнительской дисциплины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4460" w:type="dxa"/>
          </w:tcPr>
          <w:p w:rsidR="00B33404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дисциплина:</w:t>
            </w:r>
          </w:p>
          <w:p w:rsidR="00B33404" w:rsidRPr="007714A6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своевр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менному представлению и 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ственному исполнению 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отчетов, планов</w:t>
            </w:r>
            <w:r w:rsidRPr="000D4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информаций</w:t>
            </w:r>
          </w:p>
        </w:tc>
        <w:tc>
          <w:tcPr>
            <w:tcW w:w="4395" w:type="dxa"/>
          </w:tcPr>
          <w:p w:rsidR="00B33404" w:rsidRDefault="00B33404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– 1,25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ла,</w:t>
            </w:r>
          </w:p>
          <w:p w:rsidR="00B33404" w:rsidRDefault="00B33404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CA3CF2" w:rsidRDefault="00B33404" w:rsidP="006F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двух и более замечаний – 0 баллов.</w:t>
            </w:r>
          </w:p>
        </w:tc>
        <w:tc>
          <w:tcPr>
            <w:tcW w:w="2268" w:type="dxa"/>
          </w:tcPr>
          <w:p w:rsidR="00B33404" w:rsidRDefault="00B33404" w:rsidP="006F17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  <w:p w:rsidR="00B33404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7714A6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Default="00B33404" w:rsidP="006B23A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лужебные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отделов управления культуры</w:t>
            </w:r>
          </w:p>
        </w:tc>
      </w:tr>
      <w:tr w:rsidR="00B33404" w:rsidRPr="00C34CA5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- 5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33404" w:rsidRPr="00197C22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197C22" w:rsidRDefault="00B33404" w:rsidP="006F17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критериев в баллах по 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>разделам за год  - 100 баллов, в том числе: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6F17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5103" w:type="dxa"/>
            <w:gridSpan w:val="2"/>
          </w:tcPr>
          <w:p w:rsidR="00B33404" w:rsidRDefault="00B33404" w:rsidP="006F17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5103" w:type="dxa"/>
            <w:gridSpan w:val="2"/>
          </w:tcPr>
          <w:p w:rsidR="00B33404" w:rsidRDefault="00337AA0" w:rsidP="00E20C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5103" w:type="dxa"/>
            <w:gridSpan w:val="2"/>
          </w:tcPr>
          <w:p w:rsidR="00B33404" w:rsidRDefault="00337AA0" w:rsidP="00E20C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5103" w:type="dxa"/>
            <w:gridSpan w:val="2"/>
          </w:tcPr>
          <w:p w:rsidR="00B33404" w:rsidRDefault="00337AA0" w:rsidP="00E20C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5103" w:type="dxa"/>
            <w:gridSpan w:val="2"/>
          </w:tcPr>
          <w:p w:rsidR="00B33404" w:rsidRDefault="00B65BA9" w:rsidP="00E20C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7A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33404" w:rsidTr="006F179D">
        <w:tc>
          <w:tcPr>
            <w:tcW w:w="751" w:type="dxa"/>
          </w:tcPr>
          <w:p w:rsidR="00B33404" w:rsidRDefault="00B33404" w:rsidP="006F179D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6F1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 (сумма всех баллов по 4-м кварталам)</w:t>
            </w:r>
          </w:p>
        </w:tc>
        <w:tc>
          <w:tcPr>
            <w:tcW w:w="5103" w:type="dxa"/>
            <w:gridSpan w:val="2"/>
          </w:tcPr>
          <w:p w:rsidR="00B33404" w:rsidRDefault="00B33404" w:rsidP="00E20C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1A4492" w:rsidRDefault="001A4492" w:rsidP="001A4492">
      <w:pPr>
        <w:shd w:val="clear" w:color="auto" w:fill="FFFFFF"/>
        <w:tabs>
          <w:tab w:val="left" w:pos="708"/>
          <w:tab w:val="left" w:pos="8755"/>
          <w:tab w:val="left" w:pos="13419"/>
        </w:tabs>
        <w:spacing w:before="100" w:beforeAutospacing="1" w:after="100" w:afterAutospacing="1" w:line="240" w:lineRule="auto"/>
        <w:outlineLvl w:val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>
        <w:rPr>
          <w:rFonts w:ascii="Arial" w:hAnsi="Arial" w:cs="Arial"/>
          <w:color w:val="000000"/>
        </w:rPr>
        <w:tab/>
      </w:r>
    </w:p>
    <w:tbl>
      <w:tblPr>
        <w:tblStyle w:val="a5"/>
        <w:tblpPr w:leftFromText="180" w:rightFromText="180" w:vertAnchor="text" w:horzAnchor="margin" w:tblpXSpec="right" w:tblpY="95"/>
        <w:tblW w:w="0" w:type="auto"/>
        <w:tblLook w:val="04A0" w:firstRow="1" w:lastRow="0" w:firstColumn="1" w:lastColumn="0" w:noHBand="0" w:noVBand="1"/>
      </w:tblPr>
      <w:tblGrid>
        <w:gridCol w:w="5386"/>
      </w:tblGrid>
      <w:tr w:rsidR="00E15D60" w:rsidTr="00E15D6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15D60" w:rsidRDefault="00E15D60" w:rsidP="001A449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постановлению администрации города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</w:tc>
      </w:tr>
    </w:tbl>
    <w:p w:rsidR="00B9452D" w:rsidRDefault="00B9452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B9452D" w:rsidRPr="00A37508" w:rsidRDefault="00B9452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852BCC" w:rsidRDefault="00372B3D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>елевые показатели</w:t>
      </w:r>
      <w:r w:rsidRPr="00A37508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>и к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ритерии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 w:rsidRPr="00A375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деятельности </w:t>
      </w:r>
      <w:r w:rsidRPr="00372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бюджетного учреждения «</w:t>
      </w:r>
      <w:r w:rsidR="00B945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372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иблиотечно-информационная система»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751"/>
        <w:gridCol w:w="3752"/>
        <w:gridCol w:w="5103"/>
        <w:gridCol w:w="2268"/>
        <w:gridCol w:w="2835"/>
      </w:tblGrid>
      <w:tr w:rsidR="00852BCC" w:rsidTr="000E123A">
        <w:tc>
          <w:tcPr>
            <w:tcW w:w="751" w:type="dxa"/>
          </w:tcPr>
          <w:p w:rsidR="00852BCC" w:rsidRPr="00AD26F6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52" w:type="dxa"/>
          </w:tcPr>
          <w:p w:rsidR="00852BCC" w:rsidRDefault="00852BCC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эффе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тивности </w:t>
            </w:r>
          </w:p>
          <w:p w:rsidR="00852BCC" w:rsidRPr="00AD26F6" w:rsidRDefault="00852BCC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учреждения</w:t>
            </w:r>
          </w:p>
        </w:tc>
        <w:tc>
          <w:tcPr>
            <w:tcW w:w="5103" w:type="dxa"/>
          </w:tcPr>
          <w:p w:rsidR="00852BCC" w:rsidRDefault="00852BCC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оценки </w:t>
            </w:r>
          </w:p>
          <w:p w:rsidR="00852BCC" w:rsidRPr="00AD26F6" w:rsidRDefault="00852BCC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 деятельности учрежд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 в баллах </w:t>
            </w:r>
          </w:p>
        </w:tc>
        <w:tc>
          <w:tcPr>
            <w:tcW w:w="2268" w:type="dxa"/>
          </w:tcPr>
          <w:p w:rsidR="00852BCC" w:rsidRPr="00AD26F6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852BCC" w:rsidRDefault="00852BCC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ф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 отчётности, содержащая инфо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мацию о выполнении показателя</w:t>
            </w:r>
          </w:p>
        </w:tc>
      </w:tr>
      <w:tr w:rsidR="00852BCC" w:rsidTr="000E123A">
        <w:tc>
          <w:tcPr>
            <w:tcW w:w="751" w:type="dxa"/>
          </w:tcPr>
          <w:p w:rsidR="00852BCC" w:rsidRPr="00AD26F6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58" w:type="dxa"/>
            <w:gridSpan w:val="4"/>
          </w:tcPr>
          <w:p w:rsidR="00852BCC" w:rsidRPr="006554EA" w:rsidRDefault="00852BCC" w:rsidP="006554EA">
            <w:pPr>
              <w:pStyle w:val="a8"/>
              <w:numPr>
                <w:ilvl w:val="0"/>
                <w:numId w:val="9"/>
              </w:numPr>
              <w:jc w:val="center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деятельность учреждения</w:t>
            </w:r>
          </w:p>
        </w:tc>
      </w:tr>
      <w:tr w:rsidR="00852BCC" w:rsidRPr="002E3379" w:rsidTr="000E123A">
        <w:tc>
          <w:tcPr>
            <w:tcW w:w="751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752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на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казание услуг  </w:t>
            </w:r>
          </w:p>
          <w:p w:rsidR="00852BCC" w:rsidRPr="00BD1F37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2BCC" w:rsidRPr="006844A1" w:rsidRDefault="00852BCC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показателей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3043E2" w:rsidRDefault="00852BCC" w:rsidP="003043E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="00CB5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баллов,</w:t>
            </w:r>
          </w:p>
          <w:p w:rsidR="00852BCC" w:rsidRPr="003043E2" w:rsidRDefault="00852BCC" w:rsidP="003043E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менее</w:t>
            </w:r>
            <w:r w:rsidR="003043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95% </w:t>
            </w:r>
            <w:r w:rsidR="00EA54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EA54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0 баллов.</w:t>
            </w:r>
          </w:p>
          <w:p w:rsidR="00852BCC" w:rsidRDefault="00852BCC" w:rsidP="000E123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852BCC" w:rsidRPr="002E3379" w:rsidRDefault="00852BCC" w:rsidP="000E12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отношение фа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тического значения показателя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значению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52BCC" w:rsidRDefault="00CB521D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852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852BCC" w:rsidRDefault="00852BCC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2BCC" w:rsidRPr="002E3379" w:rsidRDefault="00852BCC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2BCC" w:rsidRPr="002E3379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2BCC" w:rsidRPr="006844A1" w:rsidTr="000E123A">
        <w:tc>
          <w:tcPr>
            <w:tcW w:w="751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752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целевых 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зателей ведомственной цел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вой программы </w:t>
            </w:r>
          </w:p>
          <w:p w:rsidR="00852BCC" w:rsidRPr="00BD1F37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2BCC" w:rsidRDefault="00852BCC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показателей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852BCC" w:rsidRPr="006844A1" w:rsidRDefault="00852BCC" w:rsidP="000E123A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B52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4,5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балла,</w:t>
            </w:r>
          </w:p>
          <w:p w:rsidR="00852BCC" w:rsidRPr="006844A1" w:rsidRDefault="00852BCC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менее</w:t>
            </w:r>
            <w:r w:rsidR="00EA54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95%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- 0 баллов.</w:t>
            </w:r>
          </w:p>
          <w:p w:rsidR="00852BCC" w:rsidRDefault="00852BCC" w:rsidP="000E123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852BCC" w:rsidRPr="000B36F2" w:rsidRDefault="00852BCC" w:rsidP="000E12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отношение фа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тического значения показателя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 ква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тал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утвержденному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52BCC" w:rsidRDefault="00CB521D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  <w:r w:rsidR="00852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 за каждый квартал,</w:t>
            </w:r>
          </w:p>
          <w:p w:rsidR="00852BCC" w:rsidRDefault="00CB521D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52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852BCC" w:rsidRPr="002E3379" w:rsidRDefault="00852BCC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отдела искусств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  <w:p w:rsidR="00852BCC" w:rsidRDefault="00852BCC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CC" w:rsidRPr="006844A1" w:rsidRDefault="00852BCC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CC" w:rsidRPr="002E3379" w:rsidTr="000E123A">
        <w:tc>
          <w:tcPr>
            <w:tcW w:w="751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3752" w:type="dxa"/>
          </w:tcPr>
          <w:p w:rsidR="00107CD0" w:rsidRPr="000E123A" w:rsidRDefault="00107CD0" w:rsidP="00107CD0">
            <w:pPr>
              <w:pStyle w:val="1"/>
              <w:spacing w:before="0"/>
              <w:jc w:val="center"/>
              <w:outlineLvl w:val="0"/>
              <w:rPr>
                <w:b w:val="0"/>
                <w:color w:val="auto"/>
              </w:rPr>
            </w:pP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Обеспечение информацио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н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ной открытости учреждения</w:t>
            </w:r>
          </w:p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</w:tcPr>
          <w:p w:rsidR="00852BCC" w:rsidRDefault="00852BCC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CC" w:rsidRDefault="00852BCC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- 1,25 баллов,</w:t>
            </w:r>
          </w:p>
          <w:p w:rsidR="00852BCC" w:rsidRDefault="00852BCC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06" w:rsidRDefault="00852BCC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gramStart"/>
            <w:r w:rsidR="00EA5406"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 w:rsidR="00EA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CC" w:rsidRDefault="00852BCC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- 0 баллов.</w:t>
            </w:r>
          </w:p>
          <w:p w:rsidR="00852BCC" w:rsidRPr="002E3379" w:rsidRDefault="00852BCC" w:rsidP="000E12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2BCC" w:rsidRDefault="00852BCC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балла за каждый квартал,</w:t>
            </w:r>
          </w:p>
          <w:p w:rsidR="00852BCC" w:rsidRDefault="00852BCC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852BCC" w:rsidRPr="002E3379" w:rsidRDefault="00852BCC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2BCC" w:rsidRPr="002E3379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 управления культуры </w:t>
            </w:r>
          </w:p>
        </w:tc>
      </w:tr>
      <w:tr w:rsidR="00852BCC" w:rsidRPr="002E3379" w:rsidTr="000E123A">
        <w:tc>
          <w:tcPr>
            <w:tcW w:w="751" w:type="dxa"/>
          </w:tcPr>
          <w:p w:rsidR="00852BCC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752" w:type="dxa"/>
          </w:tcPr>
          <w:p w:rsidR="00852BCC" w:rsidRDefault="00852BCC" w:rsidP="00EA5406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Результативность участия в </w:t>
            </w:r>
            <w:r w:rsidR="00EA5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программах,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курсах, получение грантов в целях привлечения дополн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финансовых средств</w:t>
            </w:r>
            <w:r w:rsidR="00EA5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EA5406" w:rsidRDefault="00EA5406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участия:</w:t>
            </w:r>
          </w:p>
          <w:p w:rsidR="00EA5406" w:rsidRDefault="00EA5406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3404">
              <w:rPr>
                <w:rFonts w:ascii="Times New Roman" w:hAnsi="Times New Roman" w:cs="Times New Roman"/>
                <w:sz w:val="28"/>
                <w:szCs w:val="28"/>
              </w:rPr>
              <w:t xml:space="preserve">в более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проектах, программах,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курсах, грантов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 баллов, </w:t>
            </w:r>
          </w:p>
          <w:p w:rsidR="00EA5406" w:rsidRDefault="00B33404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 1 до 4</w:t>
            </w:r>
            <w:r w:rsidR="00EA5406">
              <w:rPr>
                <w:rFonts w:ascii="Times New Roman" w:hAnsi="Times New Roman" w:cs="Times New Roman"/>
                <w:sz w:val="28"/>
                <w:szCs w:val="28"/>
              </w:rPr>
              <w:t xml:space="preserve">  – 5 баллов, </w:t>
            </w:r>
          </w:p>
          <w:p w:rsidR="00EA5406" w:rsidRDefault="00EA5406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06" w:rsidRDefault="00EA5406" w:rsidP="00EA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участия – 0 баллов.</w:t>
            </w:r>
          </w:p>
          <w:p w:rsidR="00852BCC" w:rsidRPr="00105D3D" w:rsidRDefault="00852BCC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2BCC" w:rsidRDefault="00473412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52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852BCC" w:rsidRDefault="00852BCC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2BCC" w:rsidRPr="00044788" w:rsidRDefault="00852BCC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2BCC" w:rsidRPr="002E3379" w:rsidRDefault="00852BCC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копия протокола результатов,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отдела иску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 управления 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туры</w:t>
            </w:r>
          </w:p>
        </w:tc>
      </w:tr>
      <w:tr w:rsidR="00484A43" w:rsidRPr="009B7226" w:rsidTr="000E123A">
        <w:tc>
          <w:tcPr>
            <w:tcW w:w="751" w:type="dxa"/>
          </w:tcPr>
          <w:p w:rsidR="00484A43" w:rsidRPr="00652915" w:rsidRDefault="00EA5406" w:rsidP="009941A8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941A8">
              <w:rPr>
                <w:rFonts w:ascii="Arial" w:hAnsi="Arial" w:cs="Arial"/>
              </w:rPr>
              <w:t>.</w:t>
            </w:r>
          </w:p>
        </w:tc>
        <w:tc>
          <w:tcPr>
            <w:tcW w:w="3752" w:type="dxa"/>
          </w:tcPr>
          <w:p w:rsidR="00484A43" w:rsidRDefault="003248C9" w:rsidP="00BB7F7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B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остижение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 w:rsidR="00484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15A6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r w:rsidR="005515A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551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лиографических </w:t>
            </w:r>
            <w:r w:rsidR="00484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записей </w:t>
            </w:r>
            <w:r w:rsidR="00CC0A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484A4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</w:t>
            </w:r>
            <w:r w:rsidR="00CC0ABC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тронном</w:t>
            </w:r>
            <w:r w:rsidR="00484A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ката</w:t>
            </w:r>
            <w:r w:rsidR="00CC0ABC">
              <w:rPr>
                <w:rFonts w:ascii="Times New Roman" w:eastAsia="Times New Roman" w:hAnsi="Times New Roman" w:cs="Times New Roman"/>
                <w:sz w:val="28"/>
                <w:szCs w:val="28"/>
              </w:rPr>
              <w:t>логе</w:t>
            </w:r>
            <w:r w:rsidR="00BB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ответствии с утвержденными показателями</w:t>
            </w:r>
          </w:p>
        </w:tc>
        <w:tc>
          <w:tcPr>
            <w:tcW w:w="5103" w:type="dxa"/>
          </w:tcPr>
          <w:p w:rsidR="00484A43" w:rsidRDefault="003248C9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 xml:space="preserve"> – 5 баллов,</w:t>
            </w:r>
          </w:p>
          <w:p w:rsidR="00484A43" w:rsidRDefault="00484A43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8C9" w:rsidRDefault="003248C9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достижение 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– 0 баллов.</w:t>
            </w:r>
          </w:p>
          <w:p w:rsidR="003248C9" w:rsidRDefault="003248C9" w:rsidP="00324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A43" w:rsidRPr="003248C9" w:rsidRDefault="00484A43" w:rsidP="00324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4A43" w:rsidRDefault="00484A43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</w:tc>
        <w:tc>
          <w:tcPr>
            <w:tcW w:w="2835" w:type="dxa"/>
          </w:tcPr>
          <w:p w:rsidR="00484A43" w:rsidRDefault="008A3FEF" w:rsidP="00A4511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484A43" w:rsidRPr="009B7226">
              <w:rPr>
                <w:rFonts w:ascii="Times New Roman" w:hAnsi="Times New Roman" w:cs="Times New Roman"/>
                <w:sz w:val="28"/>
                <w:szCs w:val="28"/>
              </w:rPr>
              <w:t>тчет рук</w:t>
            </w:r>
            <w:r w:rsidR="00484A43" w:rsidRPr="009B72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4A43" w:rsidRPr="009B7226"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 xml:space="preserve"> учрежд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ния, информация о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дела искусств упра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84A43">
              <w:rPr>
                <w:rFonts w:ascii="Times New Roman" w:hAnsi="Times New Roman" w:cs="Times New Roman"/>
                <w:sz w:val="28"/>
                <w:szCs w:val="28"/>
              </w:rPr>
              <w:t>ления культуры</w:t>
            </w:r>
          </w:p>
        </w:tc>
      </w:tr>
      <w:tr w:rsidR="008A3FEF" w:rsidRPr="009B7226" w:rsidTr="000E123A">
        <w:tc>
          <w:tcPr>
            <w:tcW w:w="751" w:type="dxa"/>
          </w:tcPr>
          <w:p w:rsidR="008A3FEF" w:rsidRDefault="00A4511F" w:rsidP="009941A8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752" w:type="dxa"/>
          </w:tcPr>
          <w:p w:rsidR="008A3FEF" w:rsidRDefault="008A3FEF" w:rsidP="00CC0ABC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</w:t>
            </w:r>
            <w:r w:rsidR="00A4511F">
              <w:rPr>
                <w:rFonts w:ascii="Times New Roman" w:eastAsia="Times New Roman" w:hAnsi="Times New Roman" w:cs="Times New Roman"/>
                <w:sz w:val="28"/>
                <w:szCs w:val="28"/>
              </w:rPr>
              <w:t>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валях, смотрах </w:t>
            </w:r>
          </w:p>
        </w:tc>
        <w:tc>
          <w:tcPr>
            <w:tcW w:w="5103" w:type="dxa"/>
          </w:tcPr>
          <w:p w:rsidR="008A3FEF" w:rsidRDefault="00A4511F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Призовые места – 1,5 балла, </w:t>
            </w:r>
          </w:p>
          <w:p w:rsidR="00A4511F" w:rsidRDefault="00A4511F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0,5 балла,</w:t>
            </w:r>
          </w:p>
          <w:p w:rsidR="00A4511F" w:rsidRDefault="00A4511F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11F" w:rsidRDefault="00A4511F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участие – 0 баллов.</w:t>
            </w:r>
          </w:p>
        </w:tc>
        <w:tc>
          <w:tcPr>
            <w:tcW w:w="2268" w:type="dxa"/>
          </w:tcPr>
          <w:p w:rsidR="008A3FEF" w:rsidRDefault="00A4511F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балла за 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дый квартал, 8 баллов за год.</w:t>
            </w:r>
          </w:p>
        </w:tc>
        <w:tc>
          <w:tcPr>
            <w:tcW w:w="2835" w:type="dxa"/>
          </w:tcPr>
          <w:p w:rsidR="008A3FEF" w:rsidRDefault="00A4511F" w:rsidP="00BB7F7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отдела искусств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</w:tc>
      </w:tr>
      <w:tr w:rsidR="00484A43" w:rsidRPr="008338C6" w:rsidTr="000E123A">
        <w:tc>
          <w:tcPr>
            <w:tcW w:w="751" w:type="dxa"/>
          </w:tcPr>
          <w:p w:rsidR="00484A43" w:rsidRDefault="00484A43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484A43" w:rsidRPr="008338C6" w:rsidRDefault="00484A43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="006554EA"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54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554EA"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- 59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84A43" w:rsidRPr="001468D4" w:rsidTr="000E123A">
        <w:tc>
          <w:tcPr>
            <w:tcW w:w="751" w:type="dxa"/>
          </w:tcPr>
          <w:p w:rsidR="00484A43" w:rsidRDefault="00484A43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484A43" w:rsidRPr="006554EA" w:rsidRDefault="00484A43" w:rsidP="006554EA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54EA">
              <w:rPr>
                <w:rFonts w:ascii="Times New Roman" w:hAnsi="Times New Roman"/>
                <w:b/>
                <w:sz w:val="28"/>
                <w:szCs w:val="28"/>
              </w:rPr>
              <w:t>Квалификация кадров по основному направлению деятельности учреждения</w:t>
            </w:r>
          </w:p>
        </w:tc>
      </w:tr>
      <w:tr w:rsidR="00484A43" w:rsidRPr="002E3379" w:rsidTr="000E123A">
        <w:tc>
          <w:tcPr>
            <w:tcW w:w="751" w:type="dxa"/>
          </w:tcPr>
          <w:p w:rsidR="00484A43" w:rsidRDefault="00A4511F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484A4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752" w:type="dxa"/>
          </w:tcPr>
          <w:p w:rsidR="00484A43" w:rsidRPr="009A40AB" w:rsidRDefault="00484A43" w:rsidP="00EA540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ждения </w:t>
            </w:r>
            <w:r w:rsidR="00EA5406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кадрами</w:t>
            </w:r>
          </w:p>
        </w:tc>
        <w:tc>
          <w:tcPr>
            <w:tcW w:w="5103" w:type="dxa"/>
          </w:tcPr>
          <w:p w:rsidR="00484A43" w:rsidRDefault="00484A43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90% до 100%  - 1,25 балла,</w:t>
            </w:r>
          </w:p>
          <w:p w:rsidR="00484A43" w:rsidRDefault="00484A43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80% до 90% - 0,75 балла, </w:t>
            </w:r>
          </w:p>
          <w:p w:rsidR="00484A43" w:rsidRDefault="00484A43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80%  - 0 баллов.</w:t>
            </w:r>
          </w:p>
          <w:p w:rsidR="00484A43" w:rsidRDefault="00484A43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4A43" w:rsidRPr="002E3379" w:rsidRDefault="00484A43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фактической численности работников</w:t>
            </w:r>
            <w:r w:rsidR="00EA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к установленной штатной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84A43" w:rsidRDefault="00484A43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1,25  балла за каждый квартал,</w:t>
            </w:r>
          </w:p>
          <w:p w:rsidR="00484A43" w:rsidRDefault="00484A43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484A43" w:rsidRPr="002E3379" w:rsidRDefault="00484A43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4A43" w:rsidRPr="002E3379" w:rsidRDefault="00484A43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4A43" w:rsidRPr="002E3379" w:rsidRDefault="00484A43" w:rsidP="00CB521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B97117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8.</w:t>
            </w:r>
          </w:p>
        </w:tc>
        <w:tc>
          <w:tcPr>
            <w:tcW w:w="3752" w:type="dxa"/>
          </w:tcPr>
          <w:p w:rsidR="00B33404" w:rsidRPr="009A40AB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работников учреждения, прошедших п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вышение квалификации и (или) профессиональную подготовку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курсы, семин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ры, мастер-классы</w:t>
            </w:r>
          </w:p>
        </w:tc>
        <w:tc>
          <w:tcPr>
            <w:tcW w:w="5103" w:type="dxa"/>
          </w:tcPr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свыше – 1,25 балла,</w:t>
            </w:r>
            <w:r w:rsidRPr="00512846">
              <w:rPr>
                <w:sz w:val="20"/>
                <w:szCs w:val="20"/>
              </w:rPr>
              <w:t xml:space="preserve"> </w:t>
            </w:r>
          </w:p>
          <w:p w:rsidR="00B33404" w:rsidRPr="00B97117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19,9% до 10% - 1 балл,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10% - 0,75 балла,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0 баллов.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B97117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работников, прошедших обучение, к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таю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щих.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33404" w:rsidRPr="00512846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33404" w:rsidRPr="00512846" w:rsidRDefault="00B33404" w:rsidP="001A15B7">
            <w:pPr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</w:tc>
        <w:tc>
          <w:tcPr>
            <w:tcW w:w="2835" w:type="dxa"/>
          </w:tcPr>
          <w:p w:rsidR="00B33404" w:rsidRDefault="00B33404" w:rsidP="00B33404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  <w:p w:rsidR="00B33404" w:rsidRPr="00B97117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B97117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04" w:rsidRPr="00C34CA5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год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 баллов</w:t>
            </w:r>
          </w:p>
        </w:tc>
      </w:tr>
      <w:tr w:rsidR="00B33404" w:rsidRPr="002E5F40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986236" w:rsidRDefault="00B33404" w:rsidP="00986236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6236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Финансово-экономическая деятельность </w:t>
            </w:r>
            <w:r w:rsidRPr="009862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учреждения</w:t>
            </w:r>
          </w:p>
        </w:tc>
      </w:tr>
      <w:tr w:rsidR="00B33404" w:rsidRPr="002E3379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752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остижение соотношения средней заработной платы работников учреждения и средней заработной платы по субъекту Российской Фед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установленных показателей - 6 баллов,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3379" w:rsidRDefault="00B33404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установленных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 - 0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баллов за год </w:t>
            </w:r>
          </w:p>
          <w:p w:rsidR="00B33404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2E3379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Pr="002E3379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</w:tc>
      </w:tr>
      <w:tr w:rsidR="00B33404" w:rsidRPr="002E5F40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752" w:type="dxa"/>
          </w:tcPr>
          <w:p w:rsidR="00B33404" w:rsidRPr="002E5F40" w:rsidRDefault="00B33404" w:rsidP="00876F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финансовых средств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нарушений – 1,75 балла,</w:t>
            </w:r>
          </w:p>
          <w:p w:rsidR="00B3340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AC4C8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AC4C84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–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1,75  балла за каждый квартал,</w:t>
            </w:r>
          </w:p>
          <w:p w:rsidR="00B33404" w:rsidRPr="002E5F40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баллов за год.</w:t>
            </w:r>
          </w:p>
        </w:tc>
        <w:tc>
          <w:tcPr>
            <w:tcW w:w="2835" w:type="dxa"/>
          </w:tcPr>
          <w:p w:rsidR="00B33404" w:rsidRPr="002E5F40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акты, 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ставления, справки по результатам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верок контролиру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органов,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2E3379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11.</w:t>
            </w:r>
          </w:p>
        </w:tc>
        <w:tc>
          <w:tcPr>
            <w:tcW w:w="3752" w:type="dxa"/>
          </w:tcPr>
          <w:p w:rsidR="00B33404" w:rsidRPr="00BA5F3A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кредиторской задолженности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1,25 балла,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– 0 баллов. </w:t>
            </w: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Pr="002E5F40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</w:tc>
        <w:tc>
          <w:tcPr>
            <w:tcW w:w="2835" w:type="dxa"/>
          </w:tcPr>
          <w:p w:rsidR="00B33404" w:rsidRPr="002E3379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2E5F40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3752" w:type="dxa"/>
          </w:tcPr>
          <w:p w:rsidR="00B33404" w:rsidRPr="002E5F40" w:rsidRDefault="00B33404" w:rsidP="00876FE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ассовое исполнение по с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стоянию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22D">
              <w:rPr>
                <w:rFonts w:ascii="Times New Roman" w:hAnsi="Times New Roman" w:cs="Times New Roman"/>
                <w:sz w:val="28"/>
                <w:szCs w:val="28"/>
              </w:rPr>
              <w:t>на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четного года.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не менее 95% - 3 балла,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менее 95% - 0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 за год.</w:t>
            </w: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Pr="002E5F40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3752" w:type="dxa"/>
          </w:tcPr>
          <w:p w:rsidR="00B33404" w:rsidRPr="0069072E" w:rsidRDefault="00B33404" w:rsidP="006B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Соблюдение соотношений средней заработной платы руководителей учреждений и средней заработной платы работников учреждений в кратности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1 до 8</w:t>
            </w:r>
          </w:p>
        </w:tc>
        <w:tc>
          <w:tcPr>
            <w:tcW w:w="5103" w:type="dxa"/>
          </w:tcPr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 – 1,25 балла,  </w:t>
            </w: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соблюдение – 0 баллов,</w:t>
            </w: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Default="00B33404" w:rsidP="006B23A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C34CA5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 в баллах по разделу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- 26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33404" w:rsidRPr="007714A6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986236" w:rsidRDefault="00B33404" w:rsidP="00986236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6236">
              <w:rPr>
                <w:rFonts w:ascii="Times New Roman" w:hAnsi="Times New Roman"/>
                <w:b/>
                <w:sz w:val="28"/>
                <w:szCs w:val="28"/>
              </w:rPr>
              <w:t>Уровень исполнительской дисциплины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3752" w:type="dxa"/>
          </w:tcPr>
          <w:p w:rsidR="00B33404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на:</w:t>
            </w:r>
          </w:p>
          <w:p w:rsidR="00B33404" w:rsidRPr="007714A6" w:rsidRDefault="00B33404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своевременному представл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 и качественному 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нению 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отчетов, планов</w:t>
            </w:r>
            <w:r w:rsidRPr="000D4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формаций</w:t>
            </w:r>
          </w:p>
        </w:tc>
        <w:tc>
          <w:tcPr>
            <w:tcW w:w="5103" w:type="dxa"/>
          </w:tcPr>
          <w:p w:rsidR="00B3340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замечаний – 1,25 баллов,</w:t>
            </w:r>
          </w:p>
          <w:p w:rsidR="00B3340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CA3CF2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двух и более замечаний –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7714A6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Default="00B33404" w:rsidP="006B23A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лужебные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культуры</w:t>
            </w:r>
          </w:p>
        </w:tc>
      </w:tr>
      <w:tr w:rsidR="00B33404" w:rsidRPr="00C34CA5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- 5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33404" w:rsidRPr="00197C22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197C22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критериев в баллах по 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>разделам за год  - 100 баллов, в том числе: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5103" w:type="dxa"/>
            <w:gridSpan w:val="2"/>
          </w:tcPr>
          <w:p w:rsidR="00B33404" w:rsidRDefault="00B33404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37AA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37AA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37AA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5103" w:type="dxa"/>
            <w:gridSpan w:val="2"/>
          </w:tcPr>
          <w:p w:rsidR="00B33404" w:rsidRDefault="00337AA0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 w:rsidR="00EA702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334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 (сумма всех баллов по 4-м кварталам)</w:t>
            </w:r>
          </w:p>
        </w:tc>
        <w:tc>
          <w:tcPr>
            <w:tcW w:w="5103" w:type="dxa"/>
            <w:gridSpan w:val="2"/>
          </w:tcPr>
          <w:p w:rsidR="00B33404" w:rsidRDefault="00B33404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372B3D" w:rsidRDefault="00372B3D" w:rsidP="00DC405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2BCC" w:rsidRDefault="00852BCC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2BCC" w:rsidRDefault="00852BCC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2BCC" w:rsidRDefault="00852BCC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2BCC" w:rsidRDefault="00852BCC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2BCC" w:rsidRPr="00372B3D" w:rsidRDefault="00852BCC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2B3D" w:rsidRDefault="00372B3D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761839" w:rsidRDefault="00761839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761839" w:rsidRDefault="00761839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177570" w:rsidRDefault="00177570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tbl>
      <w:tblPr>
        <w:tblStyle w:val="a5"/>
        <w:tblpPr w:leftFromText="180" w:rightFromText="180" w:vertAnchor="text" w:horzAnchor="margin" w:tblpXSpec="right" w:tblpY="-100"/>
        <w:tblW w:w="0" w:type="auto"/>
        <w:tblLook w:val="04A0" w:firstRow="1" w:lastRow="0" w:firstColumn="1" w:lastColumn="0" w:noHBand="0" w:noVBand="1"/>
      </w:tblPr>
      <w:tblGrid>
        <w:gridCol w:w="5244"/>
      </w:tblGrid>
      <w:tr w:rsidR="00BF3D4B" w:rsidTr="00BF3D4B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1A4492" w:rsidRDefault="001A4492" w:rsidP="00BF3D4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3D4B" w:rsidRPr="00A37508" w:rsidRDefault="00BF3D4B" w:rsidP="00BF3D4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постановлению администрации города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BF3D4B" w:rsidRDefault="00BF3D4B" w:rsidP="00BF3D4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77570" w:rsidRDefault="00177570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9B1A85" w:rsidRDefault="009B1A85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BF3D4B" w:rsidRDefault="00BF3D4B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492" w:rsidRDefault="001A4492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2B3D" w:rsidRDefault="00372B3D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>елевые показатели</w:t>
      </w:r>
      <w:r w:rsidRPr="00A37508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>и к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ритерии </w:t>
      </w:r>
      <w:r w:rsidR="006E27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 w:rsidRPr="00A375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деятельности </w:t>
      </w:r>
      <w:r w:rsidRPr="00372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бюджетного учреждения «Нижневартовский краеведческий музей имени Тимофея Дмитриевича Шуваева»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751"/>
        <w:gridCol w:w="3752"/>
        <w:gridCol w:w="5103"/>
        <w:gridCol w:w="2268"/>
        <w:gridCol w:w="2835"/>
      </w:tblGrid>
      <w:tr w:rsidR="00DC4051" w:rsidTr="000E123A">
        <w:tc>
          <w:tcPr>
            <w:tcW w:w="751" w:type="dxa"/>
          </w:tcPr>
          <w:p w:rsidR="00DC4051" w:rsidRPr="00AD26F6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52" w:type="dxa"/>
          </w:tcPr>
          <w:p w:rsidR="00DC4051" w:rsidRDefault="00DC4051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эффе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тивности </w:t>
            </w:r>
          </w:p>
          <w:p w:rsidR="00DC4051" w:rsidRPr="00AD26F6" w:rsidRDefault="00DC4051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учреждения</w:t>
            </w:r>
          </w:p>
        </w:tc>
        <w:tc>
          <w:tcPr>
            <w:tcW w:w="5103" w:type="dxa"/>
          </w:tcPr>
          <w:p w:rsidR="00DC4051" w:rsidRDefault="00DC4051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оценки </w:t>
            </w:r>
          </w:p>
          <w:p w:rsidR="00DC4051" w:rsidRPr="00AD26F6" w:rsidRDefault="00DC4051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 деятельности учрежд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 в баллах </w:t>
            </w:r>
          </w:p>
        </w:tc>
        <w:tc>
          <w:tcPr>
            <w:tcW w:w="2268" w:type="dxa"/>
          </w:tcPr>
          <w:p w:rsidR="00DC4051" w:rsidRPr="00AD26F6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DC4051" w:rsidRDefault="00DC4051" w:rsidP="000E123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ф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 отчётности, содержащая инфо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D2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мацию о выполнении показателя</w:t>
            </w:r>
          </w:p>
        </w:tc>
      </w:tr>
      <w:tr w:rsidR="00DC4051" w:rsidTr="000E123A">
        <w:tc>
          <w:tcPr>
            <w:tcW w:w="751" w:type="dxa"/>
          </w:tcPr>
          <w:p w:rsidR="00DC4051" w:rsidRPr="00AD26F6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58" w:type="dxa"/>
            <w:gridSpan w:val="4"/>
          </w:tcPr>
          <w:p w:rsidR="00DC4051" w:rsidRPr="00986236" w:rsidRDefault="00DC4051" w:rsidP="00986236">
            <w:pPr>
              <w:pStyle w:val="a8"/>
              <w:numPr>
                <w:ilvl w:val="0"/>
                <w:numId w:val="10"/>
              </w:numPr>
              <w:jc w:val="center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62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деятельность учреждения</w:t>
            </w:r>
          </w:p>
        </w:tc>
      </w:tr>
      <w:tr w:rsidR="00DC4051" w:rsidRPr="002E3379" w:rsidTr="000E123A">
        <w:tc>
          <w:tcPr>
            <w:tcW w:w="751" w:type="dxa"/>
          </w:tcPr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752" w:type="dxa"/>
          </w:tcPr>
          <w:p w:rsidR="00DC4051" w:rsidRDefault="00DC4051" w:rsidP="00031E9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на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казание услуг</w:t>
            </w:r>
          </w:p>
          <w:p w:rsidR="00DC4051" w:rsidRPr="00BD1F37" w:rsidRDefault="00DC4051" w:rsidP="00031E9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C4051" w:rsidRPr="006844A1" w:rsidRDefault="00DC405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показателей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E20C27" w:rsidRDefault="00DC4051" w:rsidP="00E20C27">
            <w:pPr>
              <w:outlineLvl w:val="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="00456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баллов,</w:t>
            </w:r>
          </w:p>
          <w:p w:rsidR="00DC4051" w:rsidRPr="006844A1" w:rsidRDefault="00DC4051" w:rsidP="00E20C27">
            <w:pPr>
              <w:outlineLvl w:val="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менее</w:t>
            </w:r>
            <w:r w:rsidR="00E20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95%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20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- 0 баллов.</w:t>
            </w:r>
          </w:p>
          <w:p w:rsidR="00DC4051" w:rsidRDefault="00DC4051" w:rsidP="000E123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C4051" w:rsidRPr="002E3379" w:rsidRDefault="00DC4051" w:rsidP="000E12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отношение фа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тического значения показателя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значению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C4051" w:rsidRDefault="00456856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C4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DC4051" w:rsidRDefault="00DC4051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4051" w:rsidRPr="002E3379" w:rsidRDefault="00DC4051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4051" w:rsidRDefault="00DC4051" w:rsidP="004C44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C4051" w:rsidRPr="002E3379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051" w:rsidRPr="006844A1" w:rsidTr="000E123A">
        <w:tc>
          <w:tcPr>
            <w:tcW w:w="751" w:type="dxa"/>
          </w:tcPr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752" w:type="dxa"/>
          </w:tcPr>
          <w:p w:rsidR="00DC4051" w:rsidRDefault="00DC4051" w:rsidP="00031E9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целевых 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зателей ведомственной цел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вой программы</w:t>
            </w:r>
          </w:p>
          <w:p w:rsidR="00DC4051" w:rsidRPr="00BD1F37" w:rsidRDefault="00DC4051" w:rsidP="00031E9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C4051" w:rsidRDefault="00DC405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Совокупное выполнение показателей в объеме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DC4051" w:rsidRPr="006844A1" w:rsidRDefault="00DC4051" w:rsidP="000E123A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95 % и более</w:t>
            </w:r>
            <w:r w:rsidR="0045685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4,5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балла,</w:t>
            </w:r>
          </w:p>
          <w:p w:rsidR="00DC4051" w:rsidRPr="006844A1" w:rsidRDefault="00DC405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44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менее</w:t>
            </w:r>
            <w:r w:rsidR="00E20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95%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20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- 0 баллов.</w:t>
            </w:r>
          </w:p>
          <w:p w:rsidR="00DC4051" w:rsidRDefault="00DC4051" w:rsidP="000E123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C4051" w:rsidRPr="000B36F2" w:rsidRDefault="00DC4051" w:rsidP="000E12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Объем определяется как отношение фа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тического значения показателя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 ква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тал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утвержденному 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плановому знач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0B3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C4051" w:rsidRDefault="00456856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4,5</w:t>
            </w:r>
            <w:r w:rsidR="00DC4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 за каждый квартал,</w:t>
            </w:r>
          </w:p>
          <w:p w:rsidR="00DC4051" w:rsidRDefault="00456856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DC4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DC4051" w:rsidRPr="002E3379" w:rsidRDefault="00DC4051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отдела искусств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  <w:p w:rsidR="00DC4051" w:rsidRDefault="00DC4051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51" w:rsidRPr="006844A1" w:rsidRDefault="00DC4051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051" w:rsidRPr="002E3379" w:rsidTr="000E123A">
        <w:tc>
          <w:tcPr>
            <w:tcW w:w="751" w:type="dxa"/>
          </w:tcPr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3752" w:type="dxa"/>
          </w:tcPr>
          <w:p w:rsidR="00107CD0" w:rsidRPr="000E123A" w:rsidRDefault="00107CD0" w:rsidP="00107CD0">
            <w:pPr>
              <w:pStyle w:val="1"/>
              <w:spacing w:before="0"/>
              <w:jc w:val="center"/>
              <w:outlineLvl w:val="0"/>
              <w:rPr>
                <w:b w:val="0"/>
                <w:color w:val="auto"/>
              </w:rPr>
            </w:pP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Обеспечение информацио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н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ной открытости учреждения</w:t>
            </w:r>
          </w:p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</w:tcPr>
          <w:p w:rsidR="00DC4051" w:rsidRDefault="00DC4051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4051" w:rsidRDefault="00DC4051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- 1,25 баллов,</w:t>
            </w:r>
          </w:p>
          <w:p w:rsidR="00DC4051" w:rsidRDefault="00DC4051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51" w:rsidRDefault="00DC4051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="00E20C27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мации - 0 баллов.</w:t>
            </w:r>
          </w:p>
          <w:p w:rsidR="00DC4051" w:rsidRPr="002E3379" w:rsidRDefault="00DC4051" w:rsidP="000E12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4051" w:rsidRDefault="00DC4051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балла за каждый квартал,</w:t>
            </w:r>
          </w:p>
          <w:p w:rsidR="00DC4051" w:rsidRDefault="00DC4051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DC4051" w:rsidRPr="002E3379" w:rsidRDefault="00DC4051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4051" w:rsidRPr="002E3379" w:rsidRDefault="00DC4051" w:rsidP="00E20C27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C2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20C27">
              <w:rPr>
                <w:rFonts w:ascii="Times New Roman" w:hAnsi="Times New Roman" w:cs="Times New Roman"/>
                <w:sz w:val="28"/>
                <w:szCs w:val="28"/>
              </w:rPr>
              <w:t>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культуры </w:t>
            </w:r>
          </w:p>
        </w:tc>
      </w:tr>
      <w:tr w:rsidR="00DC4051" w:rsidRPr="002E3379" w:rsidTr="000E123A">
        <w:tc>
          <w:tcPr>
            <w:tcW w:w="751" w:type="dxa"/>
          </w:tcPr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752" w:type="dxa"/>
          </w:tcPr>
          <w:p w:rsidR="00DC4051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участия в</w:t>
            </w:r>
            <w:r w:rsidR="00E20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программах,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курсах, получение грантов в целях привлечения дополн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финансовых средств</w:t>
            </w:r>
          </w:p>
        </w:tc>
        <w:tc>
          <w:tcPr>
            <w:tcW w:w="5103" w:type="dxa"/>
          </w:tcPr>
          <w:p w:rsidR="00FB1F62" w:rsidRDefault="00FB1F62" w:rsidP="00FB1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участия:</w:t>
            </w:r>
          </w:p>
          <w:p w:rsidR="00FB1F62" w:rsidRDefault="00FB1F62" w:rsidP="00FB1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более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проектах, программах,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курсах, грантах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 баллов, </w:t>
            </w:r>
          </w:p>
          <w:p w:rsidR="00FB1F62" w:rsidRDefault="00FB1F62" w:rsidP="00FB1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 1 до 3  – 5 баллов, </w:t>
            </w:r>
          </w:p>
          <w:p w:rsidR="00FB1F62" w:rsidRDefault="00FB1F62" w:rsidP="00FB1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F62" w:rsidRDefault="00FB1F62" w:rsidP="00FB1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участия – 0 баллов.</w:t>
            </w:r>
          </w:p>
          <w:p w:rsidR="00DC4051" w:rsidRPr="00105D3D" w:rsidRDefault="00DC4051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4051" w:rsidRDefault="000A7157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C4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DC4051" w:rsidRDefault="00DC4051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4051" w:rsidRPr="00044788" w:rsidRDefault="00DC4051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4051" w:rsidRPr="002E3379" w:rsidRDefault="00DC4051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копия протокола результатов,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отдела иску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 управления 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туры</w:t>
            </w:r>
          </w:p>
        </w:tc>
      </w:tr>
      <w:tr w:rsidR="004C443E" w:rsidTr="000E123A">
        <w:tc>
          <w:tcPr>
            <w:tcW w:w="751" w:type="dxa"/>
          </w:tcPr>
          <w:p w:rsidR="004C443E" w:rsidRPr="00652915" w:rsidRDefault="00BB7F7F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C443E">
              <w:rPr>
                <w:rFonts w:ascii="Arial" w:hAnsi="Arial" w:cs="Arial"/>
              </w:rPr>
              <w:t>.</w:t>
            </w:r>
          </w:p>
        </w:tc>
        <w:tc>
          <w:tcPr>
            <w:tcW w:w="3752" w:type="dxa"/>
          </w:tcPr>
          <w:p w:rsidR="004C443E" w:rsidRPr="00226217" w:rsidRDefault="004C443E" w:rsidP="00031E9A">
            <w:pPr>
              <w:jc w:val="center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Выполнение плана по кол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честву передвижных выст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вок фондов музея для эксп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нирования музейных пре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метов и музейных коллекций в музее и в организациях г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рода</w:t>
            </w:r>
          </w:p>
        </w:tc>
        <w:tc>
          <w:tcPr>
            <w:tcW w:w="5103" w:type="dxa"/>
          </w:tcPr>
          <w:p w:rsidR="004C443E" w:rsidRDefault="004C443E" w:rsidP="000E123A">
            <w:pPr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- </w:t>
            </w:r>
            <w:r w:rsidR="00E61CC2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4C443E" w:rsidRDefault="004C443E" w:rsidP="004C443E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443E" w:rsidRPr="00226217" w:rsidRDefault="004C443E" w:rsidP="004C443E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 выполнение –0 баллов.</w:t>
            </w:r>
          </w:p>
          <w:p w:rsidR="004C443E" w:rsidRPr="004C443E" w:rsidRDefault="004C443E" w:rsidP="004C443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443E" w:rsidRDefault="00E61CC2" w:rsidP="004C443E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  <w:r w:rsidR="004C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год.</w:t>
            </w:r>
          </w:p>
          <w:p w:rsidR="004C443E" w:rsidRPr="00226217" w:rsidRDefault="004C443E" w:rsidP="000E123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443E" w:rsidRDefault="004C443E" w:rsidP="004C44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C443E" w:rsidRPr="00A4267F" w:rsidRDefault="004C443E" w:rsidP="000E12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443E" w:rsidTr="000E123A">
        <w:tc>
          <w:tcPr>
            <w:tcW w:w="751" w:type="dxa"/>
          </w:tcPr>
          <w:p w:rsidR="004C443E" w:rsidRDefault="00BB7F7F" w:rsidP="00E61CC2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61CC2">
              <w:rPr>
                <w:rFonts w:ascii="Arial" w:hAnsi="Arial" w:cs="Arial"/>
              </w:rPr>
              <w:t>.</w:t>
            </w:r>
          </w:p>
        </w:tc>
        <w:tc>
          <w:tcPr>
            <w:tcW w:w="3752" w:type="dxa"/>
          </w:tcPr>
          <w:p w:rsidR="004C443E" w:rsidRPr="00226217" w:rsidRDefault="004C443E" w:rsidP="00031E9A">
            <w:pPr>
              <w:jc w:val="center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Выполнение плана по кол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честву выставочных прое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тов музея, осуществляемых в городе Нижневартовске, из частных собраний, реги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26217">
              <w:rPr>
                <w:rFonts w:ascii="Times New Roman" w:eastAsia="Times New Roman" w:hAnsi="Times New Roman"/>
                <w:sz w:val="28"/>
                <w:szCs w:val="28"/>
              </w:rPr>
              <w:t>нальных музеев Российской Федерации</w:t>
            </w:r>
          </w:p>
        </w:tc>
        <w:tc>
          <w:tcPr>
            <w:tcW w:w="5103" w:type="dxa"/>
          </w:tcPr>
          <w:p w:rsidR="004C443E" w:rsidRDefault="004C443E" w:rsidP="004C443E">
            <w:pPr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- </w:t>
            </w:r>
            <w:r w:rsidR="00E61CC2">
              <w:rPr>
                <w:rFonts w:ascii="Times New Roman" w:eastAsia="Times New Roman" w:hAnsi="Times New Roman"/>
                <w:sz w:val="28"/>
                <w:szCs w:val="28"/>
              </w:rPr>
              <w:t>3 балла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4C443E" w:rsidRDefault="004C443E" w:rsidP="004C443E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443E" w:rsidRPr="00226217" w:rsidRDefault="004C443E" w:rsidP="004C443E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 выполнение –0 баллов.</w:t>
            </w:r>
          </w:p>
          <w:p w:rsidR="004C443E" w:rsidRPr="00226217" w:rsidRDefault="004C443E" w:rsidP="000E123A">
            <w:pPr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443E" w:rsidRDefault="00E61CC2" w:rsidP="004C443E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  <w:r w:rsidR="004C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год.</w:t>
            </w:r>
          </w:p>
          <w:p w:rsidR="004C443E" w:rsidRPr="00226217" w:rsidRDefault="004C443E" w:rsidP="000E123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443E" w:rsidRDefault="004C443E" w:rsidP="004C44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информация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C443E" w:rsidRPr="00A4267F" w:rsidRDefault="004C443E" w:rsidP="004C44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443E" w:rsidTr="00E00F33">
        <w:trPr>
          <w:trHeight w:val="1734"/>
        </w:trPr>
        <w:tc>
          <w:tcPr>
            <w:tcW w:w="751" w:type="dxa"/>
          </w:tcPr>
          <w:p w:rsidR="004C443E" w:rsidRPr="00652915" w:rsidRDefault="00BB7F7F" w:rsidP="00E61CC2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4C443E" w:rsidRPr="00652915">
              <w:rPr>
                <w:rFonts w:ascii="Arial" w:hAnsi="Arial" w:cs="Arial"/>
              </w:rPr>
              <w:t>.</w:t>
            </w:r>
          </w:p>
        </w:tc>
        <w:tc>
          <w:tcPr>
            <w:tcW w:w="3752" w:type="dxa"/>
          </w:tcPr>
          <w:p w:rsidR="004C443E" w:rsidRPr="00735AFB" w:rsidRDefault="00057481" w:rsidP="000E123A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статьи,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ции, подготовленные к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ликации, выступлениям</w:t>
            </w:r>
          </w:p>
        </w:tc>
        <w:tc>
          <w:tcPr>
            <w:tcW w:w="5103" w:type="dxa"/>
          </w:tcPr>
          <w:p w:rsidR="004C443E" w:rsidRDefault="0005748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Более 3 – 10 баллов, </w:t>
            </w:r>
          </w:p>
          <w:p w:rsidR="00057481" w:rsidRDefault="0005748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 3 – 5 баллов, </w:t>
            </w:r>
          </w:p>
          <w:p w:rsidR="00057481" w:rsidRDefault="0005748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E00F33" w:rsidRDefault="00057481" w:rsidP="000E123A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отсутствие – 0 баллов.</w:t>
            </w:r>
          </w:p>
          <w:p w:rsidR="00E00F33" w:rsidRDefault="00E00F33" w:rsidP="00E0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481" w:rsidRPr="00E00F33" w:rsidRDefault="00E00F33" w:rsidP="00E00F33">
            <w:pPr>
              <w:tabs>
                <w:tab w:val="left" w:pos="17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4C443E" w:rsidRPr="00735AFB" w:rsidRDefault="00057481" w:rsidP="000E123A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4C44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баллов за год.</w:t>
            </w:r>
          </w:p>
          <w:p w:rsidR="004C443E" w:rsidRDefault="004C443E" w:rsidP="000E123A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C443E" w:rsidRDefault="004C443E" w:rsidP="000E123A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C443E" w:rsidRDefault="004C443E" w:rsidP="000E123A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C443E" w:rsidRDefault="004C443E" w:rsidP="000E123A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C443E" w:rsidRPr="00735AFB" w:rsidRDefault="00E00F33" w:rsidP="00E00F33">
            <w:pPr>
              <w:tabs>
                <w:tab w:val="left" w:pos="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E00F33" w:rsidRPr="00E00F33" w:rsidRDefault="00057481" w:rsidP="00031E9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</w:t>
            </w:r>
            <w:r w:rsidR="004C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</w:t>
            </w:r>
            <w:r w:rsidR="004C443E"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="004C443E"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C443E"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</w:t>
            </w:r>
            <w:r w:rsidR="004C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 w:rsidR="004C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C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="004C443E"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  <w:r w:rsidR="004C443E"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искусств упра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культуры</w:t>
            </w:r>
          </w:p>
        </w:tc>
      </w:tr>
      <w:tr w:rsidR="004C443E" w:rsidRPr="008338C6" w:rsidTr="000E123A">
        <w:tc>
          <w:tcPr>
            <w:tcW w:w="751" w:type="dxa"/>
          </w:tcPr>
          <w:p w:rsidR="004C443E" w:rsidRDefault="004C443E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4C443E" w:rsidRPr="008338C6" w:rsidRDefault="004C443E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="00986236"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862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986236"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- 59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C443E" w:rsidRPr="001468D4" w:rsidTr="000E123A">
        <w:tc>
          <w:tcPr>
            <w:tcW w:w="751" w:type="dxa"/>
          </w:tcPr>
          <w:p w:rsidR="004C443E" w:rsidRDefault="004C443E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4C443E" w:rsidRPr="00986236" w:rsidRDefault="004C443E" w:rsidP="00986236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6236">
              <w:rPr>
                <w:rFonts w:ascii="Times New Roman" w:hAnsi="Times New Roman"/>
                <w:b/>
                <w:sz w:val="28"/>
                <w:szCs w:val="28"/>
              </w:rPr>
              <w:t>Квалификация кадров по основному направлению деятельности учреждения</w:t>
            </w:r>
          </w:p>
        </w:tc>
      </w:tr>
      <w:tr w:rsidR="004C443E" w:rsidRPr="002E3379" w:rsidTr="000E123A">
        <w:tc>
          <w:tcPr>
            <w:tcW w:w="751" w:type="dxa"/>
          </w:tcPr>
          <w:p w:rsidR="004C443E" w:rsidRDefault="00BB7F7F" w:rsidP="00E61CC2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  <w:r w:rsidR="004C443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752" w:type="dxa"/>
          </w:tcPr>
          <w:p w:rsidR="004C443E" w:rsidRPr="009A40AB" w:rsidRDefault="004C443E" w:rsidP="00E00F3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Укомплектованность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ждения </w:t>
            </w:r>
            <w:r w:rsidR="00E00F33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кадрами</w:t>
            </w:r>
          </w:p>
        </w:tc>
        <w:tc>
          <w:tcPr>
            <w:tcW w:w="5103" w:type="dxa"/>
          </w:tcPr>
          <w:p w:rsidR="004C443E" w:rsidRDefault="004C443E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90% до 100%  - 1,25 балла,</w:t>
            </w:r>
          </w:p>
          <w:p w:rsidR="004C443E" w:rsidRDefault="004C443E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80% до 90% - 0,75 балла, </w:t>
            </w:r>
          </w:p>
          <w:p w:rsidR="004C443E" w:rsidRDefault="004C443E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80%  - 0 баллов.</w:t>
            </w:r>
          </w:p>
          <w:p w:rsidR="004C443E" w:rsidRDefault="004C443E" w:rsidP="000E12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443E" w:rsidRPr="002E3379" w:rsidRDefault="004C443E" w:rsidP="00E00F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фактической численности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к установленной штатной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C443E" w:rsidRDefault="004C443E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4C443E" w:rsidRDefault="004C443E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4C443E" w:rsidRPr="002E3379" w:rsidRDefault="004C443E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443E" w:rsidRPr="002E3379" w:rsidRDefault="004C443E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443E" w:rsidRPr="002E3379" w:rsidRDefault="004C443E" w:rsidP="00E00F3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B97117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752" w:type="dxa"/>
          </w:tcPr>
          <w:p w:rsidR="00B33404" w:rsidRPr="009A40AB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работников учреждения, прошедших п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вышение квалификации и (или) профессиональную подготовку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курсы, семин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ры, мастер-классы</w:t>
            </w:r>
          </w:p>
        </w:tc>
        <w:tc>
          <w:tcPr>
            <w:tcW w:w="5103" w:type="dxa"/>
          </w:tcPr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свыше – 1,25 балла,</w:t>
            </w:r>
            <w:r w:rsidRPr="00512846">
              <w:rPr>
                <w:sz w:val="20"/>
                <w:szCs w:val="20"/>
              </w:rPr>
              <w:t xml:space="preserve"> </w:t>
            </w:r>
          </w:p>
          <w:p w:rsidR="00B33404" w:rsidRPr="00B97117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19,9% до 10% - 1 балл,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10% - 0,75 балла,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0 баллов.</w:t>
            </w:r>
          </w:p>
          <w:p w:rsidR="00B33404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B97117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работников, прошедших обучение, к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таю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щих.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33404" w:rsidRPr="00512846" w:rsidRDefault="00B33404" w:rsidP="001A15B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33404" w:rsidRPr="00512846" w:rsidRDefault="00B33404" w:rsidP="001A15B7">
            <w:pPr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</w:tc>
        <w:tc>
          <w:tcPr>
            <w:tcW w:w="2835" w:type="dxa"/>
          </w:tcPr>
          <w:p w:rsidR="00B33404" w:rsidRDefault="00B33404" w:rsidP="00B33404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  <w:p w:rsidR="00B33404" w:rsidRPr="00B97117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B97117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04" w:rsidRPr="00C34CA5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 критериев в баллах по разделу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год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 баллов</w:t>
            </w:r>
          </w:p>
        </w:tc>
      </w:tr>
      <w:tr w:rsidR="00B33404" w:rsidRPr="002E5F40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986236" w:rsidRDefault="00B33404" w:rsidP="00986236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6236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Финансово-экономическая деятельность </w:t>
            </w:r>
            <w:r w:rsidRPr="009862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учреждения</w:t>
            </w:r>
          </w:p>
        </w:tc>
      </w:tr>
      <w:tr w:rsidR="00B33404" w:rsidRPr="002E3379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752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остижение соотношения 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средней заработной платы работников учреждения и средней заработной платы по субъекту Российской Фед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Достижение установленных показат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лей-6 баллов,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3379" w:rsidRDefault="00B33404" w:rsidP="000E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установленных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 - 0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 баллов за год </w:t>
            </w:r>
          </w:p>
          <w:p w:rsidR="00B33404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2E3379" w:rsidRDefault="00B33404" w:rsidP="000E123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Pr="002E3379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</w:tc>
      </w:tr>
      <w:tr w:rsidR="00B33404" w:rsidRPr="002E5F40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11.</w:t>
            </w:r>
          </w:p>
        </w:tc>
        <w:tc>
          <w:tcPr>
            <w:tcW w:w="3752" w:type="dxa"/>
          </w:tcPr>
          <w:p w:rsidR="00B33404" w:rsidRPr="002E5F40" w:rsidRDefault="00B33404" w:rsidP="00C408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финансовых средств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нарушений – 1,75 балла,</w:t>
            </w:r>
          </w:p>
          <w:p w:rsidR="00B3340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AC4C8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AC4C84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–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1,75  балла за каждый квартал,</w:t>
            </w:r>
          </w:p>
          <w:p w:rsidR="00B33404" w:rsidRPr="002E5F40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баллов за год.</w:t>
            </w:r>
          </w:p>
        </w:tc>
        <w:tc>
          <w:tcPr>
            <w:tcW w:w="2835" w:type="dxa"/>
          </w:tcPr>
          <w:p w:rsidR="00B33404" w:rsidRPr="002E5F40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акты, 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ставления, справки по результатам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верок контролиру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органов, инфо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2E3379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3752" w:type="dxa"/>
          </w:tcPr>
          <w:p w:rsidR="00B33404" w:rsidRPr="00BA5F3A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кредиторской задолженности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1,25 балла,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– 0 баллов. </w:t>
            </w: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Pr="002E5F40" w:rsidRDefault="00B33404" w:rsidP="000E123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</w:tc>
        <w:tc>
          <w:tcPr>
            <w:tcW w:w="2835" w:type="dxa"/>
          </w:tcPr>
          <w:p w:rsidR="00B33404" w:rsidRPr="002E3379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2E5F40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3752" w:type="dxa"/>
          </w:tcPr>
          <w:p w:rsidR="00B33404" w:rsidRPr="002E5F40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ассовое исполнение по с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стоянию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22D">
              <w:rPr>
                <w:rFonts w:ascii="Times New Roman" w:hAnsi="Times New Roman" w:cs="Times New Roman"/>
                <w:sz w:val="28"/>
                <w:szCs w:val="28"/>
              </w:rPr>
              <w:t>на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четного года.</w:t>
            </w:r>
          </w:p>
        </w:tc>
        <w:tc>
          <w:tcPr>
            <w:tcW w:w="5103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95% - 3 балла,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менее 95% - 0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 за год.</w:t>
            </w: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Pr="002E5F40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отчет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 учрежд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информация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14.</w:t>
            </w:r>
          </w:p>
        </w:tc>
        <w:tc>
          <w:tcPr>
            <w:tcW w:w="3752" w:type="dxa"/>
          </w:tcPr>
          <w:p w:rsidR="00B33404" w:rsidRPr="0069072E" w:rsidRDefault="00B33404" w:rsidP="00031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Соблюдение соотношений средней заработной платы руководителей учреждений и средней заработной платы работников учреждений в кратности от</w:t>
            </w:r>
            <w:proofErr w:type="gramStart"/>
            <w:r w:rsidRPr="00690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9072E">
              <w:rPr>
                <w:rFonts w:ascii="Times New Roman" w:hAnsi="Times New Roman" w:cs="Times New Roman"/>
                <w:sz w:val="28"/>
                <w:szCs w:val="28"/>
              </w:rPr>
              <w:t xml:space="preserve"> до 8</w:t>
            </w:r>
          </w:p>
        </w:tc>
        <w:tc>
          <w:tcPr>
            <w:tcW w:w="5103" w:type="dxa"/>
          </w:tcPr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 – 1,25 балла,  </w:t>
            </w: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соблюдение – 0 баллов,</w:t>
            </w:r>
          </w:p>
          <w:p w:rsidR="00B33404" w:rsidRPr="0069072E" w:rsidRDefault="00B33404" w:rsidP="00490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B33404" w:rsidRPr="002E5F40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Default="00B33404" w:rsidP="00031E9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руководителя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 информация финансово-экономического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управления культуры</w:t>
            </w:r>
          </w:p>
        </w:tc>
      </w:tr>
      <w:tr w:rsidR="00B33404" w:rsidRPr="00C34CA5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 в баллах по разделу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- 26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33404" w:rsidRPr="007714A6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986236" w:rsidRDefault="00B33404" w:rsidP="00986236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6236">
              <w:rPr>
                <w:rFonts w:ascii="Times New Roman" w:hAnsi="Times New Roman"/>
                <w:b/>
                <w:sz w:val="28"/>
                <w:szCs w:val="28"/>
              </w:rPr>
              <w:t>Уровень исполнительской дисциплины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3752" w:type="dxa"/>
          </w:tcPr>
          <w:p w:rsidR="00B33404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на:</w:t>
            </w:r>
          </w:p>
          <w:p w:rsidR="00B33404" w:rsidRPr="007714A6" w:rsidRDefault="00B33404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своевременному представл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и качественному 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нению 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отчетов, планов</w:t>
            </w:r>
            <w:r w:rsidRPr="000D4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формаций</w:t>
            </w:r>
          </w:p>
        </w:tc>
        <w:tc>
          <w:tcPr>
            <w:tcW w:w="5103" w:type="dxa"/>
          </w:tcPr>
          <w:p w:rsidR="00B3340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– 1,25 баллов,</w:t>
            </w:r>
          </w:p>
          <w:p w:rsidR="00B33404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04" w:rsidRPr="00CA3CF2" w:rsidRDefault="00B33404" w:rsidP="000E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двух и более замечаний – 0 баллов.</w:t>
            </w:r>
          </w:p>
        </w:tc>
        <w:tc>
          <w:tcPr>
            <w:tcW w:w="2268" w:type="dxa"/>
          </w:tcPr>
          <w:p w:rsidR="00B33404" w:rsidRDefault="00B33404" w:rsidP="000E123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  <w:p w:rsidR="00B33404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404" w:rsidRPr="007714A6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33404" w:rsidRDefault="00B33404" w:rsidP="00031E9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лужебные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отделов управления культуры</w:t>
            </w:r>
          </w:p>
        </w:tc>
      </w:tr>
      <w:tr w:rsidR="00B33404" w:rsidRPr="00C34CA5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C34CA5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год - 5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33404" w:rsidRPr="00197C22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13958" w:type="dxa"/>
            <w:gridSpan w:val="4"/>
          </w:tcPr>
          <w:p w:rsidR="00B33404" w:rsidRPr="00197C22" w:rsidRDefault="00B33404" w:rsidP="000E12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критериев в баллах по </w:t>
            </w:r>
            <w:r w:rsidRPr="0098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>разделам за год  - 100 баллов, в том числе: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5103" w:type="dxa"/>
            <w:gridSpan w:val="2"/>
          </w:tcPr>
          <w:p w:rsidR="00B33404" w:rsidRDefault="00B33404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</w:t>
            </w:r>
            <w:r w:rsidR="00497F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334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</w:t>
            </w:r>
            <w:r w:rsidR="00497F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334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</w:t>
            </w:r>
            <w:r w:rsidR="00497F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334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5103" w:type="dxa"/>
            <w:gridSpan w:val="2"/>
          </w:tcPr>
          <w:p w:rsidR="00B33404" w:rsidRDefault="00EA7025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97F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97F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33404" w:rsidTr="000E123A">
        <w:tc>
          <w:tcPr>
            <w:tcW w:w="751" w:type="dxa"/>
          </w:tcPr>
          <w:p w:rsidR="00B33404" w:rsidRDefault="00B33404" w:rsidP="000E123A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</w:p>
        </w:tc>
        <w:tc>
          <w:tcPr>
            <w:tcW w:w="8855" w:type="dxa"/>
            <w:gridSpan w:val="2"/>
          </w:tcPr>
          <w:p w:rsidR="00B33404" w:rsidRPr="00955BC1" w:rsidRDefault="00B33404" w:rsidP="000E12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 (сумма всех баллов по 4-м кварталам)</w:t>
            </w:r>
          </w:p>
        </w:tc>
        <w:tc>
          <w:tcPr>
            <w:tcW w:w="5103" w:type="dxa"/>
            <w:gridSpan w:val="2"/>
          </w:tcPr>
          <w:p w:rsidR="00B33404" w:rsidRDefault="00B33404" w:rsidP="000E12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tbl>
      <w:tblPr>
        <w:tblW w:w="5283" w:type="dxa"/>
        <w:tblInd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3"/>
      </w:tblGrid>
      <w:tr w:rsidR="00177570" w:rsidTr="00D117EC">
        <w:trPr>
          <w:trHeight w:val="1562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5515A6" w:rsidRDefault="005515A6" w:rsidP="00B6652B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15A6" w:rsidRDefault="005515A6" w:rsidP="00B6652B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515A6" w:rsidRDefault="005515A6" w:rsidP="00B6652B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4492" w:rsidRDefault="001A4492" w:rsidP="00B6652B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7570" w:rsidRDefault="00177570" w:rsidP="00B6652B">
            <w:pPr>
              <w:shd w:val="clear" w:color="auto" w:fill="FFFFFF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постановлению администрации города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177570" w:rsidRDefault="00177570" w:rsidP="001775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72B3D" w:rsidRPr="00372B3D" w:rsidRDefault="00372B3D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>елевые показатели</w:t>
      </w:r>
      <w:r w:rsidRPr="00A37508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>и к</w:t>
      </w:r>
      <w:r w:rsidRPr="00A37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ритерии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6945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</w:t>
      </w:r>
      <w:r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</w:rPr>
        <w:t xml:space="preserve"> </w:t>
      </w:r>
      <w:r w:rsidRPr="00A375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деятельности </w:t>
      </w:r>
      <w:r w:rsidRPr="00372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муниципальных автономных учреждений дополнительного образования города Нижневартовска «Детская школа искусств №1», «Детская школа искусств №2», «Детская школа искусств №3», «Детская музыкальная школа имени Юрия Дмитриевича Кузнецова»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700"/>
        <w:gridCol w:w="5078"/>
        <w:gridCol w:w="4111"/>
        <w:gridCol w:w="1843"/>
        <w:gridCol w:w="3260"/>
      </w:tblGrid>
      <w:tr w:rsidR="00571A78" w:rsidRPr="00B63766" w:rsidTr="00571A78">
        <w:tc>
          <w:tcPr>
            <w:tcW w:w="700" w:type="dxa"/>
          </w:tcPr>
          <w:p w:rsidR="00571A78" w:rsidRPr="00D117EC" w:rsidRDefault="00571A78" w:rsidP="00105D3D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№ </w:t>
            </w:r>
            <w:proofErr w:type="gramStart"/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proofErr w:type="gramEnd"/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/п</w:t>
            </w:r>
          </w:p>
        </w:tc>
        <w:tc>
          <w:tcPr>
            <w:tcW w:w="5078" w:type="dxa"/>
          </w:tcPr>
          <w:p w:rsidR="00571A78" w:rsidRPr="00D117EC" w:rsidRDefault="00571A78" w:rsidP="00105D3D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Целевые показатели эффективности д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ятельности учреждения</w:t>
            </w:r>
          </w:p>
        </w:tc>
        <w:tc>
          <w:tcPr>
            <w:tcW w:w="4111" w:type="dxa"/>
          </w:tcPr>
          <w:p w:rsidR="00571A78" w:rsidRDefault="00571A78" w:rsidP="00B97117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Критерии оценки </w:t>
            </w:r>
          </w:p>
          <w:p w:rsidR="00571A78" w:rsidRPr="00D117EC" w:rsidRDefault="00571A78" w:rsidP="00B97117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эффективности деятельности учреждения в баллах </w:t>
            </w:r>
          </w:p>
        </w:tc>
        <w:tc>
          <w:tcPr>
            <w:tcW w:w="1843" w:type="dxa"/>
          </w:tcPr>
          <w:p w:rsidR="00571A78" w:rsidRPr="00D117EC" w:rsidRDefault="00571A78" w:rsidP="00162589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Максимал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ь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ное колич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ство баллов </w:t>
            </w:r>
          </w:p>
          <w:p w:rsidR="00571A78" w:rsidRPr="00D117EC" w:rsidRDefault="00571A78" w:rsidP="00105D3D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1A78" w:rsidRDefault="00571A78" w:rsidP="00162589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Периодичность, ф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орма отчётности, </w:t>
            </w:r>
          </w:p>
          <w:p w:rsidR="00571A78" w:rsidRPr="00D117EC" w:rsidRDefault="00571A78" w:rsidP="00162589">
            <w:pPr>
              <w:spacing w:before="100" w:beforeAutospacing="1" w:after="100" w:afterAutospacing="1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gramStart"/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содержащая</w:t>
            </w:r>
            <w:proofErr w:type="gramEnd"/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информ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цию о выполнении пок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</w:t>
            </w:r>
            <w:r w:rsidRPr="00D117E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зателя</w:t>
            </w:r>
          </w:p>
        </w:tc>
      </w:tr>
      <w:tr w:rsidR="00E51E06" w:rsidRPr="00B63766" w:rsidTr="002350C2">
        <w:trPr>
          <w:trHeight w:val="668"/>
        </w:trPr>
        <w:tc>
          <w:tcPr>
            <w:tcW w:w="700" w:type="dxa"/>
          </w:tcPr>
          <w:p w:rsidR="00E51E06" w:rsidRPr="00B63766" w:rsidRDefault="00E51E06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E51E06" w:rsidRPr="00E51E06" w:rsidRDefault="00E51E06" w:rsidP="00E51E06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E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деятельность учреждения</w:t>
            </w:r>
          </w:p>
        </w:tc>
      </w:tr>
      <w:tr w:rsidR="00DF348A" w:rsidRPr="00B63766" w:rsidTr="00571A78">
        <w:trPr>
          <w:trHeight w:val="1505"/>
        </w:trPr>
        <w:tc>
          <w:tcPr>
            <w:tcW w:w="700" w:type="dxa"/>
          </w:tcPr>
          <w:p w:rsidR="00DF348A" w:rsidRPr="00B63766" w:rsidRDefault="00DF348A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6376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55689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5078" w:type="dxa"/>
          </w:tcPr>
          <w:p w:rsidR="00DF348A" w:rsidRPr="00BD1F37" w:rsidRDefault="00DF348A" w:rsidP="00784E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на оказание услуг </w:t>
            </w:r>
          </w:p>
          <w:p w:rsidR="00DF348A" w:rsidRPr="00BD1F37" w:rsidRDefault="00DF348A" w:rsidP="00320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F348A" w:rsidRDefault="00DF348A" w:rsidP="00CD7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1F37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 баллов,</w:t>
            </w:r>
          </w:p>
          <w:p w:rsidR="00DF348A" w:rsidRDefault="00DF348A" w:rsidP="00CD7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48A" w:rsidRPr="00BD1F37" w:rsidRDefault="00DF348A" w:rsidP="00CD7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1F37">
              <w:rPr>
                <w:rFonts w:ascii="Times New Roman" w:hAnsi="Times New Roman" w:cs="Times New Roman"/>
                <w:sz w:val="28"/>
                <w:szCs w:val="28"/>
              </w:rPr>
              <w:t>е выполнение – 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48A" w:rsidRPr="002E3379" w:rsidRDefault="00DF348A" w:rsidP="00CD7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348A" w:rsidRDefault="00DF348A" w:rsidP="002350C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баллов за год.</w:t>
            </w:r>
          </w:p>
          <w:p w:rsidR="00DF348A" w:rsidRDefault="00DF348A" w:rsidP="002350C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348A" w:rsidRPr="002E3379" w:rsidRDefault="00DF348A" w:rsidP="002350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F348A" w:rsidRPr="002E3379" w:rsidRDefault="00DF348A" w:rsidP="00B0599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 учреждения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формация отдела худ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жественного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 эстетического 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питания детей и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ростков управления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348A" w:rsidRPr="00B63766" w:rsidTr="00DF348A">
        <w:trPr>
          <w:trHeight w:val="985"/>
        </w:trPr>
        <w:tc>
          <w:tcPr>
            <w:tcW w:w="700" w:type="dxa"/>
          </w:tcPr>
          <w:p w:rsidR="00DF348A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5078" w:type="dxa"/>
          </w:tcPr>
          <w:p w:rsidR="00DF348A" w:rsidRDefault="00DF348A" w:rsidP="00320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целевых показателей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домственной целевой программы </w:t>
            </w:r>
          </w:p>
          <w:p w:rsidR="00DF348A" w:rsidRPr="00BD1F37" w:rsidRDefault="00DF348A" w:rsidP="00320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F348A" w:rsidRDefault="00DF348A" w:rsidP="0063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1F37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2,5 балла,</w:t>
            </w:r>
          </w:p>
          <w:p w:rsidR="00DF348A" w:rsidRDefault="00DF348A" w:rsidP="0063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48A" w:rsidRPr="00BD1F37" w:rsidRDefault="00DF348A" w:rsidP="0063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1F37">
              <w:rPr>
                <w:rFonts w:ascii="Times New Roman" w:hAnsi="Times New Roman" w:cs="Times New Roman"/>
                <w:sz w:val="28"/>
                <w:szCs w:val="28"/>
              </w:rPr>
              <w:t>е выполнение – 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48A" w:rsidRPr="002E3379" w:rsidRDefault="00DF348A" w:rsidP="00CD7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348A" w:rsidRDefault="00DF348A" w:rsidP="002350C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 балла за каждый квартал,</w:t>
            </w:r>
          </w:p>
          <w:p w:rsidR="00DF348A" w:rsidRDefault="00DF348A" w:rsidP="002350C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баллов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год.</w:t>
            </w:r>
          </w:p>
          <w:p w:rsidR="00DF348A" w:rsidRPr="002E3379" w:rsidRDefault="00DF348A" w:rsidP="002350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F348A" w:rsidRPr="006844A1" w:rsidRDefault="00DF348A" w:rsidP="002350C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Квартальная,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учреждения, информация отдела 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дожественного образ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вания и эстетического воспитания детей и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ростков управления культуры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348A" w:rsidRPr="00B63766" w:rsidTr="00571A78">
        <w:trPr>
          <w:trHeight w:val="1285"/>
        </w:trPr>
        <w:tc>
          <w:tcPr>
            <w:tcW w:w="700" w:type="dxa"/>
          </w:tcPr>
          <w:p w:rsidR="00DF348A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78" w:type="dxa"/>
          </w:tcPr>
          <w:p w:rsidR="00DF348A" w:rsidRDefault="00DF348A" w:rsidP="003505C8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Обеспечение информационной откр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ы</w:t>
            </w:r>
            <w:r w:rsidRPr="000E123A">
              <w:rPr>
                <w:rFonts w:ascii="Times New Roman" w:eastAsia="Times New Roman" w:hAnsi="Times New Roman" w:cs="Times New Roman"/>
                <w:b w:val="0"/>
                <w:color w:val="auto"/>
              </w:rPr>
              <w:t>тости учреждения</w:t>
            </w:r>
          </w:p>
          <w:p w:rsidR="003505C8" w:rsidRPr="003505C8" w:rsidRDefault="003505C8" w:rsidP="003505C8"/>
        </w:tc>
        <w:tc>
          <w:tcPr>
            <w:tcW w:w="4111" w:type="dxa"/>
          </w:tcPr>
          <w:p w:rsidR="003601A7" w:rsidRDefault="003601A7" w:rsidP="003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1A7" w:rsidRDefault="003601A7" w:rsidP="003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- 1,25 баллов,</w:t>
            </w:r>
          </w:p>
          <w:p w:rsidR="003601A7" w:rsidRDefault="003601A7" w:rsidP="003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1A7" w:rsidRDefault="003601A7" w:rsidP="003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3505C8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- 0 баллов.</w:t>
            </w:r>
          </w:p>
          <w:p w:rsidR="00DF348A" w:rsidRPr="002E3379" w:rsidRDefault="00DF348A" w:rsidP="00CD7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1A7" w:rsidRDefault="003601A7" w:rsidP="003601A7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  <w:r w:rsidR="00961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каждый квартал,</w:t>
            </w:r>
          </w:p>
          <w:p w:rsidR="003601A7" w:rsidRDefault="003601A7" w:rsidP="003601A7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DF348A" w:rsidRPr="002E3379" w:rsidRDefault="00DF348A" w:rsidP="004353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F348A" w:rsidRPr="002E3379" w:rsidRDefault="00DF348A" w:rsidP="003601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Квартальная, </w:t>
            </w:r>
            <w:r w:rsidR="003601A7">
              <w:rPr>
                <w:rFonts w:ascii="Times New Roman" w:hAnsi="Times New Roman" w:cs="Times New Roman"/>
                <w:sz w:val="28"/>
                <w:szCs w:val="28"/>
              </w:rPr>
              <w:t>отчет р</w:t>
            </w:r>
            <w:r w:rsidR="003601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01A7"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ководителя учреждения,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финансово-экономического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управления культуры</w:t>
            </w:r>
          </w:p>
        </w:tc>
      </w:tr>
      <w:tr w:rsidR="00472840" w:rsidRPr="00B63766" w:rsidTr="00571A78">
        <w:trPr>
          <w:trHeight w:val="558"/>
        </w:trPr>
        <w:tc>
          <w:tcPr>
            <w:tcW w:w="700" w:type="dxa"/>
          </w:tcPr>
          <w:p w:rsidR="00472840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5078" w:type="dxa"/>
          </w:tcPr>
          <w:p w:rsidR="00472840" w:rsidRDefault="00472840" w:rsidP="00490A1F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участия в проектах, программах, конкурсах, получение грантов в целях привлечения дополн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финансовых средств</w:t>
            </w:r>
          </w:p>
        </w:tc>
        <w:tc>
          <w:tcPr>
            <w:tcW w:w="4111" w:type="dxa"/>
          </w:tcPr>
          <w:p w:rsidR="00472840" w:rsidRDefault="00472840" w:rsidP="0049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участия:</w:t>
            </w:r>
          </w:p>
          <w:p w:rsidR="00472840" w:rsidRDefault="00472840" w:rsidP="0049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более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проектах, програ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мах, конкурсах, грантах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 баллов, </w:t>
            </w:r>
          </w:p>
          <w:p w:rsidR="00472840" w:rsidRDefault="00472840" w:rsidP="0049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 1 до 3  – 5 баллов, </w:t>
            </w:r>
          </w:p>
          <w:p w:rsidR="00472840" w:rsidRDefault="00472840" w:rsidP="0049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840" w:rsidRDefault="00472840" w:rsidP="0049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участия – 0 баллов.</w:t>
            </w:r>
          </w:p>
          <w:p w:rsidR="00472840" w:rsidRPr="00105D3D" w:rsidRDefault="00472840" w:rsidP="0049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2840" w:rsidRDefault="00472840" w:rsidP="00961984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баллов за год.</w:t>
            </w:r>
          </w:p>
          <w:p w:rsidR="00472840" w:rsidRPr="00CB15B2" w:rsidRDefault="00472840" w:rsidP="0096758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2840" w:rsidRPr="00CB15B2" w:rsidRDefault="00472840" w:rsidP="004728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учреждения,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пия протокола результ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тов, информация отдела  художественного обр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зования и эстетического воспитания детей и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ростков управления культуры </w:t>
            </w:r>
          </w:p>
        </w:tc>
      </w:tr>
      <w:tr w:rsidR="00472840" w:rsidRPr="00B63766" w:rsidTr="00571A78">
        <w:trPr>
          <w:trHeight w:val="1285"/>
        </w:trPr>
        <w:tc>
          <w:tcPr>
            <w:tcW w:w="700" w:type="dxa"/>
          </w:tcPr>
          <w:p w:rsidR="00472840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5078" w:type="dxa"/>
          </w:tcPr>
          <w:p w:rsidR="00472840" w:rsidRPr="00CB15B2" w:rsidRDefault="00313B27" w:rsidP="00994A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участия</w:t>
            </w:r>
            <w:r w:rsidR="00994A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в олимпиадах, конкурсах, выставках международного,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федерального, реги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нально</w:t>
            </w:r>
            <w:r w:rsidR="00994A0D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муниципального уровней</w:t>
            </w:r>
          </w:p>
          <w:p w:rsidR="00472840" w:rsidRPr="00CB15B2" w:rsidRDefault="00472840" w:rsidP="009675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72840" w:rsidRDefault="00916D5A" w:rsidP="009675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побед, призеров по уровню участия:</w:t>
            </w:r>
          </w:p>
          <w:p w:rsidR="00D4206E" w:rsidRDefault="00D4206E" w:rsidP="009675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B27" w:rsidRDefault="00D4206E" w:rsidP="00320D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r w:rsidR="00313B27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еждународного</w:t>
            </w:r>
            <w:r w:rsidR="009761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балла,</w:t>
            </w:r>
          </w:p>
          <w:p w:rsidR="00313B27" w:rsidRDefault="00D4206E" w:rsidP="00320D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13B2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 балла,</w:t>
            </w:r>
          </w:p>
          <w:p w:rsidR="00313B27" w:rsidRDefault="00D4206E" w:rsidP="00320D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13B27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</w:t>
            </w:r>
            <w:r w:rsidR="009761C5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  <w:r w:rsidR="009761C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72840" w:rsidRDefault="00D4206E" w:rsidP="00320D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13B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761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D4206E" w:rsidRDefault="00D4206E" w:rsidP="00320D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06E" w:rsidRPr="00320D0E" w:rsidRDefault="00D4206E" w:rsidP="00320D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отсутствие  - 0 баллов.</w:t>
            </w:r>
          </w:p>
        </w:tc>
        <w:tc>
          <w:tcPr>
            <w:tcW w:w="1843" w:type="dxa"/>
          </w:tcPr>
          <w:p w:rsidR="00472840" w:rsidRDefault="00D4206E" w:rsidP="00961984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 за каждый квартал,</w:t>
            </w:r>
          </w:p>
          <w:p w:rsidR="00472840" w:rsidRDefault="00313B27" w:rsidP="00961984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  <w:p w:rsidR="00472840" w:rsidRPr="00CB15B2" w:rsidRDefault="00472840" w:rsidP="0096758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2840" w:rsidRPr="00CB15B2" w:rsidRDefault="00472840" w:rsidP="009619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Квартальная, отчет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ководителя учреждения,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информация отдела 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дожественного образ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и эстетического воспитания детей и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ростков управления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2840" w:rsidRPr="00B63766" w:rsidTr="00571A78">
        <w:trPr>
          <w:trHeight w:val="1285"/>
        </w:trPr>
        <w:tc>
          <w:tcPr>
            <w:tcW w:w="700" w:type="dxa"/>
          </w:tcPr>
          <w:p w:rsidR="00472840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78" w:type="dxa"/>
          </w:tcPr>
          <w:p w:rsidR="00472840" w:rsidRPr="00CB15B2" w:rsidRDefault="00472840" w:rsidP="00B0599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обучающихся, являющихся обладателями </w:t>
            </w:r>
            <w:r w:rsidRPr="00D4206E">
              <w:rPr>
                <w:rFonts w:ascii="Times New Roman" w:eastAsia="Times New Roman" w:hAnsi="Times New Roman" w:cs="Times New Roman"/>
                <w:sz w:val="28"/>
                <w:szCs w:val="28"/>
              </w:rPr>
              <w:t>стипендий, премий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472840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аличие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обладателей:</w:t>
            </w:r>
          </w:p>
          <w:p w:rsidR="00472840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5 человек -  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472840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2840" w:rsidRDefault="009761C5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 человек – 4</w:t>
            </w:r>
            <w:r w:rsidR="004728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балла,</w:t>
            </w:r>
          </w:p>
          <w:p w:rsidR="00472840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2840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– 0 баллов.</w:t>
            </w:r>
          </w:p>
          <w:p w:rsidR="00472840" w:rsidRPr="00CB15B2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2840" w:rsidRPr="00CB15B2" w:rsidRDefault="00472840" w:rsidP="002262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2840" w:rsidRDefault="00472840" w:rsidP="00B0599D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472840" w:rsidRPr="00CB15B2" w:rsidRDefault="00472840" w:rsidP="009675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2840" w:rsidRPr="00CB15B2" w:rsidRDefault="00472840" w:rsidP="002E2CC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Годовая, отчет 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дителя учреждения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пии документов, по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тверждающих наличие обладателями стипе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B15B2">
              <w:rPr>
                <w:rFonts w:ascii="Times New Roman" w:eastAsia="Times New Roman" w:hAnsi="Times New Roman" w:cs="Times New Roman"/>
                <w:sz w:val="28"/>
                <w:szCs w:val="28"/>
              </w:rPr>
              <w:t>дий, премий)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 отдела худож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ственного образования и эстетического воспит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детей и подростков управления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2840" w:rsidRPr="00B63766" w:rsidTr="00571A78">
        <w:trPr>
          <w:trHeight w:val="1285"/>
        </w:trPr>
        <w:tc>
          <w:tcPr>
            <w:tcW w:w="700" w:type="dxa"/>
          </w:tcPr>
          <w:p w:rsidR="00472840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5078" w:type="dxa"/>
          </w:tcPr>
          <w:p w:rsidR="00472840" w:rsidRDefault="00D4206E" w:rsidP="002350C2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деятельности учреждения требованиям законодательства,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являемым к учреждениям дополнител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  <w:r w:rsidR="008455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3B" w:rsidRDefault="0084553B" w:rsidP="0084553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учредительных документов,</w:t>
            </w:r>
          </w:p>
          <w:p w:rsidR="0084553B" w:rsidRDefault="0084553B" w:rsidP="0084553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нормативно-правовой базы, регламентирующей деятельность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ждения,</w:t>
            </w:r>
          </w:p>
          <w:p w:rsidR="0084553B" w:rsidRDefault="0084553B" w:rsidP="0084553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-соблюдение прав участников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отношений, предоставления муниципальной услуги,</w:t>
            </w:r>
          </w:p>
          <w:p w:rsidR="0084553B" w:rsidRPr="00735AFB" w:rsidRDefault="0084553B" w:rsidP="0084553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программы развития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дополнительного образо</w:t>
            </w:r>
            <w:r w:rsidR="0053245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и мони</w:t>
            </w:r>
            <w:r w:rsidR="006C64EC">
              <w:rPr>
                <w:rFonts w:ascii="Times New Roman" w:hAnsi="Times New Roman" w:cs="Times New Roman"/>
                <w:sz w:val="28"/>
                <w:szCs w:val="28"/>
              </w:rPr>
              <w:t>торинг</w:t>
            </w:r>
            <w:r w:rsidR="00532459">
              <w:rPr>
                <w:rFonts w:ascii="Times New Roman" w:hAnsi="Times New Roman" w:cs="Times New Roman"/>
                <w:sz w:val="28"/>
                <w:szCs w:val="28"/>
              </w:rPr>
              <w:t xml:space="preserve"> ее реализации</w:t>
            </w:r>
          </w:p>
        </w:tc>
        <w:tc>
          <w:tcPr>
            <w:tcW w:w="4111" w:type="dxa"/>
          </w:tcPr>
          <w:p w:rsidR="00532459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-наличие всех учредительных документов –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0,75 балла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472840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-о</w:t>
            </w:r>
            <w:r w:rsidR="00472840" w:rsidRPr="001701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тсутствие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- 0 баллов</w:t>
            </w:r>
            <w:r w:rsidR="004728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472840" w:rsidRDefault="00472840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532459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-отсутствие </w:t>
            </w:r>
            <w:r w:rsidR="00472840" w:rsidRPr="001701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замечаний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 ит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гам проверок –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0,5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="00472840" w:rsidRPr="001701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</w:p>
          <w:p w:rsidR="00532459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-наличие замечаний – 0 баллов,</w:t>
            </w:r>
          </w:p>
          <w:p w:rsidR="00532459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532459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-отсутствие жалоб на условия предоставления муниципальной услуги –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0,75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532459" w:rsidRDefault="006C64EC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-наличие -  0 баллов,</w:t>
            </w:r>
          </w:p>
          <w:p w:rsidR="00532459" w:rsidRDefault="00532459" w:rsidP="002350C2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13146F" w:rsidRDefault="0013146F" w:rsidP="0013146F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4728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="00472840" w:rsidRPr="001701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аличие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программы –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0,25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="002139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4728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472840" w:rsidRPr="00170118" w:rsidRDefault="0013146F" w:rsidP="0013146F">
            <w:pPr>
              <w:spacing w:line="317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-отсутствие - 0 </w:t>
            </w:r>
            <w:r w:rsidR="004728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баллов.</w:t>
            </w:r>
          </w:p>
        </w:tc>
        <w:tc>
          <w:tcPr>
            <w:tcW w:w="1843" w:type="dxa"/>
          </w:tcPr>
          <w:p w:rsidR="00472840" w:rsidRPr="00735AFB" w:rsidRDefault="002139CB" w:rsidP="002350C2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2,25 </w:t>
            </w:r>
            <w:r w:rsidR="00472840" w:rsidRPr="00735A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балла за каждый квартал,</w:t>
            </w:r>
          </w:p>
          <w:p w:rsidR="00472840" w:rsidRPr="00735AFB" w:rsidRDefault="002139CB" w:rsidP="002350C2">
            <w:pPr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  <w:r w:rsidR="004728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баллов за год.</w:t>
            </w: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Default="00472840" w:rsidP="002350C2">
            <w:pPr>
              <w:spacing w:line="317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472840" w:rsidRPr="00735AFB" w:rsidRDefault="00472840" w:rsidP="0023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2840" w:rsidRDefault="00472840" w:rsidP="002350C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74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информация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управления, начальников отделов управления культуры</w:t>
            </w:r>
          </w:p>
        </w:tc>
      </w:tr>
      <w:tr w:rsidR="00472840" w:rsidRPr="00B63766" w:rsidTr="002350C2">
        <w:trPr>
          <w:trHeight w:val="311"/>
        </w:trPr>
        <w:tc>
          <w:tcPr>
            <w:tcW w:w="700" w:type="dxa"/>
          </w:tcPr>
          <w:p w:rsidR="00472840" w:rsidRDefault="00472840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72840" w:rsidRDefault="00472840" w:rsidP="002350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 w:rsidR="00CF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- 59</w:t>
            </w:r>
            <w:r w:rsidRPr="002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472840" w:rsidRPr="00B63766" w:rsidTr="00961984">
        <w:trPr>
          <w:trHeight w:val="660"/>
        </w:trPr>
        <w:tc>
          <w:tcPr>
            <w:tcW w:w="700" w:type="dxa"/>
          </w:tcPr>
          <w:p w:rsidR="00472840" w:rsidRDefault="00472840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72840" w:rsidRPr="002350C2" w:rsidRDefault="00472840" w:rsidP="002350C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0C2">
              <w:rPr>
                <w:rFonts w:ascii="Times New Roman" w:hAnsi="Times New Roman"/>
                <w:b/>
                <w:sz w:val="28"/>
                <w:szCs w:val="28"/>
              </w:rPr>
              <w:t>Квалификация кадров по основному направлению деятельности учреждения</w:t>
            </w:r>
          </w:p>
        </w:tc>
      </w:tr>
      <w:tr w:rsidR="00472840" w:rsidRPr="00B63766" w:rsidTr="00FE7AEE">
        <w:trPr>
          <w:trHeight w:val="1625"/>
        </w:trPr>
        <w:tc>
          <w:tcPr>
            <w:tcW w:w="700" w:type="dxa"/>
          </w:tcPr>
          <w:p w:rsidR="00472840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78" w:type="dxa"/>
          </w:tcPr>
          <w:p w:rsidR="00472840" w:rsidRDefault="00472840" w:rsidP="00031E9A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кот</w:t>
            </w: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рым при прохождении аттестации пр</w:t>
            </w: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своены первая или высшая категории</w:t>
            </w: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, в общей численности педагогических р</w:t>
            </w: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26217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</w:t>
            </w:r>
          </w:p>
          <w:p w:rsidR="00472840" w:rsidRDefault="00472840" w:rsidP="002E2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2840" w:rsidRDefault="00472840" w:rsidP="002E2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2840" w:rsidRDefault="00472840" w:rsidP="002E2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2840" w:rsidRPr="002E2CC4" w:rsidRDefault="00472840" w:rsidP="002E2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72840" w:rsidRPr="00C07B23" w:rsidRDefault="00B113F3" w:rsidP="002E2CC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56 %  </w:t>
            </w:r>
            <w:r w:rsidR="00B375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284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72840" w:rsidRPr="00C07B2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B3753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72840" w:rsidRPr="00C07B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2840" w:rsidRDefault="00B37538" w:rsidP="00FE7A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50% до 55% - 3 балла,</w:t>
            </w:r>
          </w:p>
          <w:p w:rsidR="00B37538" w:rsidRDefault="00B37538" w:rsidP="00FE7AEE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50% </w:t>
            </w:r>
            <w:r w:rsidR="0047284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840">
              <w:rPr>
                <w:rFonts w:ascii="Times New Roman" w:hAnsi="Times New Roman" w:cs="Times New Roman"/>
                <w:sz w:val="28"/>
                <w:szCs w:val="28"/>
              </w:rPr>
              <w:t xml:space="preserve"> 0 баллов.</w:t>
            </w:r>
          </w:p>
          <w:p w:rsidR="00B37538" w:rsidRDefault="00B37538" w:rsidP="00B37538"/>
          <w:p w:rsidR="00472840" w:rsidRPr="00B37538" w:rsidRDefault="00472840" w:rsidP="00B37538"/>
        </w:tc>
        <w:tc>
          <w:tcPr>
            <w:tcW w:w="1843" w:type="dxa"/>
          </w:tcPr>
          <w:p w:rsidR="00472840" w:rsidRDefault="00472840" w:rsidP="00FE7AEE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  <w:p w:rsidR="00472840" w:rsidRPr="00226217" w:rsidRDefault="00472840" w:rsidP="00967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72840" w:rsidRPr="00226217" w:rsidRDefault="00B37538" w:rsidP="00B3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  <w:r w:rsidR="00472840">
              <w:rPr>
                <w:rFonts w:ascii="Times New Roman" w:hAnsi="Times New Roman" w:cs="Times New Roman"/>
                <w:sz w:val="28"/>
                <w:szCs w:val="28"/>
              </w:rPr>
              <w:t>, отчет руков</w:t>
            </w:r>
            <w:r w:rsidR="004728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2840">
              <w:rPr>
                <w:rFonts w:ascii="Times New Roman" w:hAnsi="Times New Roman" w:cs="Times New Roman"/>
                <w:sz w:val="28"/>
                <w:szCs w:val="28"/>
              </w:rPr>
              <w:t>дителя учреждения,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формация отдела худ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жественного образов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 эстетического во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питания детей и по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47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ростков управления культуры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5078" w:type="dxa"/>
          </w:tcPr>
          <w:p w:rsidR="00490A1F" w:rsidRPr="009A40AB" w:rsidRDefault="00490A1F" w:rsidP="00490A1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работников учреждения, прошедших повышение квалификации и (или) профессиональную подготовку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курсы, семинары, мастер-классы</w:t>
            </w:r>
          </w:p>
        </w:tc>
        <w:tc>
          <w:tcPr>
            <w:tcW w:w="4111" w:type="dxa"/>
          </w:tcPr>
          <w:p w:rsidR="00490A1F" w:rsidRDefault="009761C5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490A1F"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 w:rsidR="00490A1F">
              <w:rPr>
                <w:rFonts w:ascii="Times New Roman" w:hAnsi="Times New Roman" w:cs="Times New Roman"/>
                <w:sz w:val="28"/>
                <w:szCs w:val="28"/>
              </w:rPr>
              <w:t>и свыше – 1,25 балла,</w:t>
            </w:r>
            <w:r w:rsidR="00490A1F" w:rsidRPr="00512846">
              <w:rPr>
                <w:sz w:val="20"/>
                <w:szCs w:val="20"/>
              </w:rPr>
              <w:t xml:space="preserve"> </w:t>
            </w:r>
          </w:p>
          <w:p w:rsidR="00490A1F" w:rsidRPr="00B97117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 w:rsidR="007416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761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9,9% до 10% - 1 балл,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90A1F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6">
              <w:rPr>
                <w:sz w:val="20"/>
                <w:szCs w:val="20"/>
              </w:rPr>
              <w:t xml:space="preserve"> </w:t>
            </w:r>
            <w:r w:rsidR="009761C5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- 0,75 балла,</w:t>
            </w:r>
          </w:p>
          <w:p w:rsidR="00490A1F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F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0 баллов.</w:t>
            </w:r>
          </w:p>
          <w:p w:rsidR="00490A1F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0A1F" w:rsidRPr="00B97117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определяется как 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C07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ков, прошедших обучение, к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щих. </w:t>
            </w:r>
            <w:r w:rsidRPr="00B971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90A1F" w:rsidRPr="00512846" w:rsidRDefault="00490A1F" w:rsidP="00490A1F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0A1F" w:rsidRPr="00512846" w:rsidRDefault="00490A1F" w:rsidP="00490A1F">
            <w:pPr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</w:tc>
        <w:tc>
          <w:tcPr>
            <w:tcW w:w="3260" w:type="dxa"/>
          </w:tcPr>
          <w:p w:rsidR="00490A1F" w:rsidRPr="00B97117" w:rsidRDefault="009761C5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  <w:r w:rsidR="00490A1F">
              <w:rPr>
                <w:rFonts w:ascii="Times New Roman" w:hAnsi="Times New Roman" w:cs="Times New Roman"/>
                <w:sz w:val="28"/>
                <w:szCs w:val="28"/>
              </w:rPr>
              <w:t>, отчет руков</w:t>
            </w:r>
            <w:r w:rsidR="00490A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0A1F">
              <w:rPr>
                <w:rFonts w:ascii="Times New Roman" w:hAnsi="Times New Roman" w:cs="Times New Roman"/>
                <w:sz w:val="28"/>
                <w:szCs w:val="28"/>
              </w:rPr>
              <w:t>дителя учреждения,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формация отдела худ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жественного образов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 эстетического во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питания детей и по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ростков управления культуры</w:t>
            </w:r>
          </w:p>
        </w:tc>
      </w:tr>
      <w:tr w:rsidR="00490A1F" w:rsidRPr="00B63766" w:rsidTr="002350C2">
        <w:tc>
          <w:tcPr>
            <w:tcW w:w="700" w:type="dxa"/>
          </w:tcPr>
          <w:p w:rsidR="00490A1F" w:rsidRPr="00B63766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90A1F" w:rsidRPr="002E3379" w:rsidRDefault="00490A1F" w:rsidP="00235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CF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490A1F" w:rsidRPr="00B63766" w:rsidTr="002350C2">
        <w:tc>
          <w:tcPr>
            <w:tcW w:w="700" w:type="dxa"/>
          </w:tcPr>
          <w:p w:rsidR="00490A1F" w:rsidRPr="00B63766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90A1F" w:rsidRPr="002350C2" w:rsidRDefault="00490A1F" w:rsidP="002350C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0C2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Финансово-экономическая деятельность </w:t>
            </w:r>
            <w:r w:rsidRPr="002350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учреждения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10.</w:t>
            </w:r>
          </w:p>
        </w:tc>
        <w:tc>
          <w:tcPr>
            <w:tcW w:w="5078" w:type="dxa"/>
          </w:tcPr>
          <w:p w:rsidR="00490A1F" w:rsidRPr="00A728C8" w:rsidRDefault="00490A1F" w:rsidP="002350C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расходов на оплату труда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 административно-управленческого и вспомогательного персонала в фонде оплаты труда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4111" w:type="dxa"/>
          </w:tcPr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F0411">
              <w:rPr>
                <w:rFonts w:ascii="Times New Roman" w:hAnsi="Times New Roman" w:cs="Times New Roman"/>
                <w:sz w:val="28"/>
                <w:szCs w:val="28"/>
              </w:rPr>
              <w:t>0% - 1,2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баллов,</w:t>
            </w:r>
          </w:p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F" w:rsidRPr="000B3C7D" w:rsidRDefault="00490A1F" w:rsidP="00235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40% - 0%.</w:t>
            </w:r>
          </w:p>
        </w:tc>
        <w:tc>
          <w:tcPr>
            <w:tcW w:w="1843" w:type="dxa"/>
          </w:tcPr>
          <w:p w:rsidR="00490A1F" w:rsidRDefault="00CF0411" w:rsidP="00E439E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 балла за каждый квартал,</w:t>
            </w:r>
          </w:p>
          <w:p w:rsidR="00490A1F" w:rsidRPr="002E5F40" w:rsidRDefault="00CF0411" w:rsidP="00E439E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за год.</w:t>
            </w:r>
          </w:p>
        </w:tc>
        <w:tc>
          <w:tcPr>
            <w:tcW w:w="3260" w:type="dxa"/>
          </w:tcPr>
          <w:p w:rsidR="00490A1F" w:rsidRPr="002E5F40" w:rsidRDefault="00490A1F" w:rsidP="006B23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ководителя учреждения, акты, </w:t>
            </w:r>
            <w:r w:rsidRP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ф</w:t>
            </w:r>
            <w:r w:rsidRP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нансово-экономического отдела управления кул</w:t>
            </w:r>
            <w:r w:rsidRP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туры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11.</w:t>
            </w:r>
          </w:p>
        </w:tc>
        <w:tc>
          <w:tcPr>
            <w:tcW w:w="5078" w:type="dxa"/>
          </w:tcPr>
          <w:p w:rsidR="00490A1F" w:rsidRDefault="00490A1F" w:rsidP="002350C2">
            <w:pPr>
              <w:spacing w:before="100" w:beforeAutospacing="1" w:after="100" w:afterAutospacing="1"/>
              <w:jc w:val="center"/>
              <w:outlineLvl w:val="3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остижение соотношения средней зар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ботной платы работников учреждения и </w:t>
            </w:r>
            <w:r w:rsidRPr="009A4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средней заработной платы по субъекту Российской Феде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</w:p>
        </w:tc>
        <w:tc>
          <w:tcPr>
            <w:tcW w:w="4111" w:type="dxa"/>
          </w:tcPr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Достижение установленных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казателей - 6 баллов,</w:t>
            </w:r>
          </w:p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F" w:rsidRPr="002E3379" w:rsidRDefault="00490A1F" w:rsidP="00235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установленных показателей - 0 баллов.</w:t>
            </w:r>
          </w:p>
        </w:tc>
        <w:tc>
          <w:tcPr>
            <w:tcW w:w="1843" w:type="dxa"/>
          </w:tcPr>
          <w:p w:rsidR="00490A1F" w:rsidRDefault="00490A1F" w:rsidP="002350C2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 баллов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год </w:t>
            </w:r>
          </w:p>
          <w:p w:rsidR="00490A1F" w:rsidRDefault="00490A1F" w:rsidP="002350C2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0A1F" w:rsidRPr="002E3379" w:rsidRDefault="00490A1F" w:rsidP="002350C2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0A1F" w:rsidRPr="002E3379" w:rsidRDefault="00490A1F" w:rsidP="006B23A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Годовая, 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руков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учреждения,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формация финансово-экономического отдела</w:t>
            </w:r>
            <w:r w:rsidRPr="002E3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культуры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78" w:type="dxa"/>
          </w:tcPr>
          <w:p w:rsidR="00490A1F" w:rsidRPr="002E5F40" w:rsidRDefault="00490A1F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 эффективное использование финансовых средств</w:t>
            </w:r>
          </w:p>
        </w:tc>
        <w:tc>
          <w:tcPr>
            <w:tcW w:w="4111" w:type="dxa"/>
          </w:tcPr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F40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нарушений – 1,75 балла,</w:t>
            </w:r>
          </w:p>
          <w:p w:rsidR="00490A1F" w:rsidRDefault="00490A1F" w:rsidP="0023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F" w:rsidRPr="00AC4C84" w:rsidRDefault="00490A1F" w:rsidP="0023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AC4C84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– 0 баллов.</w:t>
            </w:r>
          </w:p>
        </w:tc>
        <w:tc>
          <w:tcPr>
            <w:tcW w:w="1843" w:type="dxa"/>
          </w:tcPr>
          <w:p w:rsidR="00490A1F" w:rsidRDefault="00490A1F" w:rsidP="002350C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1,75  балла за каждый квартал,</w:t>
            </w:r>
          </w:p>
          <w:p w:rsidR="00490A1F" w:rsidRPr="002E5F40" w:rsidRDefault="00490A1F" w:rsidP="002350C2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баллов за год.</w:t>
            </w:r>
          </w:p>
        </w:tc>
        <w:tc>
          <w:tcPr>
            <w:tcW w:w="3260" w:type="dxa"/>
          </w:tcPr>
          <w:p w:rsidR="00490A1F" w:rsidRPr="002E5F40" w:rsidRDefault="00490A1F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отчет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ководителя учреждения, акты, представления, справки по результатам проверок контролиру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органов, информ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 финансово-экономического отдела управления культуры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13.</w:t>
            </w:r>
          </w:p>
        </w:tc>
        <w:tc>
          <w:tcPr>
            <w:tcW w:w="5078" w:type="dxa"/>
          </w:tcPr>
          <w:p w:rsidR="00490A1F" w:rsidRPr="00BA5F3A" w:rsidRDefault="00490A1F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00E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кредиторской задолженности</w:t>
            </w:r>
          </w:p>
        </w:tc>
        <w:tc>
          <w:tcPr>
            <w:tcW w:w="4111" w:type="dxa"/>
          </w:tcPr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1,25 балла,</w:t>
            </w:r>
          </w:p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F" w:rsidRPr="002E5F40" w:rsidRDefault="00490A1F" w:rsidP="002350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– 0 баллов. </w:t>
            </w:r>
          </w:p>
        </w:tc>
        <w:tc>
          <w:tcPr>
            <w:tcW w:w="1843" w:type="dxa"/>
          </w:tcPr>
          <w:p w:rsidR="00490A1F" w:rsidRDefault="00490A1F" w:rsidP="002350C2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490A1F" w:rsidRPr="002E5F40" w:rsidRDefault="00490A1F" w:rsidP="002350C2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баллов за год.</w:t>
            </w:r>
          </w:p>
        </w:tc>
        <w:tc>
          <w:tcPr>
            <w:tcW w:w="3260" w:type="dxa"/>
          </w:tcPr>
          <w:p w:rsidR="00490A1F" w:rsidRPr="002E3379" w:rsidRDefault="00490A1F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Квартальная, о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учреждения,</w:t>
            </w:r>
            <w:r w:rsidRPr="00357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финансово-экономического отдела управления культуры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Pr="00B63766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14.</w:t>
            </w:r>
          </w:p>
        </w:tc>
        <w:tc>
          <w:tcPr>
            <w:tcW w:w="5078" w:type="dxa"/>
          </w:tcPr>
          <w:p w:rsidR="00490A1F" w:rsidRPr="002E5F40" w:rsidRDefault="00490A1F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1F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по состоянию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22D">
              <w:rPr>
                <w:rFonts w:ascii="Times New Roman" w:hAnsi="Times New Roman" w:cs="Times New Roman"/>
                <w:sz w:val="28"/>
                <w:szCs w:val="28"/>
              </w:rPr>
              <w:t>на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года</w:t>
            </w:r>
          </w:p>
        </w:tc>
        <w:tc>
          <w:tcPr>
            <w:tcW w:w="4111" w:type="dxa"/>
          </w:tcPr>
          <w:p w:rsidR="00490A1F" w:rsidRDefault="00490A1F" w:rsidP="002350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– 95%% - 3 балла,</w:t>
            </w:r>
          </w:p>
          <w:p w:rsidR="00490A1F" w:rsidRPr="002E5F40" w:rsidRDefault="00490A1F" w:rsidP="002350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менее 95% - 0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лов.</w:t>
            </w:r>
          </w:p>
        </w:tc>
        <w:tc>
          <w:tcPr>
            <w:tcW w:w="1843" w:type="dxa"/>
          </w:tcPr>
          <w:p w:rsidR="00490A1F" w:rsidRDefault="00490A1F" w:rsidP="002350C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 за год.</w:t>
            </w:r>
          </w:p>
          <w:p w:rsidR="00490A1F" w:rsidRPr="002E5F40" w:rsidRDefault="00490A1F" w:rsidP="002350C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0A1F" w:rsidRPr="002E5F40" w:rsidRDefault="00CF0411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одовая, отчет руков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 учреждения, и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90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формация финансово-экономического отдела управления культуры</w:t>
            </w:r>
          </w:p>
        </w:tc>
      </w:tr>
      <w:tr w:rsidR="00490A1F" w:rsidRPr="00B63766" w:rsidTr="00E439EA">
        <w:tc>
          <w:tcPr>
            <w:tcW w:w="700" w:type="dxa"/>
          </w:tcPr>
          <w:p w:rsidR="00490A1F" w:rsidRPr="00B63766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90A1F" w:rsidRDefault="00490A1F" w:rsidP="0052545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417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</w:t>
            </w:r>
            <w:r w:rsidR="00CF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38C6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490A1F" w:rsidRPr="00B63766" w:rsidTr="002350C2">
        <w:tc>
          <w:tcPr>
            <w:tcW w:w="700" w:type="dxa"/>
          </w:tcPr>
          <w:p w:rsidR="00490A1F" w:rsidRPr="00B63766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90A1F" w:rsidRPr="00525453" w:rsidRDefault="00490A1F" w:rsidP="0052545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453">
              <w:rPr>
                <w:rFonts w:ascii="Times New Roman" w:hAnsi="Times New Roman"/>
                <w:b/>
                <w:sz w:val="28"/>
                <w:szCs w:val="28"/>
              </w:rPr>
              <w:t>Уровень исполнительской дисциплины</w:t>
            </w:r>
          </w:p>
        </w:tc>
      </w:tr>
      <w:tr w:rsidR="00490A1F" w:rsidRPr="00B63766" w:rsidTr="00571A78">
        <w:tc>
          <w:tcPr>
            <w:tcW w:w="700" w:type="dxa"/>
          </w:tcPr>
          <w:p w:rsidR="00490A1F" w:rsidRDefault="0055689E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16.</w:t>
            </w:r>
          </w:p>
        </w:tc>
        <w:tc>
          <w:tcPr>
            <w:tcW w:w="5078" w:type="dxa"/>
          </w:tcPr>
          <w:p w:rsidR="00490A1F" w:rsidRDefault="00490A1F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дисциплина:</w:t>
            </w:r>
          </w:p>
          <w:p w:rsidR="00490A1F" w:rsidRPr="007714A6" w:rsidRDefault="00490A1F" w:rsidP="00031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своевреме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ному представлению и качественному исполнению 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отчетов, планов</w:t>
            </w:r>
            <w:r w:rsidRPr="000D4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4111" w:type="dxa"/>
          </w:tcPr>
          <w:p w:rsidR="00490A1F" w:rsidRDefault="00490A1F" w:rsidP="00E4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– 1,25 балла,</w:t>
            </w:r>
          </w:p>
          <w:p w:rsidR="00490A1F" w:rsidRDefault="00490A1F" w:rsidP="00E4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F" w:rsidRPr="00CA3CF2" w:rsidRDefault="00490A1F" w:rsidP="00E4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двух и более замечаний – 0 баллов.</w:t>
            </w:r>
          </w:p>
        </w:tc>
        <w:tc>
          <w:tcPr>
            <w:tcW w:w="1843" w:type="dxa"/>
          </w:tcPr>
          <w:p w:rsidR="00490A1F" w:rsidRDefault="00490A1F" w:rsidP="00E439EA">
            <w:pPr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  балла за каждый квартал,</w:t>
            </w:r>
          </w:p>
          <w:p w:rsidR="00490A1F" w:rsidRDefault="00490A1F" w:rsidP="00E439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баллов за год. </w:t>
            </w:r>
          </w:p>
          <w:p w:rsidR="00490A1F" w:rsidRDefault="00490A1F" w:rsidP="00E439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0A1F" w:rsidRPr="007714A6" w:rsidRDefault="00490A1F" w:rsidP="00E439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0A1F" w:rsidRDefault="00490A1F" w:rsidP="00031E9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 р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70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ководителя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>лужебные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771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начальников отделов управления культуры</w:t>
            </w:r>
          </w:p>
        </w:tc>
      </w:tr>
      <w:tr w:rsidR="00490A1F" w:rsidRPr="00B63766" w:rsidTr="00E439EA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90A1F" w:rsidRPr="00955BC1" w:rsidRDefault="00490A1F" w:rsidP="0052545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>Совокупная значимость всех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критериев в баллах по разделу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 год - 5</w:t>
            </w:r>
            <w:r w:rsidRPr="00C34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90A1F" w:rsidRPr="00B63766" w:rsidTr="00E439EA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2" w:type="dxa"/>
            <w:gridSpan w:val="4"/>
          </w:tcPr>
          <w:p w:rsidR="00490A1F" w:rsidRPr="00955BC1" w:rsidRDefault="00490A1F" w:rsidP="0052545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Совокупная значимость всех критериев в баллах по </w:t>
            </w:r>
            <w:r w:rsidRPr="00655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97C22">
              <w:rPr>
                <w:rFonts w:ascii="Times New Roman" w:hAnsi="Times New Roman" w:cs="Times New Roman"/>
                <w:b/>
                <w:sz w:val="28"/>
                <w:szCs w:val="28"/>
              </w:rPr>
              <w:t>разделам за год  - 100 баллов, в том числе:</w:t>
            </w:r>
          </w:p>
        </w:tc>
      </w:tr>
      <w:tr w:rsidR="00490A1F" w:rsidRPr="00B63766" w:rsidTr="00490A1F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078" w:type="dxa"/>
          </w:tcPr>
          <w:p w:rsidR="00490A1F" w:rsidRPr="00955BC1" w:rsidRDefault="00490A1F" w:rsidP="00E43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4111" w:type="dxa"/>
          </w:tcPr>
          <w:p w:rsidR="00490A1F" w:rsidRDefault="00490A1F" w:rsidP="00E43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490A1F" w:rsidRDefault="00490A1F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490A1F" w:rsidRPr="00B63766" w:rsidTr="00490A1F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078" w:type="dxa"/>
          </w:tcPr>
          <w:p w:rsidR="00490A1F" w:rsidRPr="00955BC1" w:rsidRDefault="00490A1F" w:rsidP="00E439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4111" w:type="dxa"/>
          </w:tcPr>
          <w:p w:rsidR="00490A1F" w:rsidRDefault="00490A1F" w:rsidP="00E43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490A1F" w:rsidRDefault="0048649F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14,5</w:t>
            </w:r>
          </w:p>
        </w:tc>
      </w:tr>
      <w:tr w:rsidR="00490A1F" w:rsidRPr="00B63766" w:rsidTr="00490A1F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078" w:type="dxa"/>
          </w:tcPr>
          <w:p w:rsidR="00490A1F" w:rsidRPr="00955BC1" w:rsidRDefault="00490A1F" w:rsidP="00E439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4111" w:type="dxa"/>
          </w:tcPr>
          <w:p w:rsidR="00490A1F" w:rsidRDefault="00490A1F" w:rsidP="00E43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490A1F" w:rsidRDefault="0048649F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14,5</w:t>
            </w:r>
          </w:p>
        </w:tc>
      </w:tr>
      <w:tr w:rsidR="00490A1F" w:rsidRPr="00B63766" w:rsidTr="00490A1F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078" w:type="dxa"/>
          </w:tcPr>
          <w:p w:rsidR="00490A1F" w:rsidRPr="00955BC1" w:rsidRDefault="00490A1F" w:rsidP="00E439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4111" w:type="dxa"/>
          </w:tcPr>
          <w:p w:rsidR="00490A1F" w:rsidRDefault="00490A1F" w:rsidP="00E43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490A1F" w:rsidRDefault="0048649F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14,5</w:t>
            </w:r>
          </w:p>
        </w:tc>
      </w:tr>
      <w:tr w:rsidR="00490A1F" w:rsidRPr="00B63766" w:rsidTr="00490A1F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078" w:type="dxa"/>
          </w:tcPr>
          <w:p w:rsidR="00490A1F" w:rsidRPr="00955BC1" w:rsidRDefault="00490A1F" w:rsidP="00E439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4111" w:type="dxa"/>
          </w:tcPr>
          <w:p w:rsidR="00490A1F" w:rsidRDefault="00490A1F" w:rsidP="00E43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490A1F" w:rsidRDefault="00DF4B2B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8649F">
              <w:rPr>
                <w:rFonts w:ascii="Times New Roman" w:hAnsi="Times New Roman" w:cs="Times New Roman"/>
                <w:b/>
                <w:sz w:val="28"/>
                <w:szCs w:val="28"/>
              </w:rPr>
              <w:t>6,5</w:t>
            </w:r>
          </w:p>
        </w:tc>
      </w:tr>
      <w:tr w:rsidR="00490A1F" w:rsidRPr="00B63766" w:rsidTr="00490A1F">
        <w:tc>
          <w:tcPr>
            <w:tcW w:w="700" w:type="dxa"/>
          </w:tcPr>
          <w:p w:rsidR="00490A1F" w:rsidRDefault="00490A1F" w:rsidP="00105D3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89" w:type="dxa"/>
            <w:gridSpan w:val="2"/>
          </w:tcPr>
          <w:p w:rsidR="00490A1F" w:rsidRDefault="00490A1F" w:rsidP="00490A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 (сумма всех баллов по 4-м кварталам)</w:t>
            </w:r>
          </w:p>
        </w:tc>
        <w:tc>
          <w:tcPr>
            <w:tcW w:w="5103" w:type="dxa"/>
            <w:gridSpan w:val="2"/>
          </w:tcPr>
          <w:p w:rsidR="00490A1F" w:rsidRDefault="00490A1F" w:rsidP="00490A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11545E" w:rsidRDefault="0011545E" w:rsidP="0011545E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 w:cs="Times New Roman"/>
          <w:color w:val="000000"/>
        </w:rPr>
      </w:pPr>
    </w:p>
    <w:p w:rsidR="009A49F7" w:rsidRPr="00DB39EE" w:rsidRDefault="009A49F7" w:rsidP="00DB39EE">
      <w:pPr>
        <w:rPr>
          <w:rFonts w:ascii="Times New Roman" w:hAnsi="Times New Roman" w:cs="Times New Roman"/>
          <w:sz w:val="28"/>
          <w:szCs w:val="28"/>
        </w:rPr>
      </w:pPr>
    </w:p>
    <w:p w:rsidR="00372B3D" w:rsidRDefault="00372B3D" w:rsidP="00372B3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color w:val="000000"/>
        </w:rPr>
      </w:pPr>
    </w:p>
    <w:p w:rsidR="006945D9" w:rsidRDefault="006945D9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</w:rPr>
      </w:pPr>
    </w:p>
    <w:p w:rsidR="0096758D" w:rsidRDefault="0096758D" w:rsidP="0096758D">
      <w:pPr>
        <w:spacing w:after="0" w:line="240" w:lineRule="auto"/>
        <w:ind w:left="4162"/>
        <w:jc w:val="center"/>
        <w:rPr>
          <w:rFonts w:ascii="Times New Roman" w:eastAsia="Times New Roman" w:hAnsi="Times New Roman" w:cs="Times New Roman"/>
          <w:b/>
          <w:bCs/>
        </w:rPr>
        <w:sectPr w:rsidR="0096758D" w:rsidSect="001A449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211" w:type="dxa"/>
        <w:tblLook w:val="04A0" w:firstRow="1" w:lastRow="0" w:firstColumn="1" w:lastColumn="0" w:noHBand="0" w:noVBand="1"/>
      </w:tblPr>
      <w:tblGrid>
        <w:gridCol w:w="5209"/>
      </w:tblGrid>
      <w:tr w:rsidR="0096758D" w:rsidTr="00B6652B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6758D" w:rsidRDefault="0096758D" w:rsidP="0096758D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постановлению администрации города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A37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96758D" w:rsidRDefault="0096758D" w:rsidP="0096758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758D" w:rsidRDefault="0096758D" w:rsidP="0096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58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758D" w:rsidRDefault="0096758D" w:rsidP="0096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96758D">
        <w:rPr>
          <w:rFonts w:ascii="Times New Roman" w:eastAsia="Times New Roman" w:hAnsi="Times New Roman" w:cs="Times New Roman"/>
          <w:b/>
          <w:bCs/>
          <w:sz w:val="28"/>
          <w:szCs w:val="28"/>
        </w:rPr>
        <w:t>роведения оценки целевых показателей эффективности деятельности</w:t>
      </w:r>
    </w:p>
    <w:p w:rsidR="00F41113" w:rsidRDefault="0096758D" w:rsidP="0096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муниципальных учреждений культуры и </w:t>
      </w:r>
      <w:proofErr w:type="gramStart"/>
      <w:r w:rsidR="00F4111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дополнительного</w:t>
      </w:r>
      <w:proofErr w:type="gramEnd"/>
      <w:r w:rsidR="00F411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</w:t>
      </w:r>
    </w:p>
    <w:p w:rsidR="0096758D" w:rsidRPr="0096758D" w:rsidRDefault="00F41113" w:rsidP="0096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="0096758D" w:rsidRPr="0096758D">
        <w:rPr>
          <w:rFonts w:ascii="Times New Roman" w:eastAsia="Times New Roman" w:hAnsi="Times New Roman" w:cs="Times New Roman"/>
          <w:b/>
          <w:bCs/>
          <w:sz w:val="28"/>
          <w:szCs w:val="28"/>
        </w:rPr>
        <w:t>их руководителей</w:t>
      </w:r>
      <w:r w:rsidR="0096758D" w:rsidRPr="0096758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6758D" w:rsidRPr="0096758D" w:rsidRDefault="0096758D" w:rsidP="0096758D">
      <w:pPr>
        <w:spacing w:before="192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 соответствии с Программой поэтапного совершенствования системы оплаты труда в муниципальных учреждениях </w:t>
      </w:r>
      <w:r w:rsidRPr="00031E9A">
        <w:rPr>
          <w:rFonts w:ascii="Times New Roman" w:eastAsia="Times New Roman" w:hAnsi="Times New Roman" w:cs="Times New Roman"/>
          <w:sz w:val="28"/>
          <w:szCs w:val="28"/>
        </w:rPr>
        <w:t>на 2012-2018 годы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, утверждённой распоряжением Правительства Российской Федерации от 26 ноября 2012 года № 2190-р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>)</w:t>
      </w:r>
      <w:r w:rsidR="0011350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DE4CF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CF5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 xml:space="preserve"> кул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 xml:space="preserve">туры </w:t>
      </w:r>
      <w:r w:rsidR="00DE4CF5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9C3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CF5">
        <w:rPr>
          <w:rFonts w:ascii="Times New Roman" w:eastAsia="Times New Roman" w:hAnsi="Times New Roman" w:cs="Times New Roman"/>
          <w:sz w:val="28"/>
          <w:szCs w:val="28"/>
        </w:rPr>
        <w:t xml:space="preserve">от 28.06.2013 №920 «Об </w:t>
      </w:r>
      <w:r w:rsidR="00113505">
        <w:rPr>
          <w:rFonts w:ascii="Times New Roman" w:eastAsia="Times New Roman" w:hAnsi="Times New Roman" w:cs="Times New Roman"/>
          <w:sz w:val="28"/>
          <w:szCs w:val="28"/>
        </w:rPr>
        <w:t>утверждении методических рекомендаций по разработке органами государственной власти субъектов Росси</w:t>
      </w:r>
      <w:r w:rsidR="0011350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13505">
        <w:rPr>
          <w:rFonts w:ascii="Times New Roman" w:eastAsia="Times New Roman" w:hAnsi="Times New Roman" w:cs="Times New Roman"/>
          <w:sz w:val="28"/>
          <w:szCs w:val="28"/>
        </w:rPr>
        <w:t>ской федерации и органами местного самоуправления показателей эффективности деятельности подведомственных учреждений культуры, их руководителей и рабо</w:t>
      </w:r>
      <w:r w:rsidR="0011350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13505">
        <w:rPr>
          <w:rFonts w:ascii="Times New Roman" w:eastAsia="Times New Roman" w:hAnsi="Times New Roman" w:cs="Times New Roman"/>
          <w:sz w:val="28"/>
          <w:szCs w:val="28"/>
        </w:rPr>
        <w:t>ников по видам учреждений и основным категориям работников».</w:t>
      </w:r>
    </w:p>
    <w:p w:rsidR="0096758D" w:rsidRDefault="0096758D" w:rsidP="0096758D">
      <w:pPr>
        <w:spacing w:before="192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8D">
        <w:rPr>
          <w:rFonts w:ascii="Times New Roman" w:eastAsia="Times New Roman" w:hAnsi="Times New Roman" w:cs="Times New Roman"/>
          <w:sz w:val="28"/>
          <w:szCs w:val="28"/>
        </w:rPr>
        <w:t>2. Перечень показателей эффективности деятельности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их р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ководителей должен позволить комплексно и объективно оценивать результаты р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боты по удовлетворению граждан качеством и количеством предоставленных услуг в сфере культуры, а также по стимулированию к повышению профессионального уровня работников учреждения.</w:t>
      </w:r>
    </w:p>
    <w:p w:rsidR="0096758D" w:rsidRDefault="0096758D" w:rsidP="003E4E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Эффективность учреждения оценивается по 100 бальной шкале:</w:t>
      </w:r>
    </w:p>
    <w:p w:rsidR="0096758D" w:rsidRDefault="0096758D" w:rsidP="003E4E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91 до 100 баллов – 4 уровень (высокий);</w:t>
      </w:r>
    </w:p>
    <w:p w:rsidR="0096758D" w:rsidRDefault="0096758D" w:rsidP="003E4E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61 до 90 баллов -3 уровень (выше среднего);</w:t>
      </w:r>
    </w:p>
    <w:p w:rsidR="0096758D" w:rsidRDefault="0096758D" w:rsidP="003E4E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41 до 60 баллов – 2 уровень (ниже среднего);</w:t>
      </w:r>
    </w:p>
    <w:p w:rsidR="0096758D" w:rsidRPr="0096758D" w:rsidRDefault="0096758D" w:rsidP="003E4E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 40 баллов – 1 уровень (низкий). </w:t>
      </w:r>
    </w:p>
    <w:p w:rsidR="0096758D" w:rsidRPr="0096758D" w:rsidRDefault="0096758D" w:rsidP="003E4E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8D">
        <w:rPr>
          <w:rFonts w:ascii="Times New Roman" w:eastAsia="Times New Roman" w:hAnsi="Times New Roman" w:cs="Times New Roman"/>
          <w:sz w:val="28"/>
          <w:szCs w:val="28"/>
        </w:rPr>
        <w:t>Показатели эффективности должны отвечать следующим требованиям:</w:t>
      </w:r>
    </w:p>
    <w:p w:rsidR="0096758D" w:rsidRPr="0096758D" w:rsidRDefault="0096758D" w:rsidP="003E4E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соответствовать принципу обеспечения увязки оплаты труда с повышением качества предоставляемых муниципальных услуг выполняемых работ;</w:t>
      </w:r>
    </w:p>
    <w:p w:rsidR="0096758D" w:rsidRDefault="0096758D" w:rsidP="0096758D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соответствовать целевым показателям деятельности учреждения, направле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ным на достижение показателей, 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плана мероприятий («дорожной карты») «Измен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ния в отраслях социальной сфере, направленные на повышение эффективности сф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 xml:space="preserve">ры культуры в городе Нижневартовске», </w:t>
      </w:r>
      <w:r w:rsidR="00094189" w:rsidRPr="0096758D">
        <w:rPr>
          <w:rFonts w:ascii="Times New Roman" w:eastAsia="Times New Roman" w:hAnsi="Times New Roman" w:cs="Times New Roman"/>
          <w:sz w:val="28"/>
          <w:szCs w:val="28"/>
        </w:rPr>
        <w:t>утверждённ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ого распоряжением админ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94189">
        <w:rPr>
          <w:rFonts w:ascii="Times New Roman" w:eastAsia="Times New Roman" w:hAnsi="Times New Roman" w:cs="Times New Roman"/>
          <w:sz w:val="28"/>
          <w:szCs w:val="28"/>
        </w:rPr>
        <w:t>страции города от 08.07.2012-р</w:t>
      </w:r>
      <w:bookmarkStart w:id="1" w:name="_GoBack"/>
      <w:bookmarkEnd w:id="1"/>
      <w:r w:rsidRPr="0096758D">
        <w:rPr>
          <w:rFonts w:ascii="Times New Roman" w:eastAsia="Times New Roman" w:hAnsi="Times New Roman" w:cs="Times New Roman"/>
          <w:sz w:val="28"/>
          <w:szCs w:val="28"/>
        </w:rPr>
        <w:t>, а также показателям по соотношению средней зар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ботной платы работников учреждения и средней заработной платы по рег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ону;</w:t>
      </w:r>
    </w:p>
    <w:p w:rsidR="003E4EB8" w:rsidRPr="0096758D" w:rsidRDefault="003E4EB8" w:rsidP="003E4EB8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отражать изменения объёма деятельности, а также численность населения, воспользовавшегося услугами учреждения культуры (за год, полугодие, квартал, м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сяц);</w:t>
      </w:r>
    </w:p>
    <w:p w:rsidR="003E4EB8" w:rsidRPr="0096758D" w:rsidRDefault="003E4EB8" w:rsidP="003E4EB8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характеризовать расширение (обновление) номенклатуры предоставляемых населению услуг (за те же периоды);</w:t>
      </w:r>
    </w:p>
    <w:p w:rsidR="00E439EA" w:rsidRDefault="003E4EB8" w:rsidP="00E439EA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реализовать принцип роста оплаты труда в соответствии с ростом эффекти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ности труда работников. </w:t>
      </w:r>
    </w:p>
    <w:p w:rsidR="003E4EB8" w:rsidRPr="0096758D" w:rsidRDefault="003E4EB8" w:rsidP="00E439EA">
      <w:pPr>
        <w:spacing w:before="192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58D">
        <w:rPr>
          <w:rFonts w:ascii="Times New Roman" w:eastAsia="Times New Roman" w:hAnsi="Times New Roman" w:cs="Times New Roman"/>
          <w:sz w:val="28"/>
          <w:szCs w:val="28"/>
        </w:rPr>
        <w:t>3. Показатели эффективности деятельности руководителя учреждения хара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теризуют:</w:t>
      </w:r>
    </w:p>
    <w:p w:rsidR="003E4EB8" w:rsidRPr="0096758D" w:rsidRDefault="003E4EB8" w:rsidP="001A1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15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основную деятельность учреждения;</w:t>
      </w:r>
    </w:p>
    <w:p w:rsidR="003E4EB8" w:rsidRPr="0096758D" w:rsidRDefault="003E4EB8" w:rsidP="001A1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финансово-экономическую деятельность, исполнительскую дисциплину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E4EB8" w:rsidRPr="0096758D" w:rsidRDefault="003E4EB8" w:rsidP="001A1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популяризаци</w:t>
      </w:r>
      <w:r w:rsidR="001A15B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учреждения;  </w:t>
      </w:r>
    </w:p>
    <w:p w:rsidR="003E4EB8" w:rsidRPr="0096758D" w:rsidRDefault="003E4EB8" w:rsidP="001A1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758D">
        <w:rPr>
          <w:rFonts w:ascii="Times New Roman" w:eastAsia="Times New Roman" w:hAnsi="Times New Roman" w:cs="Times New Roman"/>
          <w:sz w:val="28"/>
          <w:szCs w:val="28"/>
        </w:rPr>
        <w:t>проведение особо значимых (крупномасштабных) мероприятий (фестивали, конкурсы, выставки, литературные чтения и другие мероприятия, определенные оценочной комиссией).  </w:t>
      </w:r>
    </w:p>
    <w:p w:rsidR="0096758D" w:rsidRP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28"/>
          <w:szCs w:val="28"/>
        </w:rPr>
      </w:pPr>
    </w:p>
    <w:p w:rsidR="0096758D" w:rsidRP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28"/>
          <w:szCs w:val="28"/>
        </w:rPr>
      </w:pPr>
    </w:p>
    <w:p w:rsidR="0096758D" w:rsidRP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28"/>
          <w:szCs w:val="28"/>
        </w:rPr>
      </w:pPr>
    </w:p>
    <w:p w:rsidR="0096758D" w:rsidRP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28"/>
          <w:szCs w:val="28"/>
        </w:rPr>
      </w:pPr>
    </w:p>
    <w:p w:rsidR="0096758D" w:rsidRPr="0096758D" w:rsidRDefault="0096758D" w:rsidP="006945D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28"/>
          <w:szCs w:val="28"/>
        </w:rPr>
      </w:pPr>
    </w:p>
    <w:sectPr w:rsidR="0096758D" w:rsidRPr="0096758D" w:rsidSect="009675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BE8"/>
    <w:multiLevelType w:val="hybridMultilevel"/>
    <w:tmpl w:val="28409A9C"/>
    <w:lvl w:ilvl="0" w:tplc="8514B85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55238"/>
    <w:multiLevelType w:val="hybridMultilevel"/>
    <w:tmpl w:val="060C440A"/>
    <w:lvl w:ilvl="0" w:tplc="972AC5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F1E7B"/>
    <w:multiLevelType w:val="hybridMultilevel"/>
    <w:tmpl w:val="FB3EF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E130D"/>
    <w:multiLevelType w:val="hybridMultilevel"/>
    <w:tmpl w:val="720A7592"/>
    <w:lvl w:ilvl="0" w:tplc="03288B38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0E70"/>
    <w:multiLevelType w:val="hybridMultilevel"/>
    <w:tmpl w:val="77ECF62E"/>
    <w:lvl w:ilvl="0" w:tplc="E0A6DC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5AC19A4"/>
    <w:multiLevelType w:val="hybridMultilevel"/>
    <w:tmpl w:val="73727F92"/>
    <w:lvl w:ilvl="0" w:tplc="6BA653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50724"/>
    <w:multiLevelType w:val="multilevel"/>
    <w:tmpl w:val="57E0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D14BE"/>
    <w:multiLevelType w:val="multilevel"/>
    <w:tmpl w:val="7B88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15B62"/>
    <w:multiLevelType w:val="hybridMultilevel"/>
    <w:tmpl w:val="EF02E38A"/>
    <w:lvl w:ilvl="0" w:tplc="82EE605A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F205D6F"/>
    <w:multiLevelType w:val="hybridMultilevel"/>
    <w:tmpl w:val="4ACCD25A"/>
    <w:lvl w:ilvl="0" w:tplc="A8CE60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50B39"/>
    <w:multiLevelType w:val="hybridMultilevel"/>
    <w:tmpl w:val="919488C0"/>
    <w:lvl w:ilvl="0" w:tplc="BBAA08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407CE"/>
    <w:multiLevelType w:val="hybridMultilevel"/>
    <w:tmpl w:val="8F2033FA"/>
    <w:lvl w:ilvl="0" w:tplc="B672BC2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37508"/>
    <w:rsid w:val="00022390"/>
    <w:rsid w:val="00026D6F"/>
    <w:rsid w:val="00031E9A"/>
    <w:rsid w:val="000327B3"/>
    <w:rsid w:val="00034FD6"/>
    <w:rsid w:val="00044788"/>
    <w:rsid w:val="000449CE"/>
    <w:rsid w:val="00046C59"/>
    <w:rsid w:val="00057481"/>
    <w:rsid w:val="00060902"/>
    <w:rsid w:val="00074840"/>
    <w:rsid w:val="00094189"/>
    <w:rsid w:val="0009676F"/>
    <w:rsid w:val="00097F89"/>
    <w:rsid w:val="000A4992"/>
    <w:rsid w:val="000A7157"/>
    <w:rsid w:val="000B03CF"/>
    <w:rsid w:val="000B36F2"/>
    <w:rsid w:val="000B3C7D"/>
    <w:rsid w:val="000B6C95"/>
    <w:rsid w:val="000C4DD7"/>
    <w:rsid w:val="000D3F4F"/>
    <w:rsid w:val="000D46D7"/>
    <w:rsid w:val="000E123A"/>
    <w:rsid w:val="000E2C7E"/>
    <w:rsid w:val="000F05DD"/>
    <w:rsid w:val="000F7811"/>
    <w:rsid w:val="00105D3D"/>
    <w:rsid w:val="00105E68"/>
    <w:rsid w:val="00107813"/>
    <w:rsid w:val="00107CD0"/>
    <w:rsid w:val="00113505"/>
    <w:rsid w:val="00114456"/>
    <w:rsid w:val="0011545E"/>
    <w:rsid w:val="00121631"/>
    <w:rsid w:val="00123193"/>
    <w:rsid w:val="00126681"/>
    <w:rsid w:val="0013146F"/>
    <w:rsid w:val="001468D4"/>
    <w:rsid w:val="00162589"/>
    <w:rsid w:val="00164663"/>
    <w:rsid w:val="001668CD"/>
    <w:rsid w:val="00170118"/>
    <w:rsid w:val="00177570"/>
    <w:rsid w:val="00181FA9"/>
    <w:rsid w:val="00183FB2"/>
    <w:rsid w:val="00186E3F"/>
    <w:rsid w:val="0019671F"/>
    <w:rsid w:val="00197C22"/>
    <w:rsid w:val="001A15B7"/>
    <w:rsid w:val="001A4492"/>
    <w:rsid w:val="001A6D33"/>
    <w:rsid w:val="001D3B37"/>
    <w:rsid w:val="001E2FC7"/>
    <w:rsid w:val="001E3F15"/>
    <w:rsid w:val="001E4B12"/>
    <w:rsid w:val="001E5399"/>
    <w:rsid w:val="00200CFD"/>
    <w:rsid w:val="00210826"/>
    <w:rsid w:val="00212CEF"/>
    <w:rsid w:val="002139CB"/>
    <w:rsid w:val="00226217"/>
    <w:rsid w:val="002302CC"/>
    <w:rsid w:val="00232C13"/>
    <w:rsid w:val="002350C2"/>
    <w:rsid w:val="00251173"/>
    <w:rsid w:val="00253A36"/>
    <w:rsid w:val="00253CA7"/>
    <w:rsid w:val="002600E1"/>
    <w:rsid w:val="002639DF"/>
    <w:rsid w:val="00265055"/>
    <w:rsid w:val="002654D1"/>
    <w:rsid w:val="00266D12"/>
    <w:rsid w:val="00267B88"/>
    <w:rsid w:val="0027229D"/>
    <w:rsid w:val="00290F5C"/>
    <w:rsid w:val="00292944"/>
    <w:rsid w:val="00292993"/>
    <w:rsid w:val="00292F35"/>
    <w:rsid w:val="002B21A2"/>
    <w:rsid w:val="002B382F"/>
    <w:rsid w:val="002B76DA"/>
    <w:rsid w:val="002D0EF6"/>
    <w:rsid w:val="002D29F5"/>
    <w:rsid w:val="002D6C39"/>
    <w:rsid w:val="002E2561"/>
    <w:rsid w:val="002E2CC4"/>
    <w:rsid w:val="002E3379"/>
    <w:rsid w:val="002E5F40"/>
    <w:rsid w:val="00301F7F"/>
    <w:rsid w:val="003043E2"/>
    <w:rsid w:val="003114C3"/>
    <w:rsid w:val="003118EC"/>
    <w:rsid w:val="00311D83"/>
    <w:rsid w:val="00313B27"/>
    <w:rsid w:val="00315D17"/>
    <w:rsid w:val="00320A1B"/>
    <w:rsid w:val="00320A8D"/>
    <w:rsid w:val="00320D0E"/>
    <w:rsid w:val="00323F4A"/>
    <w:rsid w:val="003248C9"/>
    <w:rsid w:val="003264B9"/>
    <w:rsid w:val="00337AA0"/>
    <w:rsid w:val="003473E1"/>
    <w:rsid w:val="00347ABF"/>
    <w:rsid w:val="003505C8"/>
    <w:rsid w:val="003576A4"/>
    <w:rsid w:val="003601A7"/>
    <w:rsid w:val="00362EE0"/>
    <w:rsid w:val="00372B3D"/>
    <w:rsid w:val="003769DD"/>
    <w:rsid w:val="00377519"/>
    <w:rsid w:val="003779E9"/>
    <w:rsid w:val="00390D90"/>
    <w:rsid w:val="00395A25"/>
    <w:rsid w:val="003A56CA"/>
    <w:rsid w:val="003B1B2B"/>
    <w:rsid w:val="003B5E35"/>
    <w:rsid w:val="003D7E4B"/>
    <w:rsid w:val="003E4EB8"/>
    <w:rsid w:val="003E6583"/>
    <w:rsid w:val="003E658C"/>
    <w:rsid w:val="004060DD"/>
    <w:rsid w:val="004061B7"/>
    <w:rsid w:val="004102EC"/>
    <w:rsid w:val="00417FB6"/>
    <w:rsid w:val="004310B8"/>
    <w:rsid w:val="004353AC"/>
    <w:rsid w:val="00445CD8"/>
    <w:rsid w:val="00450D24"/>
    <w:rsid w:val="00451331"/>
    <w:rsid w:val="00456856"/>
    <w:rsid w:val="00457040"/>
    <w:rsid w:val="00461BA4"/>
    <w:rsid w:val="00461E2D"/>
    <w:rsid w:val="004629A3"/>
    <w:rsid w:val="00464460"/>
    <w:rsid w:val="00467715"/>
    <w:rsid w:val="00472840"/>
    <w:rsid w:val="00473412"/>
    <w:rsid w:val="0048392D"/>
    <w:rsid w:val="00484A43"/>
    <w:rsid w:val="0048649F"/>
    <w:rsid w:val="00490A1F"/>
    <w:rsid w:val="004969B3"/>
    <w:rsid w:val="00497FFA"/>
    <w:rsid w:val="004A5AFF"/>
    <w:rsid w:val="004B2652"/>
    <w:rsid w:val="004B2AFC"/>
    <w:rsid w:val="004B36F4"/>
    <w:rsid w:val="004B484B"/>
    <w:rsid w:val="004C0008"/>
    <w:rsid w:val="004C20DE"/>
    <w:rsid w:val="004C2135"/>
    <w:rsid w:val="004C23AD"/>
    <w:rsid w:val="004C443E"/>
    <w:rsid w:val="004D00B6"/>
    <w:rsid w:val="004D0B60"/>
    <w:rsid w:val="004D37BC"/>
    <w:rsid w:val="004D7376"/>
    <w:rsid w:val="004E7964"/>
    <w:rsid w:val="004E7EDD"/>
    <w:rsid w:val="004F0CD6"/>
    <w:rsid w:val="004F4166"/>
    <w:rsid w:val="004F466B"/>
    <w:rsid w:val="00514591"/>
    <w:rsid w:val="005238C8"/>
    <w:rsid w:val="00525453"/>
    <w:rsid w:val="005272B3"/>
    <w:rsid w:val="00527FAE"/>
    <w:rsid w:val="005311B5"/>
    <w:rsid w:val="00532459"/>
    <w:rsid w:val="00537E4C"/>
    <w:rsid w:val="00540D8F"/>
    <w:rsid w:val="00540FB0"/>
    <w:rsid w:val="00541956"/>
    <w:rsid w:val="005515A6"/>
    <w:rsid w:val="00552714"/>
    <w:rsid w:val="00555400"/>
    <w:rsid w:val="0055689E"/>
    <w:rsid w:val="00561661"/>
    <w:rsid w:val="0057081B"/>
    <w:rsid w:val="00571A78"/>
    <w:rsid w:val="005750EF"/>
    <w:rsid w:val="00577AED"/>
    <w:rsid w:val="005B673B"/>
    <w:rsid w:val="005C1BB3"/>
    <w:rsid w:val="0062631A"/>
    <w:rsid w:val="00630C31"/>
    <w:rsid w:val="006343D4"/>
    <w:rsid w:val="00652915"/>
    <w:rsid w:val="006554EA"/>
    <w:rsid w:val="00655D21"/>
    <w:rsid w:val="006572C0"/>
    <w:rsid w:val="006844A1"/>
    <w:rsid w:val="0069072E"/>
    <w:rsid w:val="006945D9"/>
    <w:rsid w:val="0069648C"/>
    <w:rsid w:val="006A017B"/>
    <w:rsid w:val="006B23A0"/>
    <w:rsid w:val="006C2CEC"/>
    <w:rsid w:val="006C64EC"/>
    <w:rsid w:val="006E27D4"/>
    <w:rsid w:val="006E71DC"/>
    <w:rsid w:val="006F179D"/>
    <w:rsid w:val="007022BC"/>
    <w:rsid w:val="0070291B"/>
    <w:rsid w:val="00703E87"/>
    <w:rsid w:val="00732640"/>
    <w:rsid w:val="00735AFB"/>
    <w:rsid w:val="0074164F"/>
    <w:rsid w:val="00744389"/>
    <w:rsid w:val="00746064"/>
    <w:rsid w:val="00754BAA"/>
    <w:rsid w:val="00755697"/>
    <w:rsid w:val="00761839"/>
    <w:rsid w:val="007653E3"/>
    <w:rsid w:val="007714A6"/>
    <w:rsid w:val="00784E8B"/>
    <w:rsid w:val="007A2E6B"/>
    <w:rsid w:val="007A514C"/>
    <w:rsid w:val="007C4FD2"/>
    <w:rsid w:val="007D1B9C"/>
    <w:rsid w:val="007E3DEC"/>
    <w:rsid w:val="00805F30"/>
    <w:rsid w:val="00806BC1"/>
    <w:rsid w:val="00820D70"/>
    <w:rsid w:val="00824E70"/>
    <w:rsid w:val="00827092"/>
    <w:rsid w:val="008338C6"/>
    <w:rsid w:val="00842613"/>
    <w:rsid w:val="00844F99"/>
    <w:rsid w:val="0084553B"/>
    <w:rsid w:val="00852BCC"/>
    <w:rsid w:val="00855F03"/>
    <w:rsid w:val="008577EB"/>
    <w:rsid w:val="0086082F"/>
    <w:rsid w:val="0086751A"/>
    <w:rsid w:val="00876FE6"/>
    <w:rsid w:val="0087756F"/>
    <w:rsid w:val="00886AF6"/>
    <w:rsid w:val="008A3FEF"/>
    <w:rsid w:val="008A71E7"/>
    <w:rsid w:val="008D1BB4"/>
    <w:rsid w:val="008D2EB0"/>
    <w:rsid w:val="008E3872"/>
    <w:rsid w:val="008F0565"/>
    <w:rsid w:val="008F0FFE"/>
    <w:rsid w:val="008F1126"/>
    <w:rsid w:val="008F209C"/>
    <w:rsid w:val="008F6AE2"/>
    <w:rsid w:val="0090685D"/>
    <w:rsid w:val="00911DF2"/>
    <w:rsid w:val="00916D5A"/>
    <w:rsid w:val="009171D0"/>
    <w:rsid w:val="0092319C"/>
    <w:rsid w:val="00927A7F"/>
    <w:rsid w:val="00932E55"/>
    <w:rsid w:val="009337C5"/>
    <w:rsid w:val="00934A73"/>
    <w:rsid w:val="0094470E"/>
    <w:rsid w:val="00946E64"/>
    <w:rsid w:val="00955BC1"/>
    <w:rsid w:val="00961984"/>
    <w:rsid w:val="00966AA3"/>
    <w:rsid w:val="0096758D"/>
    <w:rsid w:val="009723EE"/>
    <w:rsid w:val="00975F30"/>
    <w:rsid w:val="009761C5"/>
    <w:rsid w:val="009828AD"/>
    <w:rsid w:val="00983A51"/>
    <w:rsid w:val="00986236"/>
    <w:rsid w:val="0099239E"/>
    <w:rsid w:val="009941A8"/>
    <w:rsid w:val="00994A0D"/>
    <w:rsid w:val="009A0657"/>
    <w:rsid w:val="009A0D31"/>
    <w:rsid w:val="009A49F7"/>
    <w:rsid w:val="009A6461"/>
    <w:rsid w:val="009B1A85"/>
    <w:rsid w:val="009B671F"/>
    <w:rsid w:val="009B7226"/>
    <w:rsid w:val="009C37A4"/>
    <w:rsid w:val="009C3D61"/>
    <w:rsid w:val="009E3B1A"/>
    <w:rsid w:val="009E4540"/>
    <w:rsid w:val="009E4D1F"/>
    <w:rsid w:val="009F46CD"/>
    <w:rsid w:val="009F6031"/>
    <w:rsid w:val="00A1200E"/>
    <w:rsid w:val="00A37508"/>
    <w:rsid w:val="00A419F6"/>
    <w:rsid w:val="00A4511F"/>
    <w:rsid w:val="00A45978"/>
    <w:rsid w:val="00A51C5D"/>
    <w:rsid w:val="00A61057"/>
    <w:rsid w:val="00A61593"/>
    <w:rsid w:val="00A71FE6"/>
    <w:rsid w:val="00A728C8"/>
    <w:rsid w:val="00A745F3"/>
    <w:rsid w:val="00A922F3"/>
    <w:rsid w:val="00AA357C"/>
    <w:rsid w:val="00AA51B6"/>
    <w:rsid w:val="00AB2FE1"/>
    <w:rsid w:val="00AB4F9D"/>
    <w:rsid w:val="00AC4C84"/>
    <w:rsid w:val="00AD26F6"/>
    <w:rsid w:val="00AE43BA"/>
    <w:rsid w:val="00B0599D"/>
    <w:rsid w:val="00B10E4F"/>
    <w:rsid w:val="00B113F3"/>
    <w:rsid w:val="00B12E08"/>
    <w:rsid w:val="00B168EE"/>
    <w:rsid w:val="00B220A1"/>
    <w:rsid w:val="00B26A82"/>
    <w:rsid w:val="00B33404"/>
    <w:rsid w:val="00B37538"/>
    <w:rsid w:val="00B4041D"/>
    <w:rsid w:val="00B4450E"/>
    <w:rsid w:val="00B4722D"/>
    <w:rsid w:val="00B56E7A"/>
    <w:rsid w:val="00B65BA9"/>
    <w:rsid w:val="00B6652B"/>
    <w:rsid w:val="00B868E7"/>
    <w:rsid w:val="00B944EB"/>
    <w:rsid w:val="00B9452D"/>
    <w:rsid w:val="00B97117"/>
    <w:rsid w:val="00BA4594"/>
    <w:rsid w:val="00BA5F3A"/>
    <w:rsid w:val="00BB42F1"/>
    <w:rsid w:val="00BB5076"/>
    <w:rsid w:val="00BB7F7F"/>
    <w:rsid w:val="00BC2051"/>
    <w:rsid w:val="00BD1F37"/>
    <w:rsid w:val="00BD4D9E"/>
    <w:rsid w:val="00BF3D4B"/>
    <w:rsid w:val="00C05136"/>
    <w:rsid w:val="00C0592F"/>
    <w:rsid w:val="00C3443F"/>
    <w:rsid w:val="00C34CA5"/>
    <w:rsid w:val="00C40808"/>
    <w:rsid w:val="00C47340"/>
    <w:rsid w:val="00C50E14"/>
    <w:rsid w:val="00C52974"/>
    <w:rsid w:val="00C53B5F"/>
    <w:rsid w:val="00C604DE"/>
    <w:rsid w:val="00C6255B"/>
    <w:rsid w:val="00C66711"/>
    <w:rsid w:val="00C7453E"/>
    <w:rsid w:val="00C77C50"/>
    <w:rsid w:val="00C800BC"/>
    <w:rsid w:val="00C8079E"/>
    <w:rsid w:val="00C9747E"/>
    <w:rsid w:val="00CA3CF2"/>
    <w:rsid w:val="00CB15B2"/>
    <w:rsid w:val="00CB521D"/>
    <w:rsid w:val="00CC0ABC"/>
    <w:rsid w:val="00CC174B"/>
    <w:rsid w:val="00CC423F"/>
    <w:rsid w:val="00CD13B7"/>
    <w:rsid w:val="00CD757C"/>
    <w:rsid w:val="00CF0411"/>
    <w:rsid w:val="00D01107"/>
    <w:rsid w:val="00D018DD"/>
    <w:rsid w:val="00D117EC"/>
    <w:rsid w:val="00D17205"/>
    <w:rsid w:val="00D2253D"/>
    <w:rsid w:val="00D26E49"/>
    <w:rsid w:val="00D35588"/>
    <w:rsid w:val="00D3713B"/>
    <w:rsid w:val="00D4206E"/>
    <w:rsid w:val="00D44BD5"/>
    <w:rsid w:val="00D74F71"/>
    <w:rsid w:val="00D8629A"/>
    <w:rsid w:val="00D90749"/>
    <w:rsid w:val="00DA1E99"/>
    <w:rsid w:val="00DA35A0"/>
    <w:rsid w:val="00DA6BC0"/>
    <w:rsid w:val="00DA71BE"/>
    <w:rsid w:val="00DB1931"/>
    <w:rsid w:val="00DB39EE"/>
    <w:rsid w:val="00DB47AD"/>
    <w:rsid w:val="00DB56EC"/>
    <w:rsid w:val="00DB61E7"/>
    <w:rsid w:val="00DC4051"/>
    <w:rsid w:val="00DC449D"/>
    <w:rsid w:val="00DD4797"/>
    <w:rsid w:val="00DE0210"/>
    <w:rsid w:val="00DE4005"/>
    <w:rsid w:val="00DE4CF5"/>
    <w:rsid w:val="00DE57F7"/>
    <w:rsid w:val="00DF1B3B"/>
    <w:rsid w:val="00DF348A"/>
    <w:rsid w:val="00DF4B2B"/>
    <w:rsid w:val="00DF65B6"/>
    <w:rsid w:val="00E00F33"/>
    <w:rsid w:val="00E131E6"/>
    <w:rsid w:val="00E15D60"/>
    <w:rsid w:val="00E20C27"/>
    <w:rsid w:val="00E211D3"/>
    <w:rsid w:val="00E2266D"/>
    <w:rsid w:val="00E26DD8"/>
    <w:rsid w:val="00E3609B"/>
    <w:rsid w:val="00E413CE"/>
    <w:rsid w:val="00E439EA"/>
    <w:rsid w:val="00E47E23"/>
    <w:rsid w:val="00E51E06"/>
    <w:rsid w:val="00E56CC7"/>
    <w:rsid w:val="00E60A3D"/>
    <w:rsid w:val="00E61CC2"/>
    <w:rsid w:val="00E6375A"/>
    <w:rsid w:val="00E6737A"/>
    <w:rsid w:val="00E74C3E"/>
    <w:rsid w:val="00E837AB"/>
    <w:rsid w:val="00E9002C"/>
    <w:rsid w:val="00E90EE3"/>
    <w:rsid w:val="00EA2BBA"/>
    <w:rsid w:val="00EA2F32"/>
    <w:rsid w:val="00EA5406"/>
    <w:rsid w:val="00EA7025"/>
    <w:rsid w:val="00EC2719"/>
    <w:rsid w:val="00EC5832"/>
    <w:rsid w:val="00EE62D7"/>
    <w:rsid w:val="00EF6542"/>
    <w:rsid w:val="00F14735"/>
    <w:rsid w:val="00F247CA"/>
    <w:rsid w:val="00F346DC"/>
    <w:rsid w:val="00F41113"/>
    <w:rsid w:val="00F540A3"/>
    <w:rsid w:val="00F60D18"/>
    <w:rsid w:val="00F6113B"/>
    <w:rsid w:val="00F64D55"/>
    <w:rsid w:val="00F72980"/>
    <w:rsid w:val="00F92FE1"/>
    <w:rsid w:val="00FA2B97"/>
    <w:rsid w:val="00FA4C0E"/>
    <w:rsid w:val="00FB1F62"/>
    <w:rsid w:val="00FB48F0"/>
    <w:rsid w:val="00FB7799"/>
    <w:rsid w:val="00FD21BA"/>
    <w:rsid w:val="00FE7AEE"/>
    <w:rsid w:val="00FF09D4"/>
    <w:rsid w:val="00FF1A1E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B3"/>
  </w:style>
  <w:style w:type="paragraph" w:styleId="1">
    <w:name w:val="heading 1"/>
    <w:basedOn w:val="a"/>
    <w:next w:val="a"/>
    <w:link w:val="10"/>
    <w:uiPriority w:val="9"/>
    <w:qFormat/>
    <w:rsid w:val="000E1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508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7508"/>
    <w:rPr>
      <w:b/>
      <w:bCs/>
    </w:rPr>
  </w:style>
  <w:style w:type="paragraph" w:styleId="a4">
    <w:name w:val="Normal (Web)"/>
    <w:basedOn w:val="a"/>
    <w:uiPriority w:val="99"/>
    <w:unhideWhenUsed/>
    <w:rsid w:val="00A3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A37508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toleft">
    <w:name w:val="toleft"/>
    <w:basedOn w:val="a"/>
    <w:rsid w:val="00A3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6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449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FD21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qFormat/>
    <w:rsid w:val="00B9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E1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">
    <w:name w:val="Прижатый влево"/>
    <w:basedOn w:val="a"/>
    <w:next w:val="a"/>
    <w:uiPriority w:val="99"/>
    <w:rsid w:val="002E2C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508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7508"/>
    <w:rPr>
      <w:b/>
      <w:bCs/>
    </w:rPr>
  </w:style>
  <w:style w:type="paragraph" w:styleId="a4">
    <w:name w:val="Normal (Web)"/>
    <w:basedOn w:val="a"/>
    <w:uiPriority w:val="99"/>
    <w:unhideWhenUsed/>
    <w:rsid w:val="00A3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A37508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toleft">
    <w:name w:val="toleft"/>
    <w:basedOn w:val="a"/>
    <w:rsid w:val="00A3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6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449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FD21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qFormat/>
    <w:rsid w:val="00B9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80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0B89-0AB0-4065-948B-922EA093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5428</Words>
  <Characters>30943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Чунарева Ирина Викторовна</cp:lastModifiedBy>
  <cp:revision>12</cp:revision>
  <cp:lastPrinted>2014-11-24T12:51:00Z</cp:lastPrinted>
  <dcterms:created xsi:type="dcterms:W3CDTF">2014-11-20T04:01:00Z</dcterms:created>
  <dcterms:modified xsi:type="dcterms:W3CDTF">2014-11-26T04:35:00Z</dcterms:modified>
</cp:coreProperties>
</file>