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B87" w:rsidRPr="00896AF5" w:rsidRDefault="0091442E" w:rsidP="00DC2FE3">
      <w:pPr>
        <w:spacing w:after="12"/>
        <w:ind w:left="0" w:firstLine="993"/>
        <w:jc w:val="center"/>
      </w:pPr>
      <w:r w:rsidRPr="00896AF5">
        <w:rPr>
          <w:b/>
        </w:rPr>
        <w:t xml:space="preserve">ПОСТАНОВЛЕНИЕ </w:t>
      </w:r>
    </w:p>
    <w:p w:rsidR="00D77B87" w:rsidRPr="00896AF5" w:rsidRDefault="0091442E" w:rsidP="00DC2FE3">
      <w:pPr>
        <w:spacing w:after="294" w:line="259" w:lineRule="auto"/>
        <w:ind w:left="0" w:firstLine="993"/>
        <w:jc w:val="center"/>
      </w:pPr>
      <w:r w:rsidRPr="00896AF5">
        <w:t xml:space="preserve">(проект) </w:t>
      </w:r>
    </w:p>
    <w:tbl>
      <w:tblPr>
        <w:tblStyle w:val="a4"/>
        <w:tblW w:w="9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71"/>
      </w:tblGrid>
      <w:tr w:rsidR="002E67DB" w:rsidRPr="00896AF5" w:rsidTr="00420DFD">
        <w:trPr>
          <w:trHeight w:val="3479"/>
        </w:trPr>
        <w:tc>
          <w:tcPr>
            <w:tcW w:w="9471" w:type="dxa"/>
          </w:tcPr>
          <w:p w:rsidR="002E67DB" w:rsidRPr="00896AF5" w:rsidRDefault="00E81FEB" w:rsidP="00A54C62">
            <w:pPr>
              <w:spacing w:after="5" w:line="250" w:lineRule="auto"/>
              <w:ind w:left="0" w:right="4257" w:firstLine="0"/>
            </w:pPr>
            <w:r>
              <w:t>О внесении изменени</w:t>
            </w:r>
            <w:r w:rsidR="00F84E3E">
              <w:t>й</w:t>
            </w:r>
            <w:r w:rsidR="00FA04CC">
              <w:t xml:space="preserve"> в приложения 2,</w:t>
            </w:r>
            <w:r w:rsidR="00C414A6">
              <w:t>3,</w:t>
            </w:r>
            <w:r w:rsidR="00FA04CC">
              <w:t>4</w:t>
            </w:r>
            <w:r w:rsidR="002E67DB" w:rsidRPr="00896AF5">
              <w:t xml:space="preserve"> к пос</w:t>
            </w:r>
            <w:r w:rsidR="00A54C62">
              <w:t xml:space="preserve">тановлению администрации </w:t>
            </w:r>
            <w:r w:rsidR="00A54C62" w:rsidRPr="00A54C62">
              <w:t>города</w:t>
            </w:r>
            <w:r w:rsidR="00A54C62">
              <w:t> </w:t>
            </w:r>
            <w:r w:rsidR="002E67DB" w:rsidRPr="00A54C62">
              <w:t>от</w:t>
            </w:r>
            <w:r w:rsidR="00A54C62">
              <w:t> </w:t>
            </w:r>
            <w:r w:rsidR="00FA04CC">
              <w:t>09</w:t>
            </w:r>
            <w:r w:rsidR="002E67DB" w:rsidRPr="00896AF5">
              <w:t>.</w:t>
            </w:r>
            <w:r w:rsidR="00420DFD">
              <w:t>0</w:t>
            </w:r>
            <w:r w:rsidR="00FA04CC">
              <w:t>3</w:t>
            </w:r>
            <w:r w:rsidR="002E67DB" w:rsidRPr="00896AF5">
              <w:t>.202</w:t>
            </w:r>
            <w:r w:rsidR="00420DFD">
              <w:t>1</w:t>
            </w:r>
            <w:r w:rsidR="00A54C62">
              <w:t xml:space="preserve"> </w:t>
            </w:r>
            <w:r w:rsidR="002E67DB" w:rsidRPr="00896AF5">
              <w:t>№</w:t>
            </w:r>
            <w:r w:rsidR="00FA04CC">
              <w:t>180</w:t>
            </w:r>
            <w:r w:rsidR="00A54C62">
              <w:t xml:space="preserve"> </w:t>
            </w:r>
            <w:r w:rsidR="002E67DB" w:rsidRPr="00896AF5">
              <w:t>"О</w:t>
            </w:r>
            <w:r w:rsidR="00420DFD">
              <w:t xml:space="preserve"> </w:t>
            </w:r>
            <w:r w:rsidR="00A54C62">
              <w:t xml:space="preserve">мероприятиях </w:t>
            </w:r>
            <w:r w:rsidR="00FA04CC">
              <w:t xml:space="preserve">по обеспечению организации отдыха детей </w:t>
            </w:r>
            <w:r w:rsidR="00A54C62">
              <w:br/>
            </w:r>
            <w:r w:rsidR="00FA04CC">
              <w:t>в каникулярное время, включая мероприятия по обеспечению безопасности их жизни и здоровья</w:t>
            </w:r>
            <w:r w:rsidR="002E67DB" w:rsidRPr="00896AF5">
              <w:t>"</w:t>
            </w:r>
            <w:r w:rsidR="004A1CA1">
              <w:t xml:space="preserve"> </w:t>
            </w:r>
            <w:r w:rsidR="00FA04CC">
              <w:br/>
            </w:r>
            <w:r w:rsidR="004A1CA1">
              <w:t xml:space="preserve">(с изменениями от </w:t>
            </w:r>
            <w:r w:rsidR="00FA04CC">
              <w:t>02</w:t>
            </w:r>
            <w:r w:rsidR="00420DFD">
              <w:t>.</w:t>
            </w:r>
            <w:r w:rsidR="004A1CA1">
              <w:t>0</w:t>
            </w:r>
            <w:r w:rsidR="00FA04CC">
              <w:t>9</w:t>
            </w:r>
            <w:r w:rsidR="004A1CA1">
              <w:t>.2021 №</w:t>
            </w:r>
            <w:r w:rsidR="00FA04CC">
              <w:t>737,07.12.2021 №963</w:t>
            </w:r>
            <w:r w:rsidR="004A1CA1">
              <w:t>)</w:t>
            </w:r>
          </w:p>
          <w:p w:rsidR="002E67DB" w:rsidRPr="00896AF5" w:rsidRDefault="002E67DB" w:rsidP="00A54C62">
            <w:pPr>
              <w:spacing w:after="5" w:line="250" w:lineRule="auto"/>
              <w:ind w:left="0" w:right="4257" w:firstLine="0"/>
            </w:pPr>
          </w:p>
        </w:tc>
      </w:tr>
    </w:tbl>
    <w:p w:rsidR="004A1CA1" w:rsidRPr="00457E14" w:rsidRDefault="00FE12BB" w:rsidP="00457E14">
      <w:pPr>
        <w:ind w:left="0" w:firstLine="851"/>
        <w:rPr>
          <w:rFonts w:ascii="Times New Roman CYR" w:hAnsi="Times New Roman CYR"/>
          <w:color w:val="auto"/>
          <w:szCs w:val="28"/>
        </w:rPr>
      </w:pPr>
      <w:r>
        <w:rPr>
          <w:color w:val="auto"/>
          <w:szCs w:val="28"/>
        </w:rPr>
        <w:t>В</w:t>
      </w:r>
      <w:r w:rsidR="004A1CA1" w:rsidRPr="004A1CA1">
        <w:rPr>
          <w:color w:val="auto"/>
          <w:szCs w:val="28"/>
        </w:rPr>
        <w:t xml:space="preserve"> целях приведения муниципального правового акта в соответствие </w:t>
      </w:r>
      <w:r>
        <w:rPr>
          <w:color w:val="auto"/>
          <w:szCs w:val="28"/>
        </w:rPr>
        <w:br/>
      </w:r>
      <w:r w:rsidR="004A1CA1" w:rsidRPr="00457E14">
        <w:rPr>
          <w:color w:val="auto"/>
          <w:szCs w:val="28"/>
        </w:rPr>
        <w:t>с действующим законодательством:</w:t>
      </w:r>
    </w:p>
    <w:p w:rsidR="0049496A" w:rsidRPr="00896AF5" w:rsidRDefault="0049496A" w:rsidP="0099224A">
      <w:pPr>
        <w:spacing w:after="0"/>
        <w:ind w:left="0" w:firstLine="993"/>
      </w:pPr>
    </w:p>
    <w:p w:rsidR="00B5668D" w:rsidRPr="002C0908" w:rsidRDefault="002C0908" w:rsidP="002C0908">
      <w:pPr>
        <w:numPr>
          <w:ilvl w:val="0"/>
          <w:numId w:val="1"/>
        </w:numPr>
        <w:spacing w:after="0" w:line="250" w:lineRule="auto"/>
        <w:rPr>
          <w:szCs w:val="28"/>
        </w:rPr>
      </w:pPr>
      <w:r>
        <w:t>Внести изменения</w:t>
      </w:r>
      <w:r w:rsidR="00DE51F9">
        <w:t xml:space="preserve"> в приложения 2,</w:t>
      </w:r>
      <w:r w:rsidR="00C414A6">
        <w:t>3,</w:t>
      </w:r>
      <w:r w:rsidR="00DE51F9">
        <w:t xml:space="preserve">4 </w:t>
      </w:r>
      <w:r w:rsidR="00DE51F9" w:rsidRPr="00896AF5">
        <w:t xml:space="preserve">к постановлению администрации города от </w:t>
      </w:r>
      <w:r w:rsidR="00DE51F9">
        <w:t>09</w:t>
      </w:r>
      <w:r w:rsidR="00DE51F9" w:rsidRPr="00896AF5">
        <w:t>.</w:t>
      </w:r>
      <w:r w:rsidR="00DE51F9">
        <w:t>03</w:t>
      </w:r>
      <w:r w:rsidR="00DE51F9" w:rsidRPr="00896AF5">
        <w:t>.202</w:t>
      </w:r>
      <w:r w:rsidR="00DE51F9">
        <w:t>1</w:t>
      </w:r>
      <w:r w:rsidR="00DE51F9" w:rsidRPr="00896AF5">
        <w:t xml:space="preserve"> №</w:t>
      </w:r>
      <w:r w:rsidR="00DE51F9">
        <w:t>180</w:t>
      </w:r>
      <w:r w:rsidR="00DE51F9" w:rsidRPr="00896AF5">
        <w:t xml:space="preserve"> "О</w:t>
      </w:r>
      <w:r w:rsidR="00DE51F9">
        <w:t xml:space="preserve"> мероприятиях по обеспечению организации отдыха детей в каникулярное время, включая мероприятия </w:t>
      </w:r>
      <w:r w:rsidR="00DE51F9">
        <w:br/>
        <w:t>по обеспечению безопасности их жизни и здоровья</w:t>
      </w:r>
      <w:r w:rsidR="00DE51F9" w:rsidRPr="00896AF5">
        <w:t>"</w:t>
      </w:r>
      <w:r w:rsidR="00DE51F9">
        <w:t xml:space="preserve"> (с изменениями </w:t>
      </w:r>
      <w:r>
        <w:br/>
      </w:r>
      <w:r w:rsidR="00DE51F9">
        <w:t>от 02.09.2021 №737,07.12.2021 №963)</w:t>
      </w:r>
      <w:r>
        <w:rPr>
          <w:szCs w:val="28"/>
        </w:rPr>
        <w:t xml:space="preserve"> </w:t>
      </w:r>
      <w:r w:rsidR="00DE51F9" w:rsidRPr="00DE51F9">
        <w:t>согласно приложению к настоящему постановлению</w:t>
      </w:r>
      <w:r>
        <w:t>.</w:t>
      </w:r>
    </w:p>
    <w:p w:rsidR="002C0908" w:rsidRPr="002C0908" w:rsidRDefault="002C0908" w:rsidP="002C0908">
      <w:pPr>
        <w:spacing w:after="0" w:line="250" w:lineRule="auto"/>
        <w:ind w:left="841" w:firstLine="0"/>
        <w:rPr>
          <w:szCs w:val="28"/>
        </w:rPr>
      </w:pPr>
    </w:p>
    <w:p w:rsidR="00D77B87" w:rsidRDefault="0091442E" w:rsidP="00F822D9">
      <w:pPr>
        <w:numPr>
          <w:ilvl w:val="0"/>
          <w:numId w:val="1"/>
        </w:numPr>
        <w:spacing w:after="0"/>
      </w:pPr>
      <w:r w:rsidRPr="00896AF5">
        <w:t>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B5668D" w:rsidRDefault="00B5668D" w:rsidP="00B5668D">
      <w:pPr>
        <w:spacing w:after="0"/>
        <w:ind w:left="841" w:firstLine="0"/>
      </w:pPr>
    </w:p>
    <w:p w:rsidR="00E66E2D" w:rsidRDefault="00E66E2D" w:rsidP="00E66E2D">
      <w:pPr>
        <w:pStyle w:val="a3"/>
        <w:numPr>
          <w:ilvl w:val="0"/>
          <w:numId w:val="1"/>
        </w:numPr>
      </w:pPr>
      <w:r w:rsidRPr="00E66E2D">
        <w:t xml:space="preserve">Постановление вступает в силу после его официального опубликования и распространяется на правоотношения, возникшие </w:t>
      </w:r>
      <w:r>
        <w:br/>
      </w:r>
      <w:r w:rsidRPr="00E66E2D">
        <w:t>с 01.02.2022.</w:t>
      </w:r>
    </w:p>
    <w:p w:rsidR="00BC1C18" w:rsidRDefault="00BC1C18" w:rsidP="0099224A">
      <w:pPr>
        <w:spacing w:after="0"/>
        <w:ind w:left="993" w:firstLine="0"/>
      </w:pPr>
      <w:bookmarkStart w:id="0" w:name="_GoBack"/>
      <w:bookmarkEnd w:id="0"/>
    </w:p>
    <w:p w:rsidR="00BC1C18" w:rsidRDefault="00BC1C18" w:rsidP="0099224A">
      <w:pPr>
        <w:spacing w:after="0"/>
        <w:ind w:left="993" w:firstLine="0"/>
      </w:pPr>
    </w:p>
    <w:p w:rsidR="0091345D" w:rsidRDefault="0091345D" w:rsidP="0091345D">
      <w:pPr>
        <w:spacing w:after="0" w:line="240" w:lineRule="auto"/>
        <w:ind w:left="0" w:firstLine="0"/>
        <w:rPr>
          <w:szCs w:val="28"/>
        </w:rPr>
      </w:pPr>
    </w:p>
    <w:p w:rsidR="0091345D" w:rsidRDefault="00930C75" w:rsidP="0091345D">
      <w:pPr>
        <w:spacing w:after="0" w:line="240" w:lineRule="auto"/>
        <w:ind w:left="0" w:firstLine="0"/>
        <w:rPr>
          <w:szCs w:val="28"/>
        </w:rPr>
      </w:pPr>
      <w:r>
        <w:rPr>
          <w:szCs w:val="28"/>
        </w:rPr>
        <w:t>Глава</w:t>
      </w:r>
      <w:r w:rsidR="0091345D">
        <w:rPr>
          <w:szCs w:val="28"/>
        </w:rPr>
        <w:t xml:space="preserve"> города                                                                                           Д.А. Кощенко</w:t>
      </w:r>
    </w:p>
    <w:p w:rsidR="002C0908" w:rsidRDefault="002C0908">
      <w:pPr>
        <w:spacing w:after="160" w:line="259" w:lineRule="auto"/>
        <w:ind w:left="0" w:firstLine="0"/>
        <w:jc w:val="left"/>
      </w:pPr>
      <w:r>
        <w:br w:type="page"/>
      </w:r>
    </w:p>
    <w:p w:rsidR="002C0908" w:rsidRDefault="002C0908" w:rsidP="002C0908">
      <w:pPr>
        <w:spacing w:after="322" w:line="238" w:lineRule="auto"/>
        <w:ind w:left="0" w:firstLine="992"/>
        <w:contextualSpacing/>
        <w:jc w:val="right"/>
      </w:pPr>
      <w:r>
        <w:lastRenderedPageBreak/>
        <w:t>Приложение к постановлению</w:t>
      </w:r>
    </w:p>
    <w:p w:rsidR="009E2627" w:rsidRDefault="002C0908" w:rsidP="002C0908">
      <w:pPr>
        <w:spacing w:after="322" w:line="238" w:lineRule="auto"/>
        <w:ind w:left="0" w:firstLine="992"/>
        <w:contextualSpacing/>
        <w:jc w:val="right"/>
      </w:pPr>
      <w:r>
        <w:t>администрации города</w:t>
      </w:r>
    </w:p>
    <w:p w:rsidR="002C0908" w:rsidRDefault="002C0908" w:rsidP="002C0908">
      <w:pPr>
        <w:spacing w:after="322" w:line="238" w:lineRule="auto"/>
        <w:ind w:left="0" w:firstLine="992"/>
        <w:contextualSpacing/>
        <w:jc w:val="right"/>
      </w:pPr>
    </w:p>
    <w:p w:rsidR="002C0908" w:rsidRDefault="002C0908" w:rsidP="002C0908">
      <w:pPr>
        <w:spacing w:after="322" w:line="238" w:lineRule="auto"/>
        <w:ind w:left="0" w:firstLine="992"/>
        <w:contextualSpacing/>
        <w:jc w:val="center"/>
      </w:pPr>
    </w:p>
    <w:p w:rsidR="002C0908" w:rsidRPr="002C0908" w:rsidRDefault="002C0908" w:rsidP="00E97126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  <w:r w:rsidRPr="002C0908">
        <w:rPr>
          <w:rFonts w:eastAsia="Calibri"/>
          <w:b/>
          <w:color w:val="auto"/>
          <w:szCs w:val="28"/>
          <w:lang w:eastAsia="en-US"/>
        </w:rPr>
        <w:t>Изменения,</w:t>
      </w:r>
    </w:p>
    <w:p w:rsidR="002C0908" w:rsidRDefault="002C0908" w:rsidP="00E97126">
      <w:pPr>
        <w:spacing w:after="322" w:line="238" w:lineRule="auto"/>
        <w:ind w:left="0" w:firstLine="992"/>
        <w:contextualSpacing/>
        <w:jc w:val="center"/>
        <w:rPr>
          <w:b/>
        </w:rPr>
      </w:pPr>
      <w:r w:rsidRPr="00E97126">
        <w:rPr>
          <w:rFonts w:eastAsia="Calibri"/>
          <w:b/>
          <w:color w:val="auto"/>
          <w:szCs w:val="28"/>
          <w:lang w:eastAsia="en-US"/>
        </w:rPr>
        <w:t xml:space="preserve">которые вносятся в приложения </w:t>
      </w:r>
      <w:r w:rsidR="00E97126" w:rsidRPr="00E97126">
        <w:rPr>
          <w:rFonts w:eastAsia="Calibri"/>
          <w:b/>
          <w:color w:val="auto"/>
          <w:szCs w:val="28"/>
          <w:lang w:eastAsia="en-US"/>
        </w:rPr>
        <w:t>2</w:t>
      </w:r>
      <w:r w:rsidRPr="00E97126">
        <w:rPr>
          <w:b/>
        </w:rPr>
        <w:t>,</w:t>
      </w:r>
      <w:r w:rsidR="003C1864">
        <w:rPr>
          <w:b/>
        </w:rPr>
        <w:t>3,</w:t>
      </w:r>
      <w:r w:rsidRPr="00E97126">
        <w:rPr>
          <w:b/>
        </w:rPr>
        <w:t xml:space="preserve">4 </w:t>
      </w:r>
      <w:r w:rsidR="00E97126" w:rsidRPr="00E97126">
        <w:rPr>
          <w:b/>
        </w:rPr>
        <w:br/>
      </w:r>
      <w:r w:rsidRPr="00E97126">
        <w:rPr>
          <w:b/>
        </w:rPr>
        <w:t xml:space="preserve">к постановлению администрации города от 09.03.2021 №180 </w:t>
      </w:r>
      <w:r w:rsidR="00E97126">
        <w:rPr>
          <w:b/>
        </w:rPr>
        <w:br/>
      </w:r>
      <w:r w:rsidRPr="00E97126">
        <w:rPr>
          <w:b/>
        </w:rPr>
        <w:t xml:space="preserve">"О мероприятиях по обеспечению организации отдыха детей </w:t>
      </w:r>
      <w:r w:rsidR="00E97126">
        <w:rPr>
          <w:b/>
        </w:rPr>
        <w:br/>
      </w:r>
      <w:r w:rsidRPr="00E97126">
        <w:rPr>
          <w:b/>
        </w:rPr>
        <w:t>в каникулярное время, включая мероприятия по обеспечению безопасности их жизни и здоровья"</w:t>
      </w:r>
      <w:r w:rsidR="00E97126">
        <w:rPr>
          <w:b/>
        </w:rPr>
        <w:br/>
      </w:r>
      <w:r w:rsidRPr="00E97126">
        <w:rPr>
          <w:b/>
        </w:rPr>
        <w:t>(с изменениями от 02.09.2021 №737,07.12.2021 №963)</w:t>
      </w:r>
    </w:p>
    <w:p w:rsidR="00C363EE" w:rsidRDefault="00C363EE" w:rsidP="00C363EE">
      <w:pPr>
        <w:spacing w:after="322" w:line="238" w:lineRule="auto"/>
        <w:ind w:left="0" w:firstLine="992"/>
        <w:contextualSpacing/>
        <w:jc w:val="left"/>
        <w:rPr>
          <w:b/>
        </w:rPr>
      </w:pPr>
    </w:p>
    <w:p w:rsidR="00200A87" w:rsidRDefault="00C363EE" w:rsidP="00200A87">
      <w:pPr>
        <w:pStyle w:val="a3"/>
        <w:numPr>
          <w:ilvl w:val="0"/>
          <w:numId w:val="22"/>
        </w:numPr>
        <w:spacing w:after="322" w:line="238" w:lineRule="auto"/>
        <w:ind w:left="0" w:firstLine="851"/>
      </w:pPr>
      <w:r w:rsidRPr="00766A55">
        <w:t xml:space="preserve">В приложении 2 </w:t>
      </w:r>
      <w:r w:rsidR="00766A55" w:rsidRPr="00766A55">
        <w:t xml:space="preserve">пункт 3.2 раздела </w:t>
      </w:r>
      <w:r w:rsidR="00766A55" w:rsidRPr="00766A55">
        <w:rPr>
          <w:lang w:val="en-US"/>
        </w:rPr>
        <w:t>III</w:t>
      </w:r>
      <w:r w:rsidR="00766A55" w:rsidRPr="00766A55">
        <w:t xml:space="preserve"> </w:t>
      </w:r>
      <w:r w:rsidRPr="00766A55">
        <w:t>изложить в следующей редакции:</w:t>
      </w:r>
      <w:r w:rsidR="00766A55" w:rsidRPr="00766A55">
        <w:t xml:space="preserve"> "Приемка организации отдыха детей и их оздоровления осуществляется не позднее чем за </w:t>
      </w:r>
      <w:r w:rsidR="006B6939">
        <w:t>10 рабочих дней</w:t>
      </w:r>
      <w:r w:rsidR="00766A55" w:rsidRPr="00766A55">
        <w:t xml:space="preserve"> до начала смены. О дате приемки организации отдыха детей и их оздоровления сообщается руководителю (директору, начальнику) организации отдыха детей </w:t>
      </w:r>
      <w:r w:rsidR="007A426D">
        <w:br/>
      </w:r>
      <w:r w:rsidR="00766A55" w:rsidRPr="00766A55">
        <w:t>и их оздоровления не позднее чем за 10 календарных дней</w:t>
      </w:r>
      <w:r w:rsidR="006B6939">
        <w:t>.</w:t>
      </w:r>
      <w:r w:rsidR="006B6939" w:rsidRPr="00766A55">
        <w:t>"</w:t>
      </w:r>
      <w:r w:rsidR="00766A55" w:rsidRPr="00766A55">
        <w:t>.</w:t>
      </w:r>
    </w:p>
    <w:p w:rsidR="003C1864" w:rsidRDefault="003C1864" w:rsidP="00200A87">
      <w:pPr>
        <w:pStyle w:val="a3"/>
        <w:numPr>
          <w:ilvl w:val="0"/>
          <w:numId w:val="22"/>
        </w:numPr>
        <w:spacing w:after="322" w:line="238" w:lineRule="auto"/>
        <w:ind w:left="0" w:firstLine="851"/>
      </w:pPr>
      <w:r>
        <w:t xml:space="preserve">В приложении 3 </w:t>
      </w:r>
      <w:r w:rsidR="007A426D">
        <w:t xml:space="preserve">в </w:t>
      </w:r>
      <w:r>
        <w:t>пункт</w:t>
      </w:r>
      <w:r w:rsidR="007A426D">
        <w:t>е</w:t>
      </w:r>
      <w:r>
        <w:t xml:space="preserve"> 2.14 </w:t>
      </w:r>
      <w:r w:rsidR="00200A87">
        <w:t xml:space="preserve">раздела </w:t>
      </w:r>
      <w:r w:rsidR="00200A87" w:rsidRPr="00200A87">
        <w:rPr>
          <w:lang w:val="en-US"/>
        </w:rPr>
        <w:t>II</w:t>
      </w:r>
      <w:r w:rsidR="00200A87">
        <w:t xml:space="preserve"> </w:t>
      </w:r>
      <w:r w:rsidR="007A426D">
        <w:t xml:space="preserve">слова </w:t>
      </w:r>
      <w:r w:rsidR="00200A87" w:rsidRPr="00766A55">
        <w:t>"</w:t>
      </w:r>
      <w:r w:rsidR="007A426D">
        <w:t>взамен питания</w:t>
      </w:r>
      <w:r w:rsidR="00200A87" w:rsidRPr="00766A55">
        <w:t>"</w:t>
      </w:r>
      <w:r w:rsidR="007A426D">
        <w:t xml:space="preserve"> заменить словом </w:t>
      </w:r>
      <w:r w:rsidR="00DC675F" w:rsidRPr="00766A55">
        <w:t>"</w:t>
      </w:r>
      <w:r w:rsidR="00DC675F">
        <w:t>ребенку</w:t>
      </w:r>
      <w:r w:rsidR="00DC675F" w:rsidRPr="00766A55">
        <w:t>"</w:t>
      </w:r>
      <w:r w:rsidR="00200A87" w:rsidRPr="00200A87">
        <w:t>.</w:t>
      </w:r>
    </w:p>
    <w:p w:rsidR="008E7B47" w:rsidRPr="00766A55" w:rsidRDefault="008E7B47" w:rsidP="00F6404C">
      <w:pPr>
        <w:pStyle w:val="a3"/>
        <w:numPr>
          <w:ilvl w:val="0"/>
          <w:numId w:val="22"/>
        </w:numPr>
        <w:spacing w:after="322" w:line="238" w:lineRule="auto"/>
        <w:ind w:left="0" w:firstLine="851"/>
      </w:pPr>
      <w:r>
        <w:t xml:space="preserve">В приложении 4 </w:t>
      </w:r>
      <w:r w:rsidR="00F84E3E">
        <w:t xml:space="preserve">в абзаце втором </w:t>
      </w:r>
      <w:r>
        <w:t>пункт</w:t>
      </w:r>
      <w:r w:rsidR="00F84E3E">
        <w:t xml:space="preserve">а 1.5 </w:t>
      </w:r>
      <w:r w:rsidR="000D6129">
        <w:t xml:space="preserve">раздела </w:t>
      </w:r>
      <w:r w:rsidR="000D6129">
        <w:rPr>
          <w:lang w:val="en-US"/>
        </w:rPr>
        <w:t>I</w:t>
      </w:r>
      <w:r w:rsidR="000D6129" w:rsidRPr="000D6129">
        <w:t xml:space="preserve"> </w:t>
      </w:r>
      <w:r w:rsidR="00F84E3E">
        <w:t xml:space="preserve">слова </w:t>
      </w:r>
      <w:r w:rsidR="00F84E3E" w:rsidRPr="00766A55">
        <w:t>"</w:t>
      </w:r>
      <w:r w:rsidR="00F84E3E">
        <w:t>136 рублей</w:t>
      </w:r>
      <w:r w:rsidR="00F84E3E" w:rsidRPr="00766A55">
        <w:t>"</w:t>
      </w:r>
      <w:r w:rsidR="00F84E3E">
        <w:t xml:space="preserve"> </w:t>
      </w:r>
      <w:r w:rsidR="008D543B">
        <w:t xml:space="preserve">заменить </w:t>
      </w:r>
      <w:r w:rsidR="00F6404C">
        <w:t>с</w:t>
      </w:r>
      <w:r w:rsidR="00F84E3E">
        <w:t xml:space="preserve">ловами </w:t>
      </w:r>
      <w:r w:rsidR="00F84E3E" w:rsidRPr="00766A55">
        <w:t>"</w:t>
      </w:r>
      <w:r w:rsidR="00F84E3E">
        <w:t>141 рубль</w:t>
      </w:r>
      <w:r w:rsidR="00F84E3E" w:rsidRPr="00766A55">
        <w:t>"</w:t>
      </w:r>
      <w:r w:rsidR="00F84E3E">
        <w:t>.</w:t>
      </w:r>
    </w:p>
    <w:sectPr w:rsidR="008E7B47" w:rsidRPr="00766A55">
      <w:pgSz w:w="11906" w:h="16838"/>
      <w:pgMar w:top="1201" w:right="849" w:bottom="121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A3582"/>
    <w:multiLevelType w:val="multilevel"/>
    <w:tmpl w:val="D5DCEF8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CF7F00"/>
    <w:multiLevelType w:val="hybridMultilevel"/>
    <w:tmpl w:val="00C49644"/>
    <w:lvl w:ilvl="0" w:tplc="51CEBB9C">
      <w:start w:val="1"/>
      <w:numFmt w:val="decimal"/>
      <w:lvlText w:val="%1."/>
      <w:lvlJc w:val="left"/>
      <w:pPr>
        <w:ind w:left="2493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1F6D5F8F"/>
    <w:multiLevelType w:val="hybridMultilevel"/>
    <w:tmpl w:val="7C60139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FE01213"/>
    <w:multiLevelType w:val="hybridMultilevel"/>
    <w:tmpl w:val="822E7EBC"/>
    <w:lvl w:ilvl="0" w:tplc="855207B2">
      <w:start w:val="18"/>
      <w:numFmt w:val="decimal"/>
      <w:lvlText w:val="%1."/>
      <w:lvlJc w:val="left"/>
      <w:pPr>
        <w:ind w:left="187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4" w15:restartNumberingAfterBreak="0">
    <w:nsid w:val="22491432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25502A1B"/>
    <w:multiLevelType w:val="multilevel"/>
    <w:tmpl w:val="2B2467CE"/>
    <w:lvl w:ilvl="0">
      <w:start w:val="1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8B26F55"/>
    <w:multiLevelType w:val="multilevel"/>
    <w:tmpl w:val="B8BCBB76"/>
    <w:lvl w:ilvl="0">
      <w:start w:val="18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3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 w15:restartNumberingAfterBreak="0">
    <w:nsid w:val="33155818"/>
    <w:multiLevelType w:val="hybridMultilevel"/>
    <w:tmpl w:val="1A64D35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ED37F4"/>
    <w:multiLevelType w:val="hybridMultilevel"/>
    <w:tmpl w:val="26A850FA"/>
    <w:lvl w:ilvl="0" w:tplc="AC80198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3084724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94D4AC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2EA62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FA7296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3F89388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BAC5D8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1A42BB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C1A375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9F28D3"/>
    <w:multiLevelType w:val="hybridMultilevel"/>
    <w:tmpl w:val="CAE41A90"/>
    <w:lvl w:ilvl="0" w:tplc="0419000F">
      <w:start w:val="1"/>
      <w:numFmt w:val="decimal"/>
      <w:lvlText w:val="%1."/>
      <w:lvlJc w:val="left"/>
      <w:pPr>
        <w:ind w:left="1561" w:hanging="360"/>
      </w:pPr>
    </w:lvl>
    <w:lvl w:ilvl="1" w:tplc="04190019" w:tentative="1">
      <w:start w:val="1"/>
      <w:numFmt w:val="lowerLetter"/>
      <w:lvlText w:val="%2."/>
      <w:lvlJc w:val="left"/>
      <w:pPr>
        <w:ind w:left="2281" w:hanging="360"/>
      </w:pPr>
    </w:lvl>
    <w:lvl w:ilvl="2" w:tplc="0419001B" w:tentative="1">
      <w:start w:val="1"/>
      <w:numFmt w:val="lowerRoman"/>
      <w:lvlText w:val="%3."/>
      <w:lvlJc w:val="right"/>
      <w:pPr>
        <w:ind w:left="3001" w:hanging="180"/>
      </w:pPr>
    </w:lvl>
    <w:lvl w:ilvl="3" w:tplc="0419000F" w:tentative="1">
      <w:start w:val="1"/>
      <w:numFmt w:val="decimal"/>
      <w:lvlText w:val="%4."/>
      <w:lvlJc w:val="left"/>
      <w:pPr>
        <w:ind w:left="3721" w:hanging="360"/>
      </w:pPr>
    </w:lvl>
    <w:lvl w:ilvl="4" w:tplc="04190019" w:tentative="1">
      <w:start w:val="1"/>
      <w:numFmt w:val="lowerLetter"/>
      <w:lvlText w:val="%5."/>
      <w:lvlJc w:val="left"/>
      <w:pPr>
        <w:ind w:left="4441" w:hanging="360"/>
      </w:pPr>
    </w:lvl>
    <w:lvl w:ilvl="5" w:tplc="0419001B" w:tentative="1">
      <w:start w:val="1"/>
      <w:numFmt w:val="lowerRoman"/>
      <w:lvlText w:val="%6."/>
      <w:lvlJc w:val="right"/>
      <w:pPr>
        <w:ind w:left="5161" w:hanging="180"/>
      </w:pPr>
    </w:lvl>
    <w:lvl w:ilvl="6" w:tplc="0419000F" w:tentative="1">
      <w:start w:val="1"/>
      <w:numFmt w:val="decimal"/>
      <w:lvlText w:val="%7."/>
      <w:lvlJc w:val="left"/>
      <w:pPr>
        <w:ind w:left="5881" w:hanging="360"/>
      </w:pPr>
    </w:lvl>
    <w:lvl w:ilvl="7" w:tplc="04190019" w:tentative="1">
      <w:start w:val="1"/>
      <w:numFmt w:val="lowerLetter"/>
      <w:lvlText w:val="%8."/>
      <w:lvlJc w:val="left"/>
      <w:pPr>
        <w:ind w:left="6601" w:hanging="360"/>
      </w:pPr>
    </w:lvl>
    <w:lvl w:ilvl="8" w:tplc="0419001B" w:tentative="1">
      <w:start w:val="1"/>
      <w:numFmt w:val="lowerRoman"/>
      <w:lvlText w:val="%9."/>
      <w:lvlJc w:val="right"/>
      <w:pPr>
        <w:ind w:left="7321" w:hanging="180"/>
      </w:pPr>
    </w:lvl>
  </w:abstractNum>
  <w:abstractNum w:abstractNumId="10" w15:restartNumberingAfterBreak="0">
    <w:nsid w:val="370E54DF"/>
    <w:multiLevelType w:val="hybridMultilevel"/>
    <w:tmpl w:val="5B7AD188"/>
    <w:lvl w:ilvl="0" w:tplc="D8A01748">
      <w:start w:val="1"/>
      <w:numFmt w:val="decimal"/>
      <w:lvlText w:val="%1."/>
      <w:lvlJc w:val="left"/>
      <w:pPr>
        <w:ind w:left="1286" w:hanging="435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41BF77CD"/>
    <w:multiLevelType w:val="multilevel"/>
    <w:tmpl w:val="ACF6DC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 w15:restartNumberingAfterBreak="0">
    <w:nsid w:val="45CD7BF5"/>
    <w:multiLevelType w:val="hybridMultilevel"/>
    <w:tmpl w:val="FBA0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9B12D0"/>
    <w:multiLevelType w:val="hybridMultilevel"/>
    <w:tmpl w:val="D9402320"/>
    <w:lvl w:ilvl="0" w:tplc="03CC1FE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C6B4DA">
      <w:start w:val="1"/>
      <w:numFmt w:val="bullet"/>
      <w:lvlText w:val="o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AB8B06A">
      <w:start w:val="1"/>
      <w:numFmt w:val="bullet"/>
      <w:lvlText w:val="▪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3C6D558">
      <w:start w:val="1"/>
      <w:numFmt w:val="bullet"/>
      <w:lvlText w:val="•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E9BBE">
      <w:start w:val="1"/>
      <w:numFmt w:val="bullet"/>
      <w:lvlText w:val="o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382134">
      <w:start w:val="1"/>
      <w:numFmt w:val="bullet"/>
      <w:lvlText w:val="▪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C8AD594">
      <w:start w:val="1"/>
      <w:numFmt w:val="bullet"/>
      <w:lvlText w:val="•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7AA1D7A">
      <w:start w:val="1"/>
      <w:numFmt w:val="bullet"/>
      <w:lvlText w:val="o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B8849F8">
      <w:start w:val="1"/>
      <w:numFmt w:val="bullet"/>
      <w:lvlText w:val="▪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8127DBB"/>
    <w:multiLevelType w:val="hybridMultilevel"/>
    <w:tmpl w:val="962ECCE6"/>
    <w:lvl w:ilvl="0" w:tplc="0EEA7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521952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966D86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DE6F190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C623D60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6293DC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73EBA24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7BCDB68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044B68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36019B1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44B569C"/>
    <w:multiLevelType w:val="multilevel"/>
    <w:tmpl w:val="A8C4EE64"/>
    <w:lvl w:ilvl="0">
      <w:start w:val="19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7" w15:restartNumberingAfterBreak="0">
    <w:nsid w:val="6BE0360F"/>
    <w:multiLevelType w:val="hybridMultilevel"/>
    <w:tmpl w:val="26F292E8"/>
    <w:lvl w:ilvl="0" w:tplc="51CEBB9C">
      <w:start w:val="1"/>
      <w:numFmt w:val="decimal"/>
      <w:lvlText w:val="%1."/>
      <w:lvlJc w:val="left"/>
      <w:pPr>
        <w:ind w:left="2421" w:hanging="4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8" w15:restartNumberingAfterBreak="0">
    <w:nsid w:val="6EBA1E84"/>
    <w:multiLevelType w:val="multilevel"/>
    <w:tmpl w:val="B90EE54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7F703EA"/>
    <w:multiLevelType w:val="multilevel"/>
    <w:tmpl w:val="06D448BE"/>
    <w:lvl w:ilvl="0">
      <w:start w:val="1"/>
      <w:numFmt w:val="decimal"/>
      <w:lvlText w:val="%1."/>
      <w:lvlJc w:val="left"/>
      <w:pPr>
        <w:ind w:left="1428" w:hanging="435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2073" w:hanging="360"/>
      </w:pPr>
    </w:lvl>
    <w:lvl w:ilvl="2" w:tentative="1">
      <w:start w:val="1"/>
      <w:numFmt w:val="lowerRoman"/>
      <w:lvlText w:val="%3."/>
      <w:lvlJc w:val="right"/>
      <w:pPr>
        <w:ind w:left="2793" w:hanging="180"/>
      </w:pPr>
    </w:lvl>
    <w:lvl w:ilvl="3" w:tentative="1">
      <w:start w:val="1"/>
      <w:numFmt w:val="decimal"/>
      <w:lvlText w:val="%4."/>
      <w:lvlJc w:val="left"/>
      <w:pPr>
        <w:ind w:left="3513" w:hanging="360"/>
      </w:pPr>
    </w:lvl>
    <w:lvl w:ilvl="4" w:tentative="1">
      <w:start w:val="1"/>
      <w:numFmt w:val="lowerLetter"/>
      <w:lvlText w:val="%5."/>
      <w:lvlJc w:val="left"/>
      <w:pPr>
        <w:ind w:left="4233" w:hanging="360"/>
      </w:pPr>
    </w:lvl>
    <w:lvl w:ilvl="5" w:tentative="1">
      <w:start w:val="1"/>
      <w:numFmt w:val="lowerRoman"/>
      <w:lvlText w:val="%6."/>
      <w:lvlJc w:val="right"/>
      <w:pPr>
        <w:ind w:left="4953" w:hanging="180"/>
      </w:pPr>
    </w:lvl>
    <w:lvl w:ilvl="6" w:tentative="1">
      <w:start w:val="1"/>
      <w:numFmt w:val="decimal"/>
      <w:lvlText w:val="%7."/>
      <w:lvlJc w:val="left"/>
      <w:pPr>
        <w:ind w:left="5673" w:hanging="360"/>
      </w:pPr>
    </w:lvl>
    <w:lvl w:ilvl="7" w:tentative="1">
      <w:start w:val="1"/>
      <w:numFmt w:val="lowerLetter"/>
      <w:lvlText w:val="%8."/>
      <w:lvlJc w:val="left"/>
      <w:pPr>
        <w:ind w:left="6393" w:hanging="360"/>
      </w:pPr>
    </w:lvl>
    <w:lvl w:ilvl="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8BA5910"/>
    <w:multiLevelType w:val="hybridMultilevel"/>
    <w:tmpl w:val="20A009FA"/>
    <w:lvl w:ilvl="0" w:tplc="447CC54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1" w15:restartNumberingAfterBreak="0">
    <w:nsid w:val="799B7FD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5"/>
  </w:num>
  <w:num w:numId="5">
    <w:abstractNumId w:val="18"/>
  </w:num>
  <w:num w:numId="6">
    <w:abstractNumId w:val="14"/>
  </w:num>
  <w:num w:numId="7">
    <w:abstractNumId w:val="6"/>
  </w:num>
  <w:num w:numId="8">
    <w:abstractNumId w:val="4"/>
  </w:num>
  <w:num w:numId="9">
    <w:abstractNumId w:val="16"/>
  </w:num>
  <w:num w:numId="10">
    <w:abstractNumId w:val="15"/>
  </w:num>
  <w:num w:numId="11">
    <w:abstractNumId w:val="9"/>
  </w:num>
  <w:num w:numId="12">
    <w:abstractNumId w:val="11"/>
  </w:num>
  <w:num w:numId="13">
    <w:abstractNumId w:val="7"/>
  </w:num>
  <w:num w:numId="14">
    <w:abstractNumId w:val="21"/>
  </w:num>
  <w:num w:numId="15">
    <w:abstractNumId w:val="10"/>
  </w:num>
  <w:num w:numId="16">
    <w:abstractNumId w:val="19"/>
  </w:num>
  <w:num w:numId="17">
    <w:abstractNumId w:val="1"/>
  </w:num>
  <w:num w:numId="18">
    <w:abstractNumId w:val="17"/>
  </w:num>
  <w:num w:numId="19">
    <w:abstractNumId w:val="3"/>
  </w:num>
  <w:num w:numId="20">
    <w:abstractNumId w:val="2"/>
  </w:num>
  <w:num w:numId="21">
    <w:abstractNumId w:val="2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B87"/>
    <w:rsid w:val="00012575"/>
    <w:rsid w:val="00025BEC"/>
    <w:rsid w:val="00034CF8"/>
    <w:rsid w:val="00094E6E"/>
    <w:rsid w:val="000B0ECB"/>
    <w:rsid w:val="000C0D19"/>
    <w:rsid w:val="000D6129"/>
    <w:rsid w:val="00156AE3"/>
    <w:rsid w:val="00194C97"/>
    <w:rsid w:val="00197A2F"/>
    <w:rsid w:val="001B6140"/>
    <w:rsid w:val="001C1138"/>
    <w:rsid w:val="001D0964"/>
    <w:rsid w:val="001D1E79"/>
    <w:rsid w:val="001D28C1"/>
    <w:rsid w:val="00200A87"/>
    <w:rsid w:val="002339F6"/>
    <w:rsid w:val="00241D9B"/>
    <w:rsid w:val="00274B02"/>
    <w:rsid w:val="00276759"/>
    <w:rsid w:val="00277398"/>
    <w:rsid w:val="002A2038"/>
    <w:rsid w:val="002C0908"/>
    <w:rsid w:val="002E67DB"/>
    <w:rsid w:val="00331D97"/>
    <w:rsid w:val="00340ADF"/>
    <w:rsid w:val="00351A8B"/>
    <w:rsid w:val="00381A70"/>
    <w:rsid w:val="003B086B"/>
    <w:rsid w:val="003C1864"/>
    <w:rsid w:val="003D0D73"/>
    <w:rsid w:val="003D54EF"/>
    <w:rsid w:val="003E33A0"/>
    <w:rsid w:val="003F7F40"/>
    <w:rsid w:val="00420DFD"/>
    <w:rsid w:val="00427144"/>
    <w:rsid w:val="00450851"/>
    <w:rsid w:val="00457E14"/>
    <w:rsid w:val="0049496A"/>
    <w:rsid w:val="004A1CA1"/>
    <w:rsid w:val="004B2D66"/>
    <w:rsid w:val="00561745"/>
    <w:rsid w:val="0058538E"/>
    <w:rsid w:val="005C734A"/>
    <w:rsid w:val="005D6B25"/>
    <w:rsid w:val="005E5258"/>
    <w:rsid w:val="005F2B34"/>
    <w:rsid w:val="00616FDE"/>
    <w:rsid w:val="00672779"/>
    <w:rsid w:val="0067305E"/>
    <w:rsid w:val="00685159"/>
    <w:rsid w:val="00692C5A"/>
    <w:rsid w:val="006A51B3"/>
    <w:rsid w:val="006B6939"/>
    <w:rsid w:val="006F4A5F"/>
    <w:rsid w:val="00720C39"/>
    <w:rsid w:val="00733210"/>
    <w:rsid w:val="0075196A"/>
    <w:rsid w:val="007533C5"/>
    <w:rsid w:val="00754541"/>
    <w:rsid w:val="00766A55"/>
    <w:rsid w:val="007A426D"/>
    <w:rsid w:val="007C5DC6"/>
    <w:rsid w:val="008258E8"/>
    <w:rsid w:val="008833C2"/>
    <w:rsid w:val="00896AF5"/>
    <w:rsid w:val="008A3830"/>
    <w:rsid w:val="008C5E99"/>
    <w:rsid w:val="008D543B"/>
    <w:rsid w:val="008D6046"/>
    <w:rsid w:val="008D6339"/>
    <w:rsid w:val="008E7B47"/>
    <w:rsid w:val="00904909"/>
    <w:rsid w:val="0091345D"/>
    <w:rsid w:val="0091442E"/>
    <w:rsid w:val="00930C75"/>
    <w:rsid w:val="0097765D"/>
    <w:rsid w:val="0098229C"/>
    <w:rsid w:val="0099224A"/>
    <w:rsid w:val="009A6C23"/>
    <w:rsid w:val="009B38FD"/>
    <w:rsid w:val="009C3B39"/>
    <w:rsid w:val="009E2627"/>
    <w:rsid w:val="009F26DF"/>
    <w:rsid w:val="009F4F4C"/>
    <w:rsid w:val="00A025F9"/>
    <w:rsid w:val="00A34B77"/>
    <w:rsid w:val="00A36679"/>
    <w:rsid w:val="00A5066D"/>
    <w:rsid w:val="00A54C62"/>
    <w:rsid w:val="00A93B41"/>
    <w:rsid w:val="00AB0CEC"/>
    <w:rsid w:val="00AB2FC3"/>
    <w:rsid w:val="00B5668D"/>
    <w:rsid w:val="00BB2A2E"/>
    <w:rsid w:val="00BC1C18"/>
    <w:rsid w:val="00BE5493"/>
    <w:rsid w:val="00C12D5B"/>
    <w:rsid w:val="00C363EE"/>
    <w:rsid w:val="00C3799D"/>
    <w:rsid w:val="00C414A6"/>
    <w:rsid w:val="00C457A5"/>
    <w:rsid w:val="00C742F9"/>
    <w:rsid w:val="00C80CCD"/>
    <w:rsid w:val="00C85ED7"/>
    <w:rsid w:val="00CB17C1"/>
    <w:rsid w:val="00CD21E2"/>
    <w:rsid w:val="00CE0618"/>
    <w:rsid w:val="00D16270"/>
    <w:rsid w:val="00D353F6"/>
    <w:rsid w:val="00D50EB3"/>
    <w:rsid w:val="00D77B87"/>
    <w:rsid w:val="00D92634"/>
    <w:rsid w:val="00DC2FE3"/>
    <w:rsid w:val="00DC3825"/>
    <w:rsid w:val="00DC675F"/>
    <w:rsid w:val="00DE51F9"/>
    <w:rsid w:val="00DF33F4"/>
    <w:rsid w:val="00DF38F7"/>
    <w:rsid w:val="00E66E2D"/>
    <w:rsid w:val="00E81FEB"/>
    <w:rsid w:val="00E909FF"/>
    <w:rsid w:val="00E9440E"/>
    <w:rsid w:val="00E97126"/>
    <w:rsid w:val="00EB7115"/>
    <w:rsid w:val="00ED6018"/>
    <w:rsid w:val="00F00831"/>
    <w:rsid w:val="00F24C4F"/>
    <w:rsid w:val="00F30EEB"/>
    <w:rsid w:val="00F313AD"/>
    <w:rsid w:val="00F6404C"/>
    <w:rsid w:val="00F820EF"/>
    <w:rsid w:val="00F822D9"/>
    <w:rsid w:val="00F84E3E"/>
    <w:rsid w:val="00FA04CC"/>
    <w:rsid w:val="00FA448D"/>
    <w:rsid w:val="00FD2B8D"/>
    <w:rsid w:val="00FE1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237CB"/>
  <w15:docId w15:val="{4DFDCD0F-00BA-4C37-84FF-EC2D54BE3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49" w:lineRule="auto"/>
      <w:ind w:left="654" w:firstLine="84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EB3"/>
    <w:pPr>
      <w:ind w:left="720"/>
      <w:contextualSpacing/>
    </w:pPr>
  </w:style>
  <w:style w:type="table" w:styleId="a4">
    <w:name w:val="Table Grid"/>
    <w:basedOn w:val="a1"/>
    <w:uiPriority w:val="39"/>
    <w:rsid w:val="002E6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E67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67DB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Валерия Александровна</dc:creator>
  <cp:keywords/>
  <cp:lastModifiedBy>Каргаполова Валерия Александровна</cp:lastModifiedBy>
  <cp:revision>26</cp:revision>
  <cp:lastPrinted>2022-01-17T10:51:00Z</cp:lastPrinted>
  <dcterms:created xsi:type="dcterms:W3CDTF">2021-09-02T06:23:00Z</dcterms:created>
  <dcterms:modified xsi:type="dcterms:W3CDTF">2022-01-25T06:09:00Z</dcterms:modified>
</cp:coreProperties>
</file>