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0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1631"/>
        <w:gridCol w:w="2255"/>
        <w:gridCol w:w="1727"/>
        <w:gridCol w:w="2528"/>
        <w:gridCol w:w="2038"/>
        <w:gridCol w:w="1733"/>
        <w:gridCol w:w="2195"/>
        <w:gridCol w:w="1557"/>
      </w:tblGrid>
      <w:tr w:rsidR="00A67806" w:rsidRPr="00A67806" w:rsidTr="003726AA">
        <w:trPr>
          <w:tblHeader/>
        </w:trPr>
        <w:tc>
          <w:tcPr>
            <w:tcW w:w="111" w:type="pct"/>
            <w:shd w:val="clear" w:color="auto" w:fill="auto"/>
          </w:tcPr>
          <w:p w:rsidR="00CF4FDC" w:rsidRPr="00A67806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7806">
              <w:rPr>
                <w:b/>
                <w:color w:val="000000" w:themeColor="text1"/>
                <w:sz w:val="18"/>
                <w:szCs w:val="18"/>
              </w:rPr>
              <w:t xml:space="preserve">№ </w:t>
            </w:r>
          </w:p>
          <w:p w:rsidR="00CF4FDC" w:rsidRPr="00A67806" w:rsidRDefault="00CF4FDC" w:rsidP="001230E3">
            <w:pPr>
              <w:ind w:left="-57" w:right="-57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7806">
              <w:rPr>
                <w:b/>
                <w:color w:val="000000" w:themeColor="text1"/>
                <w:sz w:val="18"/>
                <w:szCs w:val="18"/>
              </w:rPr>
              <w:t>п/п</w:t>
            </w:r>
          </w:p>
        </w:tc>
        <w:tc>
          <w:tcPr>
            <w:tcW w:w="509" w:type="pct"/>
            <w:shd w:val="clear" w:color="auto" w:fill="auto"/>
          </w:tcPr>
          <w:p w:rsidR="00CF4FDC" w:rsidRPr="00A67806" w:rsidRDefault="00CF4FDC" w:rsidP="001230E3">
            <w:pPr>
              <w:ind w:left="-57" w:right="-57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7806">
              <w:rPr>
                <w:b/>
                <w:color w:val="000000" w:themeColor="text1"/>
                <w:sz w:val="18"/>
                <w:szCs w:val="18"/>
              </w:rPr>
              <w:t>Краткое наименование</w:t>
            </w:r>
          </w:p>
          <w:p w:rsidR="00CF4FDC" w:rsidRPr="00A67806" w:rsidRDefault="00CF4FDC" w:rsidP="001230E3">
            <w:pPr>
              <w:ind w:left="-57" w:right="-57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7806">
              <w:rPr>
                <w:b/>
                <w:color w:val="000000" w:themeColor="text1"/>
                <w:sz w:val="18"/>
                <w:szCs w:val="18"/>
              </w:rPr>
              <w:t>налогового расхода</w:t>
            </w:r>
          </w:p>
          <w:p w:rsidR="00CF4FDC" w:rsidRPr="00A67806" w:rsidRDefault="00CF4FDC" w:rsidP="001230E3">
            <w:pPr>
              <w:ind w:left="-57" w:right="-57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7806">
              <w:rPr>
                <w:b/>
                <w:color w:val="000000" w:themeColor="text1"/>
                <w:sz w:val="18"/>
                <w:szCs w:val="18"/>
              </w:rPr>
              <w:t xml:space="preserve">города Нижневартовска </w:t>
            </w:r>
          </w:p>
          <w:p w:rsidR="00CF4FDC" w:rsidRPr="00A67806" w:rsidRDefault="00CF4FDC" w:rsidP="001230E3">
            <w:pPr>
              <w:ind w:left="-57" w:right="-57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 w:rsidR="00CF4FDC" w:rsidRPr="00A67806" w:rsidRDefault="00CF4FDC" w:rsidP="001230E3">
            <w:pPr>
              <w:ind w:left="-57" w:right="-57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7806">
              <w:rPr>
                <w:b/>
                <w:color w:val="000000" w:themeColor="text1"/>
                <w:sz w:val="18"/>
                <w:szCs w:val="18"/>
              </w:rPr>
              <w:t>Полное наименование</w:t>
            </w:r>
          </w:p>
          <w:p w:rsidR="00CF4FDC" w:rsidRPr="00A67806" w:rsidRDefault="00CF4FDC" w:rsidP="001230E3">
            <w:pPr>
              <w:ind w:left="-57" w:right="-57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7806">
              <w:rPr>
                <w:b/>
                <w:color w:val="000000" w:themeColor="text1"/>
                <w:sz w:val="18"/>
                <w:szCs w:val="18"/>
              </w:rPr>
              <w:t>налогового расхода</w:t>
            </w:r>
          </w:p>
          <w:p w:rsidR="00CF4FDC" w:rsidRPr="00A67806" w:rsidRDefault="00CF4FDC" w:rsidP="001230E3">
            <w:pPr>
              <w:ind w:left="-57" w:right="-57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7806">
              <w:rPr>
                <w:b/>
                <w:color w:val="000000" w:themeColor="text1"/>
                <w:sz w:val="18"/>
                <w:szCs w:val="18"/>
              </w:rPr>
              <w:t xml:space="preserve">города Нижневартовска </w:t>
            </w:r>
          </w:p>
          <w:p w:rsidR="00CF4FDC" w:rsidRPr="00A67806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39" w:type="pct"/>
            <w:shd w:val="clear" w:color="auto" w:fill="auto"/>
          </w:tcPr>
          <w:p w:rsidR="00CF4FDC" w:rsidRPr="00A67806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7806">
              <w:rPr>
                <w:b/>
                <w:color w:val="000000" w:themeColor="text1"/>
                <w:sz w:val="18"/>
                <w:szCs w:val="18"/>
              </w:rPr>
              <w:t xml:space="preserve">Реквизиты </w:t>
            </w:r>
          </w:p>
          <w:p w:rsidR="00CF4FDC" w:rsidRPr="00A67806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7806">
              <w:rPr>
                <w:b/>
                <w:color w:val="000000" w:themeColor="text1"/>
                <w:sz w:val="18"/>
                <w:szCs w:val="18"/>
              </w:rPr>
              <w:t xml:space="preserve">нормативного правового акта города Нижневартовска, </w:t>
            </w:r>
          </w:p>
          <w:p w:rsidR="00CF4FDC" w:rsidRPr="00A67806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7806">
              <w:rPr>
                <w:b/>
                <w:color w:val="000000" w:themeColor="text1"/>
                <w:sz w:val="18"/>
                <w:szCs w:val="18"/>
              </w:rPr>
              <w:t xml:space="preserve">устанавливающего </w:t>
            </w:r>
          </w:p>
          <w:p w:rsidR="00CF4FDC" w:rsidRPr="00A67806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7806">
              <w:rPr>
                <w:b/>
                <w:color w:val="000000" w:themeColor="text1"/>
                <w:sz w:val="18"/>
                <w:szCs w:val="18"/>
              </w:rPr>
              <w:t xml:space="preserve">налоговый расход </w:t>
            </w:r>
          </w:p>
          <w:p w:rsidR="00CF4FDC" w:rsidRPr="00A67806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pct"/>
            <w:shd w:val="clear" w:color="auto" w:fill="auto"/>
          </w:tcPr>
          <w:p w:rsidR="00CF4FDC" w:rsidRPr="00A67806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7806">
              <w:rPr>
                <w:b/>
                <w:color w:val="000000" w:themeColor="text1"/>
                <w:sz w:val="18"/>
                <w:szCs w:val="18"/>
              </w:rPr>
              <w:t xml:space="preserve">Категории </w:t>
            </w:r>
          </w:p>
          <w:p w:rsidR="00CF4FDC" w:rsidRPr="00A67806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7806">
              <w:rPr>
                <w:b/>
                <w:color w:val="000000" w:themeColor="text1"/>
                <w:sz w:val="18"/>
                <w:szCs w:val="18"/>
              </w:rPr>
              <w:t xml:space="preserve">плательщиков </w:t>
            </w:r>
          </w:p>
          <w:p w:rsidR="00CF4FDC" w:rsidRPr="00A67806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7806">
              <w:rPr>
                <w:b/>
                <w:color w:val="000000" w:themeColor="text1"/>
                <w:sz w:val="18"/>
                <w:szCs w:val="18"/>
              </w:rPr>
              <w:t xml:space="preserve">налогов, </w:t>
            </w:r>
          </w:p>
          <w:p w:rsidR="00CF4FDC" w:rsidRPr="00A67806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7806">
              <w:rPr>
                <w:b/>
                <w:color w:val="000000" w:themeColor="text1"/>
                <w:sz w:val="18"/>
                <w:szCs w:val="18"/>
              </w:rPr>
              <w:t xml:space="preserve">для которых </w:t>
            </w:r>
          </w:p>
          <w:p w:rsidR="00CF4FDC" w:rsidRPr="00A67806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7806">
              <w:rPr>
                <w:b/>
                <w:color w:val="000000" w:themeColor="text1"/>
                <w:sz w:val="18"/>
                <w:szCs w:val="18"/>
              </w:rPr>
              <w:t xml:space="preserve">предусмотрены </w:t>
            </w:r>
          </w:p>
          <w:p w:rsidR="00CF4FDC" w:rsidRPr="00A67806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7806">
              <w:rPr>
                <w:b/>
                <w:color w:val="000000" w:themeColor="text1"/>
                <w:sz w:val="18"/>
                <w:szCs w:val="18"/>
              </w:rPr>
              <w:t xml:space="preserve">налоговые расходы </w:t>
            </w:r>
          </w:p>
          <w:p w:rsidR="00CF4FDC" w:rsidRPr="00A67806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36" w:type="pct"/>
            <w:shd w:val="clear" w:color="auto" w:fill="auto"/>
          </w:tcPr>
          <w:p w:rsidR="00CF4FDC" w:rsidRPr="00A67806" w:rsidRDefault="00CF4FDC" w:rsidP="001230E3">
            <w:pPr>
              <w:ind w:left="-57" w:right="-57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7806">
              <w:rPr>
                <w:b/>
                <w:color w:val="000000" w:themeColor="text1"/>
                <w:sz w:val="18"/>
                <w:szCs w:val="18"/>
              </w:rPr>
              <w:t xml:space="preserve">Наименование </w:t>
            </w:r>
          </w:p>
          <w:p w:rsidR="00CF4FDC" w:rsidRPr="00A67806" w:rsidRDefault="00CF4FDC" w:rsidP="001230E3">
            <w:pPr>
              <w:ind w:left="-57" w:right="-57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7806">
              <w:rPr>
                <w:b/>
                <w:color w:val="000000" w:themeColor="text1"/>
                <w:sz w:val="18"/>
                <w:szCs w:val="18"/>
              </w:rPr>
              <w:t xml:space="preserve">муниципальной </w:t>
            </w:r>
          </w:p>
          <w:p w:rsidR="00CF4FDC" w:rsidRPr="00A67806" w:rsidRDefault="00CF4FDC" w:rsidP="001230E3">
            <w:pPr>
              <w:ind w:left="-57" w:right="-57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7806">
              <w:rPr>
                <w:b/>
                <w:color w:val="000000" w:themeColor="text1"/>
                <w:sz w:val="18"/>
                <w:szCs w:val="18"/>
              </w:rPr>
              <w:t>программы / непрограммные направления деятельности</w:t>
            </w:r>
          </w:p>
        </w:tc>
        <w:tc>
          <w:tcPr>
            <w:tcW w:w="541" w:type="pct"/>
            <w:shd w:val="clear" w:color="auto" w:fill="auto"/>
          </w:tcPr>
          <w:p w:rsidR="00CF4FDC" w:rsidRPr="00A67806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7806">
              <w:rPr>
                <w:b/>
                <w:color w:val="000000" w:themeColor="text1"/>
                <w:sz w:val="18"/>
                <w:szCs w:val="18"/>
              </w:rPr>
              <w:t xml:space="preserve">Цели </w:t>
            </w:r>
          </w:p>
          <w:p w:rsidR="00CF4FDC" w:rsidRPr="00A67806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7806">
              <w:rPr>
                <w:b/>
                <w:color w:val="000000" w:themeColor="text1"/>
                <w:sz w:val="18"/>
                <w:szCs w:val="18"/>
              </w:rPr>
              <w:t xml:space="preserve">предоставления </w:t>
            </w:r>
          </w:p>
          <w:p w:rsidR="00CF4FDC" w:rsidRPr="00A67806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7806">
              <w:rPr>
                <w:b/>
                <w:color w:val="000000" w:themeColor="text1"/>
                <w:sz w:val="18"/>
                <w:szCs w:val="18"/>
              </w:rPr>
              <w:t>налоговых расходов</w:t>
            </w:r>
          </w:p>
          <w:p w:rsidR="00CF4FDC" w:rsidRPr="00A67806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pct"/>
            <w:shd w:val="clear" w:color="auto" w:fill="auto"/>
          </w:tcPr>
          <w:p w:rsidR="00CF4FDC" w:rsidRPr="00A67806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7806">
              <w:rPr>
                <w:b/>
                <w:color w:val="000000" w:themeColor="text1"/>
                <w:sz w:val="18"/>
                <w:szCs w:val="18"/>
              </w:rPr>
              <w:t>Показатели</w:t>
            </w:r>
            <w:r w:rsidR="003A5916" w:rsidRPr="00A6780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15B74" w:rsidRPr="00A67806">
              <w:rPr>
                <w:b/>
                <w:color w:val="000000" w:themeColor="text1"/>
                <w:sz w:val="18"/>
                <w:szCs w:val="18"/>
              </w:rPr>
              <w:t>(</w:t>
            </w:r>
            <w:r w:rsidRPr="00A67806">
              <w:rPr>
                <w:b/>
                <w:color w:val="000000" w:themeColor="text1"/>
                <w:sz w:val="18"/>
                <w:szCs w:val="18"/>
              </w:rPr>
              <w:t xml:space="preserve">индикаторы) достижения целей </w:t>
            </w:r>
          </w:p>
          <w:p w:rsidR="00CF4FDC" w:rsidRPr="00A67806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7806">
              <w:rPr>
                <w:b/>
                <w:color w:val="000000" w:themeColor="text1"/>
                <w:sz w:val="18"/>
                <w:szCs w:val="18"/>
              </w:rPr>
              <w:t xml:space="preserve">муниципальных </w:t>
            </w:r>
          </w:p>
          <w:p w:rsidR="00CF4FDC" w:rsidRPr="00A67806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7806">
              <w:rPr>
                <w:b/>
                <w:color w:val="000000" w:themeColor="text1"/>
                <w:sz w:val="18"/>
                <w:szCs w:val="18"/>
              </w:rPr>
              <w:t xml:space="preserve">программ и (или) целей </w:t>
            </w:r>
          </w:p>
          <w:p w:rsidR="00CF4FDC" w:rsidRPr="00A67806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7806">
              <w:rPr>
                <w:b/>
                <w:color w:val="000000" w:themeColor="text1"/>
                <w:sz w:val="18"/>
                <w:szCs w:val="18"/>
              </w:rPr>
              <w:t xml:space="preserve">социально-экономической </w:t>
            </w:r>
          </w:p>
          <w:p w:rsidR="00CF4FDC" w:rsidRPr="00A67806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7806">
              <w:rPr>
                <w:b/>
                <w:color w:val="000000" w:themeColor="text1"/>
                <w:sz w:val="18"/>
                <w:szCs w:val="18"/>
              </w:rPr>
              <w:t xml:space="preserve">политики города </w:t>
            </w:r>
          </w:p>
          <w:p w:rsidR="00CF4FDC" w:rsidRPr="00A67806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7806">
              <w:rPr>
                <w:b/>
                <w:color w:val="000000" w:themeColor="text1"/>
                <w:sz w:val="18"/>
                <w:szCs w:val="18"/>
              </w:rPr>
              <w:t xml:space="preserve">Нижневартовска, не относящихся к муниципальным </w:t>
            </w:r>
          </w:p>
          <w:p w:rsidR="00CF4FDC" w:rsidRPr="00A67806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7806">
              <w:rPr>
                <w:b/>
                <w:color w:val="000000" w:themeColor="text1"/>
                <w:sz w:val="18"/>
                <w:szCs w:val="18"/>
              </w:rPr>
              <w:t>программам</w:t>
            </w:r>
          </w:p>
        </w:tc>
        <w:tc>
          <w:tcPr>
            <w:tcW w:w="486" w:type="pct"/>
            <w:shd w:val="clear" w:color="auto" w:fill="auto"/>
          </w:tcPr>
          <w:p w:rsidR="00CF4FDC" w:rsidRPr="00A67806" w:rsidRDefault="00CF4FDC" w:rsidP="001230E3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7806">
              <w:rPr>
                <w:b/>
                <w:color w:val="000000" w:themeColor="text1"/>
                <w:sz w:val="18"/>
                <w:szCs w:val="18"/>
              </w:rPr>
              <w:t xml:space="preserve">Куратор </w:t>
            </w:r>
          </w:p>
          <w:p w:rsidR="00CF4FDC" w:rsidRPr="00A67806" w:rsidRDefault="00CF4FDC" w:rsidP="001230E3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7806">
              <w:rPr>
                <w:b/>
                <w:color w:val="000000" w:themeColor="text1"/>
                <w:sz w:val="18"/>
                <w:szCs w:val="18"/>
              </w:rPr>
              <w:t xml:space="preserve">налогового </w:t>
            </w:r>
          </w:p>
          <w:p w:rsidR="00CF4FDC" w:rsidRPr="00A67806" w:rsidRDefault="00CF4FDC" w:rsidP="001230E3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7806">
              <w:rPr>
                <w:b/>
                <w:color w:val="000000" w:themeColor="text1"/>
                <w:sz w:val="18"/>
                <w:szCs w:val="18"/>
              </w:rPr>
              <w:t>расхода</w:t>
            </w:r>
          </w:p>
        </w:tc>
      </w:tr>
      <w:tr w:rsidR="00A67806" w:rsidRPr="00A67806" w:rsidTr="003726AA">
        <w:tc>
          <w:tcPr>
            <w:tcW w:w="111" w:type="pct"/>
            <w:shd w:val="clear" w:color="auto" w:fill="auto"/>
          </w:tcPr>
          <w:p w:rsidR="00CF4FDC" w:rsidRPr="00A67806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7806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CF4FDC" w:rsidRPr="00A67806" w:rsidRDefault="00CF4FDC" w:rsidP="001230E3">
            <w:pPr>
              <w:ind w:left="-57" w:right="-57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7806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4" w:type="pct"/>
            <w:shd w:val="clear" w:color="auto" w:fill="auto"/>
          </w:tcPr>
          <w:p w:rsidR="00CF4FDC" w:rsidRPr="00A67806" w:rsidRDefault="00CF4FDC" w:rsidP="001230E3">
            <w:pPr>
              <w:ind w:left="-57" w:right="-57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7806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9" w:type="pct"/>
            <w:shd w:val="clear" w:color="auto" w:fill="auto"/>
          </w:tcPr>
          <w:p w:rsidR="00CF4FDC" w:rsidRPr="00A67806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7806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89" w:type="pct"/>
            <w:shd w:val="clear" w:color="auto" w:fill="auto"/>
          </w:tcPr>
          <w:p w:rsidR="00CF4FDC" w:rsidRPr="00A67806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7806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36" w:type="pct"/>
            <w:shd w:val="clear" w:color="auto" w:fill="auto"/>
          </w:tcPr>
          <w:p w:rsidR="00CF4FDC" w:rsidRPr="00A67806" w:rsidRDefault="00CF4FDC" w:rsidP="001230E3">
            <w:pPr>
              <w:ind w:left="-57" w:right="-57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7806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41" w:type="pct"/>
            <w:shd w:val="clear" w:color="auto" w:fill="auto"/>
          </w:tcPr>
          <w:p w:rsidR="00CF4FDC" w:rsidRPr="00A67806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7806">
              <w:rPr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685" w:type="pct"/>
            <w:shd w:val="clear" w:color="auto" w:fill="auto"/>
          </w:tcPr>
          <w:p w:rsidR="00CF4FDC" w:rsidRPr="00A67806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7806">
              <w:rPr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86" w:type="pct"/>
            <w:shd w:val="clear" w:color="auto" w:fill="auto"/>
          </w:tcPr>
          <w:p w:rsidR="00CF4FDC" w:rsidRPr="00A67806" w:rsidRDefault="00CF4FDC" w:rsidP="001230E3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7806">
              <w:rPr>
                <w:b/>
                <w:color w:val="000000" w:themeColor="text1"/>
                <w:sz w:val="18"/>
                <w:szCs w:val="18"/>
              </w:rPr>
              <w:t>9</w:t>
            </w:r>
          </w:p>
        </w:tc>
      </w:tr>
      <w:tr w:rsidR="00A67806" w:rsidRPr="00A67806" w:rsidTr="003726AA">
        <w:trPr>
          <w:trHeight w:val="1891"/>
        </w:trPr>
        <w:tc>
          <w:tcPr>
            <w:tcW w:w="111" w:type="pct"/>
            <w:shd w:val="clear" w:color="auto" w:fill="auto"/>
          </w:tcPr>
          <w:p w:rsidR="00CF4FDC" w:rsidRPr="00A67806" w:rsidRDefault="00CF4FDC" w:rsidP="000C793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CF4FDC" w:rsidRPr="00A67806" w:rsidRDefault="00CF4FDC" w:rsidP="001230E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Пониженная ставка  земельного налога 0,14%</w:t>
            </w:r>
          </w:p>
        </w:tc>
        <w:tc>
          <w:tcPr>
            <w:tcW w:w="704" w:type="pct"/>
            <w:shd w:val="clear" w:color="auto" w:fill="auto"/>
          </w:tcPr>
          <w:p w:rsidR="00CF4FDC" w:rsidRPr="00A67806" w:rsidRDefault="00CF4FDC" w:rsidP="001230E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Пониженная ставка  земельного налога для земельных участков, предназначенных для ведения личного подсобного хозяйства (приусадебный земельный участок)</w:t>
            </w:r>
          </w:p>
        </w:tc>
        <w:tc>
          <w:tcPr>
            <w:tcW w:w="539" w:type="pct"/>
            <w:shd w:val="clear" w:color="auto" w:fill="auto"/>
          </w:tcPr>
          <w:p w:rsidR="00CF4FDC" w:rsidRPr="00A67806" w:rsidRDefault="00CF4FDC" w:rsidP="001230E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Решение Думы города Нижневартовска от 24.04.2015 №785 "О земельном налоге" п. 1.1/ Приложение 1</w:t>
            </w:r>
          </w:p>
        </w:tc>
        <w:tc>
          <w:tcPr>
            <w:tcW w:w="789" w:type="pct"/>
            <w:shd w:val="clear" w:color="auto" w:fill="auto"/>
          </w:tcPr>
          <w:p w:rsidR="00CF4FDC" w:rsidRPr="00A67806" w:rsidRDefault="00CF4FDC" w:rsidP="001230E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Налогоплательщики, имеющие в собственности земельные учас</w:t>
            </w:r>
            <w:bookmarkStart w:id="0" w:name="_GoBack"/>
            <w:bookmarkEnd w:id="0"/>
            <w:r w:rsidRPr="00A67806">
              <w:rPr>
                <w:color w:val="000000" w:themeColor="text1"/>
                <w:sz w:val="18"/>
                <w:szCs w:val="18"/>
              </w:rPr>
              <w:t>тки, предназначенные для ведения личного подсобного хозяйства (приусадебный земельный участок)</w:t>
            </w:r>
          </w:p>
        </w:tc>
        <w:tc>
          <w:tcPr>
            <w:tcW w:w="636" w:type="pct"/>
            <w:shd w:val="clear" w:color="auto" w:fill="auto"/>
          </w:tcPr>
          <w:p w:rsidR="00CF4FDC" w:rsidRPr="00A67806" w:rsidRDefault="002467EE" w:rsidP="001230E3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678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Стратегия</w:t>
            </w:r>
            <w:r w:rsidR="00CF4FDC" w:rsidRPr="00A678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социально-экономического развит</w:t>
            </w:r>
            <w:r w:rsidR="007E729E" w:rsidRPr="00A678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ия города Нижневартовска до 2036</w:t>
            </w:r>
            <w:r w:rsidRPr="00A678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года (Решение Думы города 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CF4FDC" w:rsidRPr="00A67806" w:rsidRDefault="002467EE" w:rsidP="002467EE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Обеспечение устойчивого повышения</w:t>
            </w:r>
            <w:r w:rsidR="00C46A2E" w:rsidRPr="00A67806">
              <w:rPr>
                <w:color w:val="000000" w:themeColor="text1"/>
                <w:sz w:val="18"/>
                <w:szCs w:val="18"/>
              </w:rPr>
              <w:t xml:space="preserve"> качества жизни населения</w:t>
            </w:r>
            <w:r w:rsidR="006F05C0" w:rsidRPr="00A67806">
              <w:rPr>
                <w:color w:val="000000" w:themeColor="text1"/>
                <w:sz w:val="18"/>
                <w:szCs w:val="18"/>
              </w:rPr>
              <w:t xml:space="preserve"> (снижение налоговой нагрузки)</w:t>
            </w:r>
          </w:p>
        </w:tc>
        <w:tc>
          <w:tcPr>
            <w:tcW w:w="685" w:type="pct"/>
            <w:shd w:val="clear" w:color="auto" w:fill="auto"/>
          </w:tcPr>
          <w:p w:rsidR="00CF4FDC" w:rsidRPr="00A67806" w:rsidRDefault="00121898" w:rsidP="009449F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Реальные располагаемые денежные доходы населения, </w:t>
            </w:r>
            <w:r w:rsidR="008A220A" w:rsidRPr="00A67806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486" w:type="pct"/>
            <w:shd w:val="clear" w:color="auto" w:fill="auto"/>
          </w:tcPr>
          <w:p w:rsidR="00E854A9" w:rsidRPr="00A67806" w:rsidRDefault="00E854A9" w:rsidP="004C3C7B">
            <w:pPr>
              <w:ind w:left="-27" w:right="60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CF4FDC" w:rsidRPr="00A67806" w:rsidRDefault="00CF4FDC" w:rsidP="001230E3">
            <w:pPr>
              <w:ind w:left="60" w:right="6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A67806" w:rsidRPr="00A67806" w:rsidTr="003726AA">
        <w:trPr>
          <w:trHeight w:val="181"/>
        </w:trPr>
        <w:tc>
          <w:tcPr>
            <w:tcW w:w="111" w:type="pct"/>
            <w:shd w:val="clear" w:color="auto" w:fill="auto"/>
          </w:tcPr>
          <w:p w:rsidR="00CF4FDC" w:rsidRPr="00A67806" w:rsidRDefault="00CF4FDC" w:rsidP="000C793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09" w:type="pct"/>
            <w:shd w:val="clear" w:color="auto" w:fill="auto"/>
          </w:tcPr>
          <w:p w:rsidR="00CF4FDC" w:rsidRPr="00A67806" w:rsidRDefault="00CF4FDC" w:rsidP="00213D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Пониженная ставка  земельного налога 0,1%</w:t>
            </w:r>
          </w:p>
        </w:tc>
        <w:tc>
          <w:tcPr>
            <w:tcW w:w="704" w:type="pct"/>
            <w:shd w:val="clear" w:color="auto" w:fill="auto"/>
          </w:tcPr>
          <w:p w:rsidR="00CF4FDC" w:rsidRPr="00A67806" w:rsidRDefault="00CF4FDC" w:rsidP="00213D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Пониженная ставка  земельного налога для земельных участков, предназначенных для хранения автотранспорта и размещения гаражей для собственных нужд</w:t>
            </w:r>
          </w:p>
        </w:tc>
        <w:tc>
          <w:tcPr>
            <w:tcW w:w="539" w:type="pct"/>
            <w:shd w:val="clear" w:color="auto" w:fill="auto"/>
          </w:tcPr>
          <w:p w:rsidR="00CF4FDC" w:rsidRPr="00A67806" w:rsidRDefault="00CF4FDC" w:rsidP="00213D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Решение Думы города Нижневартовска от 24.04.2015 №785 "О земельном налоге" п. 1.2/ Приложение 1</w:t>
            </w:r>
          </w:p>
        </w:tc>
        <w:tc>
          <w:tcPr>
            <w:tcW w:w="789" w:type="pct"/>
            <w:shd w:val="clear" w:color="auto" w:fill="auto"/>
          </w:tcPr>
          <w:p w:rsidR="00CF4FDC" w:rsidRPr="00A67806" w:rsidRDefault="00CF4FDC" w:rsidP="00213D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Налогоплательщики, имеющие в собственности земельные участки, предназначенные для хранения автотранспорта и размещения гаражей для собственных нужд</w:t>
            </w:r>
          </w:p>
        </w:tc>
        <w:tc>
          <w:tcPr>
            <w:tcW w:w="636" w:type="pct"/>
            <w:shd w:val="clear" w:color="auto" w:fill="auto"/>
          </w:tcPr>
          <w:p w:rsidR="00CF4FDC" w:rsidRPr="00A67806" w:rsidRDefault="002467EE" w:rsidP="00213D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CF4FDC" w:rsidRPr="00A67806" w:rsidRDefault="0028754D" w:rsidP="00C46A2E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Обеспечение устойчивого повышения качества жизни населения</w:t>
            </w:r>
            <w:r w:rsidR="006F05C0" w:rsidRPr="00A67806">
              <w:rPr>
                <w:color w:val="000000" w:themeColor="text1"/>
                <w:sz w:val="18"/>
                <w:szCs w:val="18"/>
              </w:rPr>
              <w:t xml:space="preserve"> (снижение налоговой нагрузки)</w:t>
            </w:r>
          </w:p>
        </w:tc>
        <w:tc>
          <w:tcPr>
            <w:tcW w:w="685" w:type="pct"/>
            <w:shd w:val="clear" w:color="auto" w:fill="auto"/>
          </w:tcPr>
          <w:p w:rsidR="00CF4FDC" w:rsidRPr="00A67806" w:rsidRDefault="00121898" w:rsidP="005B5E5E">
            <w:pPr>
              <w:ind w:left="-13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Реальные располагаемые денежные доходы населения, процент</w:t>
            </w:r>
          </w:p>
        </w:tc>
        <w:tc>
          <w:tcPr>
            <w:tcW w:w="486" w:type="pct"/>
            <w:shd w:val="clear" w:color="auto" w:fill="auto"/>
          </w:tcPr>
          <w:p w:rsidR="00E854A9" w:rsidRPr="00A67806" w:rsidRDefault="00E854A9" w:rsidP="004C3C7B">
            <w:pPr>
              <w:ind w:left="-27" w:right="60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CF4FDC" w:rsidRPr="00A67806" w:rsidRDefault="00CF4FDC" w:rsidP="00CF4FDC">
            <w:pPr>
              <w:ind w:left="-35" w:right="6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A67806" w:rsidRPr="00A67806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CF4FDC" w:rsidRPr="00A67806" w:rsidRDefault="00CF4FDC" w:rsidP="000C793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09" w:type="pct"/>
            <w:shd w:val="clear" w:color="auto" w:fill="auto"/>
          </w:tcPr>
          <w:p w:rsidR="00CF4FDC" w:rsidRPr="00A67806" w:rsidRDefault="00CF4FDC" w:rsidP="00213D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Пониженная ставка  земельного налога 0,01%</w:t>
            </w:r>
          </w:p>
        </w:tc>
        <w:tc>
          <w:tcPr>
            <w:tcW w:w="704" w:type="pct"/>
            <w:shd w:val="clear" w:color="auto" w:fill="auto"/>
          </w:tcPr>
          <w:p w:rsidR="00CF4FDC" w:rsidRPr="00A67806" w:rsidRDefault="00CF4FDC" w:rsidP="00A84FB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Пониженная ставка  земельного налога для земельных участков, предназначенных для </w:t>
            </w:r>
            <w:r w:rsidR="00A84FB9" w:rsidRPr="00A67806">
              <w:rPr>
                <w:color w:val="000000" w:themeColor="text1"/>
                <w:sz w:val="18"/>
                <w:szCs w:val="18"/>
              </w:rPr>
              <w:t>коммунального обслуживания</w:t>
            </w:r>
          </w:p>
        </w:tc>
        <w:tc>
          <w:tcPr>
            <w:tcW w:w="539" w:type="pct"/>
            <w:shd w:val="clear" w:color="auto" w:fill="auto"/>
          </w:tcPr>
          <w:p w:rsidR="00CF4FDC" w:rsidRPr="00A67806" w:rsidRDefault="00CF4FDC" w:rsidP="00213D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Решение Думы города Нижневартовска от 24.04.2015 №785 "О земельном налоге" п. 2.1/ Приложение 1</w:t>
            </w:r>
          </w:p>
        </w:tc>
        <w:tc>
          <w:tcPr>
            <w:tcW w:w="789" w:type="pct"/>
            <w:shd w:val="clear" w:color="auto" w:fill="auto"/>
          </w:tcPr>
          <w:p w:rsidR="00CF4FDC" w:rsidRPr="00A67806" w:rsidRDefault="00CF4FDC" w:rsidP="00213D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Налогоплательщики, имеющие в собственности земельные участки, предназначенные для общественного использования объектов капитального строительства (коммунальное обслуживание)</w:t>
            </w:r>
          </w:p>
        </w:tc>
        <w:tc>
          <w:tcPr>
            <w:tcW w:w="636" w:type="pct"/>
            <w:shd w:val="clear" w:color="auto" w:fill="auto"/>
          </w:tcPr>
          <w:p w:rsidR="00CF4FDC" w:rsidRPr="00A67806" w:rsidRDefault="002467EE" w:rsidP="00213D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CF4FDC" w:rsidRPr="00A67806" w:rsidRDefault="00761405" w:rsidP="00F864F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У</w:t>
            </w:r>
            <w:r w:rsidR="00F864F4" w:rsidRPr="00A67806">
              <w:rPr>
                <w:color w:val="000000" w:themeColor="text1"/>
                <w:sz w:val="18"/>
                <w:szCs w:val="18"/>
              </w:rPr>
              <w:t>лучшение качества предоставления жилищно-коммунальных услуг населению и обеспечение устойчивого функционирования и развития жилищно-коммунального хозяйства города</w:t>
            </w:r>
          </w:p>
        </w:tc>
        <w:tc>
          <w:tcPr>
            <w:tcW w:w="685" w:type="pct"/>
            <w:shd w:val="clear" w:color="auto" w:fill="auto"/>
          </w:tcPr>
          <w:p w:rsidR="00CF4FDC" w:rsidRPr="00A67806" w:rsidRDefault="002F6822" w:rsidP="005B5E5E">
            <w:pPr>
              <w:widowControl w:val="0"/>
              <w:autoSpaceDE w:val="0"/>
              <w:autoSpaceDN w:val="0"/>
              <w:adjustRightInd w:val="0"/>
              <w:ind w:left="-13" w:right="-32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Реальные располагаемые денежные доходы населения, процент</w:t>
            </w:r>
          </w:p>
        </w:tc>
        <w:tc>
          <w:tcPr>
            <w:tcW w:w="486" w:type="pct"/>
            <w:shd w:val="clear" w:color="auto" w:fill="auto"/>
          </w:tcPr>
          <w:p w:rsidR="00CF4FDC" w:rsidRPr="00A67806" w:rsidRDefault="00CF4FDC" w:rsidP="00CF4FDC">
            <w:pPr>
              <w:ind w:left="-35" w:right="60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Департамент </w:t>
            </w:r>
            <w:r w:rsidR="00CE5AAA" w:rsidRPr="00A67806">
              <w:rPr>
                <w:color w:val="000000" w:themeColor="text1"/>
                <w:sz w:val="18"/>
                <w:szCs w:val="18"/>
              </w:rPr>
              <w:t>жилищно-коммунального хозяйства</w:t>
            </w:r>
            <w:r w:rsidRPr="00A67806">
              <w:rPr>
                <w:color w:val="000000" w:themeColor="text1"/>
                <w:sz w:val="18"/>
                <w:szCs w:val="18"/>
              </w:rPr>
              <w:t xml:space="preserve"> администрации города</w:t>
            </w:r>
          </w:p>
          <w:p w:rsidR="00CF4FDC" w:rsidRPr="00A67806" w:rsidRDefault="00CF4FDC" w:rsidP="00CF4FDC">
            <w:pPr>
              <w:ind w:left="-35" w:right="6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A67806" w:rsidRPr="00A67806" w:rsidTr="003726AA">
        <w:trPr>
          <w:trHeight w:val="181"/>
        </w:trPr>
        <w:tc>
          <w:tcPr>
            <w:tcW w:w="111" w:type="pct"/>
            <w:shd w:val="clear" w:color="auto" w:fill="auto"/>
          </w:tcPr>
          <w:p w:rsidR="00CF4FDC" w:rsidRPr="00A67806" w:rsidRDefault="00CF4FDC" w:rsidP="00213D8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4</w:t>
            </w:r>
          </w:p>
        </w:tc>
        <w:tc>
          <w:tcPr>
            <w:tcW w:w="509" w:type="pct"/>
            <w:shd w:val="clear" w:color="auto" w:fill="auto"/>
          </w:tcPr>
          <w:p w:rsidR="00CF4FDC" w:rsidRPr="00A67806" w:rsidRDefault="00CF4FDC" w:rsidP="00213D88">
            <w:pPr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Пониженная ставка  земельного налога 0,5%</w:t>
            </w:r>
          </w:p>
        </w:tc>
        <w:tc>
          <w:tcPr>
            <w:tcW w:w="704" w:type="pct"/>
            <w:shd w:val="clear" w:color="auto" w:fill="auto"/>
          </w:tcPr>
          <w:p w:rsidR="00CF4FDC" w:rsidRPr="00A67806" w:rsidRDefault="00CF4FDC" w:rsidP="00213D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Пониженная ставка  земельного налога для земельных участков, предназначенных для дошкольного, начального и среднего общего образования</w:t>
            </w:r>
          </w:p>
        </w:tc>
        <w:tc>
          <w:tcPr>
            <w:tcW w:w="539" w:type="pct"/>
            <w:shd w:val="clear" w:color="auto" w:fill="auto"/>
          </w:tcPr>
          <w:p w:rsidR="00CF4FDC" w:rsidRPr="00A67806" w:rsidRDefault="00CF4FDC" w:rsidP="00213D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Решение Думы города Нижневартовска от 24.04.2015 №785 "О земельном налоге" п. 2.2/ Приложение 1</w:t>
            </w:r>
          </w:p>
        </w:tc>
        <w:tc>
          <w:tcPr>
            <w:tcW w:w="789" w:type="pct"/>
            <w:shd w:val="clear" w:color="auto" w:fill="auto"/>
          </w:tcPr>
          <w:p w:rsidR="00CF4FDC" w:rsidRPr="00A67806" w:rsidRDefault="00CF4FDC" w:rsidP="00213D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Налогоплательщики, имеющие в собственности земельные участки, предназначенные для дошкольного, начального и среднего общего образования</w:t>
            </w:r>
          </w:p>
        </w:tc>
        <w:tc>
          <w:tcPr>
            <w:tcW w:w="636" w:type="pct"/>
            <w:shd w:val="clear" w:color="auto" w:fill="auto"/>
          </w:tcPr>
          <w:p w:rsidR="00CF4FDC" w:rsidRPr="00A67806" w:rsidRDefault="002467EE" w:rsidP="00213D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9B4B64" w:rsidRPr="00A67806" w:rsidRDefault="00F56992" w:rsidP="009B4B6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Развитие системы образования города </w:t>
            </w:r>
          </w:p>
        </w:tc>
        <w:tc>
          <w:tcPr>
            <w:tcW w:w="685" w:type="pct"/>
            <w:shd w:val="clear" w:color="auto" w:fill="auto"/>
          </w:tcPr>
          <w:p w:rsidR="009B4B64" w:rsidRPr="00A67806" w:rsidRDefault="002F6822" w:rsidP="005B5E5E">
            <w:pPr>
              <w:widowControl w:val="0"/>
              <w:autoSpaceDE w:val="0"/>
              <w:autoSpaceDN w:val="0"/>
              <w:adjustRightInd w:val="0"/>
              <w:ind w:left="-13" w:right="-32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9"/>
                <w:szCs w:val="19"/>
              </w:rPr>
              <w:t xml:space="preserve"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лет, процент </w:t>
            </w:r>
          </w:p>
        </w:tc>
        <w:tc>
          <w:tcPr>
            <w:tcW w:w="486" w:type="pct"/>
            <w:shd w:val="clear" w:color="auto" w:fill="auto"/>
          </w:tcPr>
          <w:p w:rsidR="00CC3196" w:rsidRPr="00A67806" w:rsidRDefault="00CC3196" w:rsidP="004C3C7B">
            <w:pPr>
              <w:ind w:left="-27" w:right="60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CF4FDC" w:rsidRPr="00A67806" w:rsidRDefault="00CF4FDC" w:rsidP="00CF4FDC">
            <w:pPr>
              <w:ind w:left="-35" w:right="6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A67806" w:rsidRPr="00A67806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CF4FDC" w:rsidRPr="00A67806" w:rsidRDefault="00CF4FDC" w:rsidP="00213D8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09" w:type="pct"/>
            <w:shd w:val="clear" w:color="auto" w:fill="auto"/>
          </w:tcPr>
          <w:p w:rsidR="00CF4FDC" w:rsidRPr="00A67806" w:rsidRDefault="00CF4FDC" w:rsidP="00515B74">
            <w:pPr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Пониженная ставка  земельного налога 1,4%</w:t>
            </w:r>
            <w:r w:rsidR="008D79BF" w:rsidRPr="00A67806">
              <w:rPr>
                <w:color w:val="000000" w:themeColor="text1"/>
                <w:sz w:val="18"/>
                <w:szCs w:val="18"/>
              </w:rPr>
              <w:t xml:space="preserve">           </w:t>
            </w:r>
          </w:p>
        </w:tc>
        <w:tc>
          <w:tcPr>
            <w:tcW w:w="704" w:type="pct"/>
            <w:shd w:val="clear" w:color="auto" w:fill="auto"/>
          </w:tcPr>
          <w:p w:rsidR="00CF4FDC" w:rsidRPr="00A67806" w:rsidRDefault="00CF4FDC" w:rsidP="00213D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Пониженная ставка  земельного налога для земельных участков, предназначенных для объектов социального обслуживания, бытового обслуживания, здравоохранения, среднего и высшего профессионального образования, культурного развития, религиозного использования, общественного управления, обеспечения научной деятельности, ветеринарного обслуживания</w:t>
            </w:r>
          </w:p>
        </w:tc>
        <w:tc>
          <w:tcPr>
            <w:tcW w:w="539" w:type="pct"/>
            <w:shd w:val="clear" w:color="auto" w:fill="auto"/>
          </w:tcPr>
          <w:p w:rsidR="00CF4FDC" w:rsidRPr="00A67806" w:rsidRDefault="00CF4FDC" w:rsidP="00213D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Решение Думы города Нижневартовска от 24.04.2015 №785 "О земельном налоге" п. 2.3/ Приложение 1</w:t>
            </w:r>
          </w:p>
        </w:tc>
        <w:tc>
          <w:tcPr>
            <w:tcW w:w="789" w:type="pct"/>
            <w:shd w:val="clear" w:color="auto" w:fill="auto"/>
          </w:tcPr>
          <w:p w:rsidR="00CF4FDC" w:rsidRPr="00A67806" w:rsidRDefault="00CF4FDC" w:rsidP="00213D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Налогоплательщики, имеющие в собственности земельные участки, предназначенные для объектов социального обслуживания, бытового обслуживания, здравоохранения, среднего и высшего профессионального образования, культурного развития, религиозного использования, общественного управления, обеспечения научной деятельности, ветеринарного обслуживания</w:t>
            </w:r>
          </w:p>
        </w:tc>
        <w:tc>
          <w:tcPr>
            <w:tcW w:w="636" w:type="pct"/>
            <w:shd w:val="clear" w:color="auto" w:fill="auto"/>
          </w:tcPr>
          <w:p w:rsidR="00CF4FDC" w:rsidRPr="00A67806" w:rsidRDefault="002467EE" w:rsidP="00213D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83743A" w:rsidRPr="00A67806" w:rsidRDefault="0028754D" w:rsidP="001B5AF9">
            <w:pPr>
              <w:ind w:right="-69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Обеспечение устойчивого повышения качества жизни населения</w:t>
            </w:r>
          </w:p>
          <w:p w:rsidR="005B5E5E" w:rsidRPr="00A67806" w:rsidRDefault="005B5E5E" w:rsidP="001B5AF9">
            <w:pPr>
              <w:ind w:right="-69"/>
              <w:jc w:val="both"/>
              <w:rPr>
                <w:color w:val="000000" w:themeColor="text1"/>
                <w:sz w:val="24"/>
                <w:szCs w:val="24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(снижение налоговой нагрузки)</w:t>
            </w:r>
          </w:p>
        </w:tc>
        <w:tc>
          <w:tcPr>
            <w:tcW w:w="685" w:type="pct"/>
            <w:shd w:val="clear" w:color="auto" w:fill="auto"/>
          </w:tcPr>
          <w:p w:rsidR="005B5E5E" w:rsidRPr="00A67806" w:rsidRDefault="00121898" w:rsidP="005B5E5E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Реальные располагаемые денежные доходы населения, процент</w:t>
            </w:r>
          </w:p>
        </w:tc>
        <w:tc>
          <w:tcPr>
            <w:tcW w:w="486" w:type="pct"/>
            <w:shd w:val="clear" w:color="auto" w:fill="auto"/>
          </w:tcPr>
          <w:p w:rsidR="001230E3" w:rsidRPr="00A67806" w:rsidRDefault="001230E3" w:rsidP="004C3C7B">
            <w:pPr>
              <w:ind w:left="-27" w:right="60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CF4FDC" w:rsidRPr="00A67806" w:rsidRDefault="00CF4FDC" w:rsidP="00CF4FDC">
            <w:pPr>
              <w:ind w:right="6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A67806" w:rsidRPr="00A67806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09" w:type="pct"/>
            <w:shd w:val="clear" w:color="auto" w:fill="auto"/>
          </w:tcPr>
          <w:p w:rsidR="00BD1FB8" w:rsidRPr="00A67806" w:rsidRDefault="00BD1FB8" w:rsidP="00515B74">
            <w:pPr>
              <w:ind w:right="-102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Пониженная ставка  земельного налога 0,5%</w:t>
            </w:r>
            <w:r w:rsidR="00515B74" w:rsidRPr="00A67806">
              <w:rPr>
                <w:color w:val="000000" w:themeColor="text1"/>
                <w:sz w:val="18"/>
                <w:szCs w:val="18"/>
              </w:rPr>
              <w:t xml:space="preserve">     </w:t>
            </w:r>
          </w:p>
        </w:tc>
        <w:tc>
          <w:tcPr>
            <w:tcW w:w="704" w:type="pct"/>
            <w:shd w:val="clear" w:color="auto" w:fill="auto"/>
          </w:tcPr>
          <w:p w:rsidR="00BD1FB8" w:rsidRPr="00A67806" w:rsidRDefault="00BD1FB8" w:rsidP="00BD1FB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Пониженная ставка  земельного налога для земельных участков, предназначенных для объектов торговли (торговые центры, торгово-развлекательные </w:t>
            </w: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центры (комплексы), рынки, магазины, общественное питание</w:t>
            </w:r>
          </w:p>
        </w:tc>
        <w:tc>
          <w:tcPr>
            <w:tcW w:w="539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Решение Думы города Нижневартовска от 24.04.2015 №785 "О земельном налоге" п. 3.1/ Приложение 1</w:t>
            </w:r>
          </w:p>
        </w:tc>
        <w:tc>
          <w:tcPr>
            <w:tcW w:w="789" w:type="pct"/>
            <w:shd w:val="clear" w:color="auto" w:fill="auto"/>
          </w:tcPr>
          <w:p w:rsidR="00BD1FB8" w:rsidRPr="00A67806" w:rsidRDefault="00BD1FB8" w:rsidP="00BD1FB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Налогоплательщики, имеющие в собственности земельные участки, предназначенные для объектов торговли (торговые центры, торгово-развлекательные центры </w:t>
            </w: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(комплексы), рынки, магазины, общественное питание</w:t>
            </w:r>
          </w:p>
        </w:tc>
        <w:tc>
          <w:tcPr>
            <w:tcW w:w="636" w:type="pct"/>
            <w:shd w:val="clear" w:color="auto" w:fill="auto"/>
          </w:tcPr>
          <w:p w:rsidR="00BD1FB8" w:rsidRPr="00A67806" w:rsidRDefault="00BD1FB8" w:rsidP="00BD1FB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Муниципальная программа "Развитие малого и среднего предпринимательства на территории города Нижневартовска"</w:t>
            </w:r>
            <w:r w:rsidR="002467EE" w:rsidRPr="00A67806">
              <w:rPr>
                <w:color w:val="000000" w:themeColor="text1"/>
                <w:sz w:val="18"/>
                <w:szCs w:val="18"/>
              </w:rPr>
              <w:t xml:space="preserve"> (постановление </w:t>
            </w:r>
            <w:r w:rsidR="002467EE" w:rsidRPr="00A67806">
              <w:rPr>
                <w:color w:val="000000" w:themeColor="text1"/>
                <w:sz w:val="18"/>
                <w:szCs w:val="18"/>
              </w:rPr>
              <w:lastRenderedPageBreak/>
              <w:t>администрации города Нижневартовска от 03.11.2015 №1953 (с изменениями))</w:t>
            </w:r>
          </w:p>
        </w:tc>
        <w:tc>
          <w:tcPr>
            <w:tcW w:w="541" w:type="pct"/>
            <w:shd w:val="clear" w:color="auto" w:fill="auto"/>
          </w:tcPr>
          <w:p w:rsidR="00BD1FB8" w:rsidRPr="00A67806" w:rsidRDefault="00BD1FB8" w:rsidP="00515B74">
            <w:pPr>
              <w:tabs>
                <w:tab w:val="left" w:pos="1805"/>
              </w:tabs>
              <w:ind w:left="-37" w:right="6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Создание благоприятных условий для устойчивого развития малого и среднего предпринимательс</w:t>
            </w: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тва как одного из факторов обеспечения экономической и социальной стабильности в городе Нижневартовске</w:t>
            </w:r>
          </w:p>
        </w:tc>
        <w:tc>
          <w:tcPr>
            <w:tcW w:w="685" w:type="pct"/>
            <w:shd w:val="clear" w:color="auto" w:fill="auto"/>
          </w:tcPr>
          <w:p w:rsidR="00BD1FB8" w:rsidRPr="00A67806" w:rsidRDefault="002F6822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Численность</w:t>
            </w:r>
            <w:r w:rsidR="00BD1FB8" w:rsidRPr="00A67806">
              <w:rPr>
                <w:color w:val="000000" w:themeColor="text1"/>
                <w:sz w:val="18"/>
                <w:szCs w:val="18"/>
              </w:rPr>
              <w:t xml:space="preserve"> занятых в сфере малого и среднего предпринимательства, включая индивидуальных предпринимателей (тыс. чел.)</w:t>
            </w:r>
            <w:r w:rsidR="00BD1FB8" w:rsidRPr="00A67806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D1FB8" w:rsidRPr="00A67806" w:rsidRDefault="00BD1FB8" w:rsidP="00BD1FB8">
            <w:pPr>
              <w:ind w:right="60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Департамент экономического развития администрации города</w:t>
            </w:r>
          </w:p>
          <w:p w:rsidR="00BD1FB8" w:rsidRPr="00A67806" w:rsidRDefault="00BD1FB8" w:rsidP="00BD1FB8">
            <w:pPr>
              <w:ind w:right="6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A67806" w:rsidRPr="00A67806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09" w:type="pct"/>
            <w:shd w:val="clear" w:color="auto" w:fill="auto"/>
          </w:tcPr>
          <w:p w:rsidR="00BD1FB8" w:rsidRPr="00A67806" w:rsidRDefault="00BD1FB8" w:rsidP="00BD1FB8">
            <w:pPr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Пониженная ставка  земельного налога 1,0%</w:t>
            </w:r>
          </w:p>
        </w:tc>
        <w:tc>
          <w:tcPr>
            <w:tcW w:w="704" w:type="pct"/>
            <w:shd w:val="clear" w:color="auto" w:fill="auto"/>
          </w:tcPr>
          <w:p w:rsidR="00BD1FB8" w:rsidRPr="00A67806" w:rsidRDefault="00BD1FB8" w:rsidP="00BD1FB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Пониженная ставка  земельного налога для земельных участков, предназначенных для размещения служебных гаражей</w:t>
            </w:r>
          </w:p>
        </w:tc>
        <w:tc>
          <w:tcPr>
            <w:tcW w:w="539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Решение Думы города Нижневартовска от 24.04.2015 №785 "О земельном налоге" п. 3.2/ Приложение 1</w:t>
            </w:r>
          </w:p>
        </w:tc>
        <w:tc>
          <w:tcPr>
            <w:tcW w:w="789" w:type="pct"/>
            <w:shd w:val="clear" w:color="auto" w:fill="auto"/>
          </w:tcPr>
          <w:p w:rsidR="00BD1FB8" w:rsidRPr="00A67806" w:rsidRDefault="00BD1FB8" w:rsidP="00BD1FB8">
            <w:pPr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Налогоплательщики, имеющие в собственности земельные участки для размещения служебных гаражей</w:t>
            </w:r>
          </w:p>
        </w:tc>
        <w:tc>
          <w:tcPr>
            <w:tcW w:w="636" w:type="pct"/>
            <w:shd w:val="clear" w:color="auto" w:fill="auto"/>
          </w:tcPr>
          <w:p w:rsidR="00BD1FB8" w:rsidRPr="00A67806" w:rsidRDefault="002467EE" w:rsidP="00BD1FB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141627" w:rsidRPr="00A67806" w:rsidRDefault="007840F3" w:rsidP="0014162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С</w:t>
            </w:r>
            <w:r w:rsidR="00141627" w:rsidRPr="00A67806">
              <w:rPr>
                <w:color w:val="000000" w:themeColor="text1"/>
                <w:sz w:val="18"/>
                <w:szCs w:val="18"/>
              </w:rPr>
              <w:t xml:space="preserve">оздание </w:t>
            </w:r>
            <w:r w:rsidR="0042003F" w:rsidRPr="00A67806">
              <w:rPr>
                <w:color w:val="000000" w:themeColor="text1"/>
                <w:sz w:val="18"/>
                <w:szCs w:val="18"/>
              </w:rPr>
              <w:t xml:space="preserve">благоприятных </w:t>
            </w:r>
            <w:r w:rsidR="00141627" w:rsidRPr="00A67806">
              <w:rPr>
                <w:color w:val="000000" w:themeColor="text1"/>
                <w:sz w:val="18"/>
                <w:szCs w:val="18"/>
              </w:rPr>
              <w:t xml:space="preserve">условий для </w:t>
            </w:r>
            <w:r w:rsidR="0042003F" w:rsidRPr="00A67806">
              <w:rPr>
                <w:color w:val="000000" w:themeColor="text1"/>
                <w:sz w:val="18"/>
                <w:szCs w:val="18"/>
              </w:rPr>
              <w:t>предпринимательской деятельности</w:t>
            </w:r>
          </w:p>
          <w:p w:rsidR="003E689C" w:rsidRPr="00A67806" w:rsidRDefault="00141627" w:rsidP="00BD1FB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 </w:t>
            </w:r>
            <w:r w:rsidR="002B6F5C" w:rsidRPr="00A67806">
              <w:rPr>
                <w:color w:val="000000" w:themeColor="text1"/>
                <w:sz w:val="18"/>
                <w:szCs w:val="18"/>
              </w:rPr>
              <w:t>(снижение налоговой нагрузки)</w:t>
            </w:r>
          </w:p>
        </w:tc>
        <w:tc>
          <w:tcPr>
            <w:tcW w:w="685" w:type="pct"/>
            <w:shd w:val="clear" w:color="auto" w:fill="auto"/>
          </w:tcPr>
          <w:p w:rsidR="007840F3" w:rsidRPr="00A67806" w:rsidRDefault="008F4576" w:rsidP="007840F3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Количество малых и средних предприятий, включая </w:t>
            </w:r>
            <w:proofErr w:type="spellStart"/>
            <w:r w:rsidRPr="00A67806">
              <w:rPr>
                <w:color w:val="000000" w:themeColor="text1"/>
                <w:sz w:val="18"/>
                <w:szCs w:val="18"/>
              </w:rPr>
              <w:t>микропредприятия</w:t>
            </w:r>
            <w:proofErr w:type="spellEnd"/>
            <w:r w:rsidRPr="00A67806">
              <w:rPr>
                <w:color w:val="000000" w:themeColor="text1"/>
                <w:sz w:val="18"/>
                <w:szCs w:val="18"/>
              </w:rPr>
              <w:t xml:space="preserve"> (на конец года), единиц</w:t>
            </w:r>
          </w:p>
        </w:tc>
        <w:tc>
          <w:tcPr>
            <w:tcW w:w="486" w:type="pct"/>
            <w:shd w:val="clear" w:color="auto" w:fill="auto"/>
          </w:tcPr>
          <w:p w:rsidR="00BD1FB8" w:rsidRPr="00A67806" w:rsidRDefault="00926CD5" w:rsidP="003D1E9B">
            <w:pPr>
              <w:ind w:right="6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Департамент </w:t>
            </w:r>
            <w:r w:rsidR="003D1E9B" w:rsidRPr="00A67806">
              <w:rPr>
                <w:color w:val="000000" w:themeColor="text1"/>
                <w:sz w:val="18"/>
                <w:szCs w:val="18"/>
              </w:rPr>
              <w:t xml:space="preserve">финансов </w:t>
            </w:r>
            <w:r w:rsidRPr="00A67806">
              <w:rPr>
                <w:color w:val="000000" w:themeColor="text1"/>
                <w:sz w:val="18"/>
                <w:szCs w:val="18"/>
              </w:rPr>
              <w:t xml:space="preserve">администрации города </w:t>
            </w:r>
          </w:p>
        </w:tc>
      </w:tr>
      <w:tr w:rsidR="00A67806" w:rsidRPr="00A67806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09" w:type="pct"/>
            <w:shd w:val="clear" w:color="auto" w:fill="auto"/>
          </w:tcPr>
          <w:p w:rsidR="00BD1FB8" w:rsidRPr="00A67806" w:rsidRDefault="00BD1FB8" w:rsidP="00BD1FB8">
            <w:pPr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Пониженная ставка  земельного налога 1,4%</w:t>
            </w:r>
          </w:p>
        </w:tc>
        <w:tc>
          <w:tcPr>
            <w:tcW w:w="704" w:type="pct"/>
            <w:shd w:val="clear" w:color="auto" w:fill="auto"/>
          </w:tcPr>
          <w:p w:rsidR="00BD1FB8" w:rsidRPr="00A67806" w:rsidRDefault="00BD1FB8" w:rsidP="00BD1FB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Пониженная ставка  земельного налога для земельных участков, предназначенных для размещения  гостиниц</w:t>
            </w:r>
          </w:p>
        </w:tc>
        <w:tc>
          <w:tcPr>
            <w:tcW w:w="539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Решение Думы города Нижневартовска от 24.04.2015 №785 "О земельном налоге" п. 3.3/ Приложение 1</w:t>
            </w:r>
          </w:p>
        </w:tc>
        <w:tc>
          <w:tcPr>
            <w:tcW w:w="789" w:type="pct"/>
            <w:shd w:val="clear" w:color="auto" w:fill="auto"/>
          </w:tcPr>
          <w:p w:rsidR="00BD1FB8" w:rsidRPr="00A67806" w:rsidRDefault="00BD1FB8" w:rsidP="00BD1FB8">
            <w:pPr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Налогоплательщики, имеющие в собственности земельные участки для размещения гостиниц</w:t>
            </w:r>
          </w:p>
        </w:tc>
        <w:tc>
          <w:tcPr>
            <w:tcW w:w="636" w:type="pct"/>
            <w:shd w:val="clear" w:color="auto" w:fill="auto"/>
          </w:tcPr>
          <w:p w:rsidR="00BD1FB8" w:rsidRPr="00A67806" w:rsidRDefault="00BD1FB8" w:rsidP="00BD1FB8">
            <w:pPr>
              <w:ind w:left="3" w:right="6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Муниципальная программа "Развитие малого и среднего предпринимательства на территории города Нижневартовска"</w:t>
            </w:r>
            <w:r w:rsidR="00CF38A9" w:rsidRPr="00A67806">
              <w:rPr>
                <w:color w:val="000000" w:themeColor="text1"/>
                <w:sz w:val="18"/>
                <w:szCs w:val="18"/>
              </w:rPr>
              <w:t xml:space="preserve"> (постановление администрации города Нижневартовска от 03.11.2015 №1953 (с изменениями))</w:t>
            </w:r>
          </w:p>
        </w:tc>
        <w:tc>
          <w:tcPr>
            <w:tcW w:w="541" w:type="pct"/>
            <w:shd w:val="clear" w:color="auto" w:fill="auto"/>
          </w:tcPr>
          <w:p w:rsidR="00BD1FB8" w:rsidRPr="00A67806" w:rsidRDefault="00BD1FB8" w:rsidP="00BD1FB8">
            <w:pPr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Создание благоприятных условий для устойчивого развития малого и среднего предпринимательства как одного из факторов обеспечения экономической и социальной стабильности в городе Нижневартовске </w:t>
            </w:r>
          </w:p>
        </w:tc>
        <w:tc>
          <w:tcPr>
            <w:tcW w:w="685" w:type="pct"/>
            <w:shd w:val="clear" w:color="auto" w:fill="auto"/>
          </w:tcPr>
          <w:p w:rsidR="00BD1FB8" w:rsidRPr="00A67806" w:rsidRDefault="002F6822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Численность занятых </w:t>
            </w:r>
            <w:r w:rsidR="00BD1FB8" w:rsidRPr="00A67806">
              <w:rPr>
                <w:color w:val="000000" w:themeColor="text1"/>
                <w:sz w:val="18"/>
                <w:szCs w:val="18"/>
              </w:rPr>
              <w:t>в сфере малого и среднего предпринимательства, включая индивидуальных предпринимателей (тыс. чел.)</w:t>
            </w:r>
            <w:r w:rsidR="00BD1FB8" w:rsidRPr="00A67806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D1FB8" w:rsidRPr="00A67806" w:rsidRDefault="00BD1FB8" w:rsidP="00BD1FB8">
            <w:pPr>
              <w:ind w:right="60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Департамент экономического развития администрации города</w:t>
            </w:r>
          </w:p>
          <w:p w:rsidR="00BD1FB8" w:rsidRPr="00A67806" w:rsidRDefault="00BD1FB8" w:rsidP="00BD1FB8">
            <w:pPr>
              <w:ind w:right="6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A67806" w:rsidRPr="00A67806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09" w:type="pct"/>
            <w:shd w:val="clear" w:color="auto" w:fill="auto"/>
          </w:tcPr>
          <w:p w:rsidR="00BD1FB8" w:rsidRPr="00A67806" w:rsidRDefault="00BD1FB8" w:rsidP="00BD1FB8">
            <w:pPr>
              <w:jc w:val="both"/>
              <w:rPr>
                <w:color w:val="000000" w:themeColor="text1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Пониженная ставка  земельного налога 0,14%</w:t>
            </w:r>
          </w:p>
        </w:tc>
        <w:tc>
          <w:tcPr>
            <w:tcW w:w="704" w:type="pct"/>
            <w:shd w:val="clear" w:color="auto" w:fill="auto"/>
          </w:tcPr>
          <w:p w:rsidR="00BD1FB8" w:rsidRPr="00A67806" w:rsidRDefault="00BD1FB8" w:rsidP="00BD1FB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Пониженная ставка  земельного налога для земельных участков, предназначенных для отдыха (рекреации) (природно-познавательный туризм, </w:t>
            </w: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охота и рыбалка, причалы для маломерных судов, поля для гольфа или конных прогулок)</w:t>
            </w:r>
          </w:p>
        </w:tc>
        <w:tc>
          <w:tcPr>
            <w:tcW w:w="539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Решение Думы города Нижневартовска от 24.04.2015 №785 "О земельном налоге" п. 4.1/ Приложение 1</w:t>
            </w:r>
          </w:p>
        </w:tc>
        <w:tc>
          <w:tcPr>
            <w:tcW w:w="789" w:type="pct"/>
            <w:shd w:val="clear" w:color="auto" w:fill="auto"/>
          </w:tcPr>
          <w:p w:rsidR="00BD1FB8" w:rsidRPr="00A67806" w:rsidRDefault="00BD1FB8" w:rsidP="00BD1FB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Налогоплательщики, имеющие в собственности земельные участки, предназначенные для отдыха (рекреации) (природно-познавательный туризм, охота и рыбалка, причалы для </w:t>
            </w: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маломерных судов, поля для гольфа или конных прогулок)</w:t>
            </w:r>
          </w:p>
        </w:tc>
        <w:tc>
          <w:tcPr>
            <w:tcW w:w="636" w:type="pct"/>
            <w:shd w:val="clear" w:color="auto" w:fill="auto"/>
          </w:tcPr>
          <w:p w:rsidR="00BD1FB8" w:rsidRPr="00A67806" w:rsidRDefault="00BD1FB8" w:rsidP="00BD1FB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Муниципальная программа "Развитие малого и среднего предпринимательства на территории города Нижневартовска"</w:t>
            </w:r>
          </w:p>
          <w:p w:rsidR="00CF38A9" w:rsidRPr="00A67806" w:rsidRDefault="00CF38A9" w:rsidP="00BD1FB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(постановление администрации города Нижневартовска от 03.11.2015 №1953 (с изменениями))</w:t>
            </w:r>
          </w:p>
        </w:tc>
        <w:tc>
          <w:tcPr>
            <w:tcW w:w="541" w:type="pct"/>
            <w:shd w:val="clear" w:color="auto" w:fill="auto"/>
          </w:tcPr>
          <w:p w:rsidR="00BD1FB8" w:rsidRPr="00A67806" w:rsidRDefault="00BD1FB8" w:rsidP="00BD1FB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Создание благоприятных условий для устойчивого развития малого и среднего предпринимательст</w:t>
            </w: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ва как одного из факторов обеспечения экономической и социальной стабильности в городе Нижневартовске</w:t>
            </w:r>
          </w:p>
        </w:tc>
        <w:tc>
          <w:tcPr>
            <w:tcW w:w="685" w:type="pct"/>
            <w:shd w:val="clear" w:color="auto" w:fill="auto"/>
          </w:tcPr>
          <w:p w:rsidR="00BD1FB8" w:rsidRPr="00A67806" w:rsidRDefault="002F6822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 xml:space="preserve">Численность занятых </w:t>
            </w:r>
            <w:r w:rsidR="00BD1FB8" w:rsidRPr="00A67806">
              <w:rPr>
                <w:color w:val="000000" w:themeColor="text1"/>
                <w:sz w:val="18"/>
                <w:szCs w:val="18"/>
              </w:rPr>
              <w:t>в сфере малого и среднего предпринимательства, включая индивидуальных предпринимателей (тыс. чел.)</w:t>
            </w:r>
            <w:r w:rsidR="00BD1FB8" w:rsidRPr="00A67806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D1FB8" w:rsidRPr="00A67806" w:rsidRDefault="00BD1FB8" w:rsidP="00BD1FB8">
            <w:pPr>
              <w:ind w:right="60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Департамент экономического развития администрации города</w:t>
            </w:r>
          </w:p>
          <w:p w:rsidR="00BD1FB8" w:rsidRPr="00A67806" w:rsidRDefault="00BD1FB8" w:rsidP="00BD1FB8">
            <w:pPr>
              <w:ind w:right="6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A67806" w:rsidRPr="00A67806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09" w:type="pct"/>
            <w:shd w:val="clear" w:color="auto" w:fill="auto"/>
          </w:tcPr>
          <w:p w:rsidR="00BD1FB8" w:rsidRPr="00A67806" w:rsidRDefault="00BD1FB8" w:rsidP="00BD1FB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Пониженная ставка  земельного налога 1,4%</w:t>
            </w:r>
          </w:p>
        </w:tc>
        <w:tc>
          <w:tcPr>
            <w:tcW w:w="704" w:type="pct"/>
            <w:shd w:val="clear" w:color="auto" w:fill="auto"/>
          </w:tcPr>
          <w:p w:rsidR="00BD1FB8" w:rsidRPr="00A67806" w:rsidRDefault="00BD1FB8" w:rsidP="00BD1FB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Пониженная ставка  земельного налога для земельных участков, предназначенных для размещения объектов спорта</w:t>
            </w:r>
          </w:p>
        </w:tc>
        <w:tc>
          <w:tcPr>
            <w:tcW w:w="539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Решение Думы города Нижневартовска от 24.04.2015 №785 "О земельном налоге" п. 4.2/ Приложение 1</w:t>
            </w:r>
          </w:p>
        </w:tc>
        <w:tc>
          <w:tcPr>
            <w:tcW w:w="789" w:type="pct"/>
            <w:shd w:val="clear" w:color="auto" w:fill="auto"/>
          </w:tcPr>
          <w:p w:rsidR="00BD1FB8" w:rsidRPr="00A67806" w:rsidRDefault="00BD1FB8" w:rsidP="00BD1FB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Налогоплательщики, имеющие в собственности земельные участки, предназначенные для размещения объектов спорта</w:t>
            </w:r>
          </w:p>
        </w:tc>
        <w:tc>
          <w:tcPr>
            <w:tcW w:w="636" w:type="pct"/>
            <w:shd w:val="clear" w:color="auto" w:fill="auto"/>
          </w:tcPr>
          <w:p w:rsidR="00BD1FB8" w:rsidRPr="00A67806" w:rsidRDefault="002467EE" w:rsidP="00BD1FB8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678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BD1FB8" w:rsidRPr="00A67806" w:rsidRDefault="00B42015" w:rsidP="00E07C33">
            <w:pPr>
              <w:tabs>
                <w:tab w:val="left" w:pos="1805"/>
              </w:tabs>
              <w:ind w:left="-37" w:right="60"/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67806">
              <w:rPr>
                <w:color w:val="000000" w:themeColor="text1"/>
                <w:sz w:val="18"/>
                <w:szCs w:val="18"/>
              </w:rPr>
              <w:t>Здоровьесбережение</w:t>
            </w:r>
            <w:proofErr w:type="spellEnd"/>
            <w:r w:rsidR="00E07C33" w:rsidRPr="00A67806">
              <w:rPr>
                <w:color w:val="000000" w:themeColor="text1"/>
                <w:sz w:val="18"/>
                <w:szCs w:val="18"/>
              </w:rPr>
              <w:t xml:space="preserve">, путем вовлечения населения в занятия массовой физической культурой и спортом </w:t>
            </w:r>
          </w:p>
        </w:tc>
        <w:tc>
          <w:tcPr>
            <w:tcW w:w="685" w:type="pct"/>
            <w:shd w:val="clear" w:color="auto" w:fill="auto"/>
          </w:tcPr>
          <w:p w:rsidR="00BD1FB8" w:rsidRPr="00A67806" w:rsidRDefault="002F6822" w:rsidP="001B5AF9">
            <w:pPr>
              <w:ind w:left="-70" w:right="-32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Доля</w:t>
            </w:r>
            <w:r w:rsidR="00E07C33" w:rsidRPr="00A67806">
              <w:rPr>
                <w:color w:val="000000" w:themeColor="text1"/>
                <w:sz w:val="18"/>
                <w:szCs w:val="18"/>
              </w:rPr>
              <w:t xml:space="preserve"> населения, систематически занимающегося физической культурой и спортом</w:t>
            </w:r>
            <w:r w:rsidRPr="00A67806">
              <w:rPr>
                <w:color w:val="000000" w:themeColor="text1"/>
                <w:sz w:val="18"/>
                <w:szCs w:val="18"/>
              </w:rPr>
              <w:t>, процент</w:t>
            </w:r>
          </w:p>
        </w:tc>
        <w:tc>
          <w:tcPr>
            <w:tcW w:w="486" w:type="pct"/>
            <w:shd w:val="clear" w:color="auto" w:fill="auto"/>
          </w:tcPr>
          <w:p w:rsidR="00BD1FB8" w:rsidRPr="00A67806" w:rsidRDefault="00BD1FB8" w:rsidP="00BD1FB8">
            <w:pPr>
              <w:ind w:left="-27" w:right="60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BD1FB8" w:rsidRPr="00A67806" w:rsidRDefault="00BD1FB8" w:rsidP="00BD1FB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A67806" w:rsidRPr="00A67806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09" w:type="pct"/>
            <w:shd w:val="clear" w:color="auto" w:fill="auto"/>
          </w:tcPr>
          <w:p w:rsidR="00BD1FB8" w:rsidRPr="00A67806" w:rsidRDefault="00BD1FB8" w:rsidP="00BD1FB8">
            <w:pPr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Пониженная ставка  земельного налога 0,7%</w:t>
            </w:r>
          </w:p>
        </w:tc>
        <w:tc>
          <w:tcPr>
            <w:tcW w:w="704" w:type="pct"/>
            <w:shd w:val="clear" w:color="auto" w:fill="auto"/>
          </w:tcPr>
          <w:p w:rsidR="00BD1FB8" w:rsidRPr="00A67806" w:rsidRDefault="00BD1FB8" w:rsidP="00BD1FB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Пониженная ставка  земельного налога для земельных участков, предназначенных для деятельности по особой охране и изучению природы (охрана природных территорий)</w:t>
            </w:r>
          </w:p>
        </w:tc>
        <w:tc>
          <w:tcPr>
            <w:tcW w:w="539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Решение Думы города Нижневартовска от 24.04.2015 №785 "О земельном налоге" п. 5.1/ Приложение 1</w:t>
            </w:r>
          </w:p>
        </w:tc>
        <w:tc>
          <w:tcPr>
            <w:tcW w:w="789" w:type="pct"/>
            <w:shd w:val="clear" w:color="auto" w:fill="auto"/>
          </w:tcPr>
          <w:p w:rsidR="00BD1FB8" w:rsidRPr="00A67806" w:rsidRDefault="00BD1FB8" w:rsidP="00BD1FB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Налогоплательщики, имеющие в собственности земельные участки, предназначенные для деятельности по особой охране и изучению природы (охрана природных территорий)</w:t>
            </w:r>
          </w:p>
        </w:tc>
        <w:tc>
          <w:tcPr>
            <w:tcW w:w="636" w:type="pct"/>
            <w:shd w:val="clear" w:color="auto" w:fill="auto"/>
          </w:tcPr>
          <w:p w:rsidR="00BD1FB8" w:rsidRPr="00A67806" w:rsidRDefault="002467EE" w:rsidP="00BD1FB8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18"/>
              </w:rPr>
            </w:pPr>
            <w:r w:rsidRPr="00A678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BD1FB8" w:rsidRPr="00A67806" w:rsidRDefault="003D0F19" w:rsidP="0084119E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Сохранение и </w:t>
            </w:r>
            <w:r w:rsidR="0084119E" w:rsidRPr="00A67806">
              <w:rPr>
                <w:color w:val="000000" w:themeColor="text1"/>
                <w:sz w:val="18"/>
                <w:szCs w:val="18"/>
              </w:rPr>
              <w:t>восстановление природной среды</w:t>
            </w:r>
            <w:r w:rsidR="0028754D" w:rsidRPr="00A67806">
              <w:rPr>
                <w:color w:val="000000" w:themeColor="text1"/>
                <w:sz w:val="18"/>
                <w:szCs w:val="18"/>
              </w:rPr>
              <w:t>, обеспечение качества окружающей среды, необходимого для благоприятной жизни населения и экологически безопасного устойчивого развития экономики города</w:t>
            </w:r>
          </w:p>
        </w:tc>
        <w:tc>
          <w:tcPr>
            <w:tcW w:w="685" w:type="pct"/>
            <w:shd w:val="clear" w:color="auto" w:fill="auto"/>
          </w:tcPr>
          <w:p w:rsidR="00BD1FB8" w:rsidRPr="00A67806" w:rsidRDefault="002F6822" w:rsidP="0084119E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Численность</w:t>
            </w:r>
            <w:r w:rsidR="002A294F" w:rsidRPr="00A67806">
              <w:rPr>
                <w:color w:val="000000" w:themeColor="text1"/>
                <w:sz w:val="18"/>
                <w:szCs w:val="18"/>
              </w:rPr>
              <w:t xml:space="preserve"> населения (среднегодовая), тыс. человек</w:t>
            </w:r>
          </w:p>
        </w:tc>
        <w:tc>
          <w:tcPr>
            <w:tcW w:w="486" w:type="pct"/>
            <w:shd w:val="clear" w:color="auto" w:fill="auto"/>
          </w:tcPr>
          <w:p w:rsidR="00BD1FB8" w:rsidRPr="00A67806" w:rsidRDefault="00BD1FB8" w:rsidP="00BD1FB8">
            <w:pPr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Управление по природопользованию и экологии администрации города </w:t>
            </w:r>
          </w:p>
        </w:tc>
      </w:tr>
      <w:tr w:rsidR="00A67806" w:rsidRPr="00A67806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09" w:type="pct"/>
            <w:shd w:val="clear" w:color="auto" w:fill="auto"/>
          </w:tcPr>
          <w:p w:rsidR="00BD1FB8" w:rsidRPr="00A67806" w:rsidRDefault="00BD1FB8" w:rsidP="00BD1FB8">
            <w:pPr>
              <w:rPr>
                <w:color w:val="000000" w:themeColor="text1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Пониженная ставка  земельного налога 0,7%</w:t>
            </w:r>
          </w:p>
        </w:tc>
        <w:tc>
          <w:tcPr>
            <w:tcW w:w="704" w:type="pct"/>
            <w:shd w:val="clear" w:color="auto" w:fill="auto"/>
          </w:tcPr>
          <w:p w:rsidR="00BD1FB8" w:rsidRPr="00A67806" w:rsidRDefault="00BD1FB8" w:rsidP="00BD1FB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Пониженная ставка  земельного налога для земельных участков (территорий) общего пользования</w:t>
            </w:r>
          </w:p>
        </w:tc>
        <w:tc>
          <w:tcPr>
            <w:tcW w:w="539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Решение Думы города Нижневартовска от 24.04.2015 №785 "О земельном налоге" п. 6/ Приложение 1</w:t>
            </w:r>
          </w:p>
        </w:tc>
        <w:tc>
          <w:tcPr>
            <w:tcW w:w="789" w:type="pct"/>
            <w:shd w:val="clear" w:color="auto" w:fill="auto"/>
          </w:tcPr>
          <w:p w:rsidR="00BD1FB8" w:rsidRPr="00A67806" w:rsidRDefault="00BD1FB8" w:rsidP="00BD1FB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Налогоплательщики, имеющие в собственности земельные участки  (территории) общего пользования</w:t>
            </w:r>
          </w:p>
        </w:tc>
        <w:tc>
          <w:tcPr>
            <w:tcW w:w="636" w:type="pct"/>
            <w:shd w:val="clear" w:color="auto" w:fill="auto"/>
          </w:tcPr>
          <w:p w:rsidR="00BD1FB8" w:rsidRPr="00A67806" w:rsidRDefault="00BD1FB8" w:rsidP="00BD1FB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Муниципальная программа "Формирование современной городской среды в муниципальном </w:t>
            </w: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 xml:space="preserve">образовании город Нижневартовск" </w:t>
            </w:r>
          </w:p>
          <w:p w:rsidR="00BD1FB8" w:rsidRPr="00A67806" w:rsidRDefault="00CF38A9" w:rsidP="00BD1FB8">
            <w:pPr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(постановление администр</w:t>
            </w:r>
            <w:r w:rsidR="00876405" w:rsidRPr="00A67806">
              <w:rPr>
                <w:color w:val="000000" w:themeColor="text1"/>
                <w:sz w:val="18"/>
                <w:szCs w:val="18"/>
              </w:rPr>
              <w:t>ации города Нижневартовска от 02.10.2017 №1474</w:t>
            </w:r>
            <w:r w:rsidRPr="00A67806">
              <w:rPr>
                <w:color w:val="000000" w:themeColor="text1"/>
                <w:sz w:val="18"/>
                <w:szCs w:val="18"/>
              </w:rPr>
              <w:t xml:space="preserve"> (с изменениями))</w:t>
            </w:r>
          </w:p>
        </w:tc>
        <w:tc>
          <w:tcPr>
            <w:tcW w:w="541" w:type="pct"/>
            <w:shd w:val="clear" w:color="auto" w:fill="auto"/>
          </w:tcPr>
          <w:p w:rsidR="00BD1FB8" w:rsidRPr="00A67806" w:rsidRDefault="00BD1FB8" w:rsidP="00BD1FB8">
            <w:pPr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 xml:space="preserve">Создание условий для системного повышения качества и комфорта городской среды на территории </w:t>
            </w: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 xml:space="preserve">города Нижневартовска путем реализации </w:t>
            </w:r>
          </w:p>
          <w:p w:rsidR="00BD1FB8" w:rsidRPr="00A67806" w:rsidRDefault="00BD1FB8" w:rsidP="00BD1FB8">
            <w:pPr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комплекса первоочередных мероприятий </w:t>
            </w:r>
          </w:p>
        </w:tc>
        <w:tc>
          <w:tcPr>
            <w:tcW w:w="685" w:type="pct"/>
            <w:shd w:val="clear" w:color="auto" w:fill="auto"/>
          </w:tcPr>
          <w:p w:rsidR="00BD1FB8" w:rsidRPr="00A67806" w:rsidRDefault="002F6822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Количество</w:t>
            </w:r>
            <w:r w:rsidR="00A90EEA" w:rsidRPr="00A67806">
              <w:rPr>
                <w:color w:val="000000" w:themeColor="text1"/>
                <w:sz w:val="18"/>
                <w:szCs w:val="18"/>
              </w:rPr>
              <w:t xml:space="preserve"> обустроенных общественных территорий (парков, скверов, бульваров, площадей, улиц, пешеходных зон, внутриквартальных проездов, зон отдыха) (ед.)</w:t>
            </w:r>
          </w:p>
          <w:p w:rsidR="00BD1FB8" w:rsidRPr="00A67806" w:rsidRDefault="00BD1FB8" w:rsidP="00BD1FB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D1FB8" w:rsidRPr="00A67806" w:rsidRDefault="00BD1FB8" w:rsidP="00BD1FB8">
            <w:pPr>
              <w:ind w:right="6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 xml:space="preserve">Департамент строительства администрации города </w:t>
            </w:r>
          </w:p>
        </w:tc>
      </w:tr>
      <w:tr w:rsidR="00A67806" w:rsidRPr="00A67806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09" w:type="pct"/>
            <w:shd w:val="clear" w:color="auto" w:fill="auto"/>
          </w:tcPr>
          <w:p w:rsidR="00BD1FB8" w:rsidRPr="00A67806" w:rsidRDefault="00BD1FB8" w:rsidP="00BD1FB8">
            <w:pPr>
              <w:rPr>
                <w:color w:val="000000" w:themeColor="text1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Пониженная ставка  земельного налога  0,14%</w:t>
            </w:r>
          </w:p>
        </w:tc>
        <w:tc>
          <w:tcPr>
            <w:tcW w:w="704" w:type="pct"/>
            <w:shd w:val="clear" w:color="auto" w:fill="auto"/>
          </w:tcPr>
          <w:p w:rsidR="00BD1FB8" w:rsidRPr="00A67806" w:rsidRDefault="00BD1FB8" w:rsidP="00BD1FB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Пониженная ставка  земельного налога для земельных участков общего назначения (ведение огородничества и садоводства)</w:t>
            </w:r>
          </w:p>
        </w:tc>
        <w:tc>
          <w:tcPr>
            <w:tcW w:w="539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Решение Думы города Нижневартовска от 24.04.2015 №785 "О земельном налоге" п. 7.1/ Приложение 1</w:t>
            </w:r>
          </w:p>
        </w:tc>
        <w:tc>
          <w:tcPr>
            <w:tcW w:w="789" w:type="pct"/>
            <w:shd w:val="clear" w:color="auto" w:fill="auto"/>
          </w:tcPr>
          <w:p w:rsidR="00BD1FB8" w:rsidRPr="00A67806" w:rsidRDefault="00BD1FB8" w:rsidP="00BD1FB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Налогоплательщики, имеющие в собственности земельные участки  общего назначения, предназначенные для ведения огородничества и садоводства</w:t>
            </w:r>
          </w:p>
        </w:tc>
        <w:tc>
          <w:tcPr>
            <w:tcW w:w="636" w:type="pct"/>
            <w:shd w:val="clear" w:color="auto" w:fill="auto"/>
          </w:tcPr>
          <w:p w:rsidR="00BD1FB8" w:rsidRPr="00A67806" w:rsidRDefault="002467EE" w:rsidP="00BD1FB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BD1FB8" w:rsidRPr="00A67806" w:rsidRDefault="00813958" w:rsidP="00BD1FB8">
            <w:pPr>
              <w:tabs>
                <w:tab w:val="left" w:pos="1805"/>
              </w:tabs>
              <w:ind w:left="-37" w:right="6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Обеспечение устойчивого повышения качества жизни населения </w:t>
            </w:r>
          </w:p>
        </w:tc>
        <w:tc>
          <w:tcPr>
            <w:tcW w:w="685" w:type="pct"/>
            <w:shd w:val="clear" w:color="auto" w:fill="auto"/>
          </w:tcPr>
          <w:p w:rsidR="00BD1FB8" w:rsidRPr="00A67806" w:rsidRDefault="00C90E8E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Реальные располагаемые денежные доходы населения, процент </w:t>
            </w:r>
          </w:p>
        </w:tc>
        <w:tc>
          <w:tcPr>
            <w:tcW w:w="486" w:type="pct"/>
            <w:shd w:val="clear" w:color="auto" w:fill="auto"/>
          </w:tcPr>
          <w:p w:rsidR="00BD1FB8" w:rsidRPr="00A67806" w:rsidRDefault="00BD1FB8" w:rsidP="00BD1FB8">
            <w:pPr>
              <w:ind w:left="60" w:right="60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BD1FB8" w:rsidRPr="00A67806" w:rsidRDefault="00BD1FB8" w:rsidP="00BD1FB8">
            <w:pPr>
              <w:ind w:right="6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A67806" w:rsidRPr="00A67806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09" w:type="pct"/>
            <w:shd w:val="clear" w:color="auto" w:fill="auto"/>
          </w:tcPr>
          <w:p w:rsidR="00BD1FB8" w:rsidRPr="00A67806" w:rsidRDefault="00BD1FB8" w:rsidP="0075185A">
            <w:pPr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Освобождение от уплаты земельного налога </w:t>
            </w:r>
          </w:p>
        </w:tc>
        <w:tc>
          <w:tcPr>
            <w:tcW w:w="704" w:type="pct"/>
            <w:shd w:val="clear" w:color="auto" w:fill="auto"/>
          </w:tcPr>
          <w:p w:rsidR="00BD1FB8" w:rsidRPr="00A67806" w:rsidRDefault="00BD1FB8" w:rsidP="00BD1FB8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Освобождение от уплаты налога в размере 100% садоводческих некоммерческих товариществ и огороднических некоммерческих товариществ, сельскохозяйственных предприятий, крестьянско-фермерских хозяйств, некоммерческих организаций, гаражных и лодочных кооперативов в отношении земель, не используемых в результате их затопления паводковыми водами</w:t>
            </w:r>
          </w:p>
        </w:tc>
        <w:tc>
          <w:tcPr>
            <w:tcW w:w="539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A67806">
              <w:rPr>
                <w:color w:val="000000" w:themeColor="text1"/>
                <w:sz w:val="18"/>
                <w:szCs w:val="18"/>
              </w:rPr>
              <w:t>п.п</w:t>
            </w:r>
            <w:proofErr w:type="spellEnd"/>
            <w:r w:rsidRPr="00A67806">
              <w:rPr>
                <w:color w:val="000000" w:themeColor="text1"/>
                <w:sz w:val="18"/>
                <w:szCs w:val="18"/>
              </w:rPr>
              <w:t xml:space="preserve"> 1/ п. 3.1.1/ Приложение 2 </w:t>
            </w:r>
          </w:p>
        </w:tc>
        <w:tc>
          <w:tcPr>
            <w:tcW w:w="789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Юридические лица</w:t>
            </w:r>
          </w:p>
        </w:tc>
        <w:tc>
          <w:tcPr>
            <w:tcW w:w="636" w:type="pct"/>
            <w:shd w:val="clear" w:color="auto" w:fill="auto"/>
          </w:tcPr>
          <w:p w:rsidR="00BD1FB8" w:rsidRPr="00A67806" w:rsidRDefault="002467EE" w:rsidP="00BD1FB8">
            <w:pPr>
              <w:ind w:left="3" w:right="6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BD1FB8" w:rsidRPr="00A67806" w:rsidRDefault="00761405" w:rsidP="0081395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С</w:t>
            </w:r>
            <w:r w:rsidR="00C958B1" w:rsidRPr="00A67806">
              <w:rPr>
                <w:color w:val="000000" w:themeColor="text1"/>
                <w:sz w:val="18"/>
                <w:szCs w:val="18"/>
              </w:rPr>
              <w:t>охранение и</w:t>
            </w:r>
            <w:r w:rsidR="00813958" w:rsidRPr="00A67806">
              <w:rPr>
                <w:color w:val="000000" w:themeColor="text1"/>
                <w:sz w:val="18"/>
                <w:szCs w:val="18"/>
              </w:rPr>
              <w:t xml:space="preserve"> восстановление природной среды</w:t>
            </w:r>
            <w:r w:rsidR="00C958B1" w:rsidRPr="00A67806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85" w:type="pct"/>
            <w:shd w:val="clear" w:color="auto" w:fill="auto"/>
          </w:tcPr>
          <w:p w:rsidR="00BD1FB8" w:rsidRPr="00A67806" w:rsidRDefault="002F6822" w:rsidP="00C556E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Реальные располагаемые денежные доходы населения, процент</w:t>
            </w:r>
          </w:p>
        </w:tc>
        <w:tc>
          <w:tcPr>
            <w:tcW w:w="486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Управление по природопользованию и экологии администрации города</w:t>
            </w:r>
          </w:p>
        </w:tc>
      </w:tr>
      <w:tr w:rsidR="00A67806" w:rsidRPr="00A67806" w:rsidTr="003726AA">
        <w:trPr>
          <w:trHeight w:val="3528"/>
        </w:trPr>
        <w:tc>
          <w:tcPr>
            <w:tcW w:w="111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15</w:t>
            </w:r>
          </w:p>
        </w:tc>
        <w:tc>
          <w:tcPr>
            <w:tcW w:w="509" w:type="pct"/>
            <w:shd w:val="clear" w:color="auto" w:fill="auto"/>
          </w:tcPr>
          <w:p w:rsidR="00BD1FB8" w:rsidRPr="00A67806" w:rsidRDefault="00BD1FB8" w:rsidP="0075185A">
            <w:pPr>
              <w:ind w:left="-57" w:right="-57"/>
              <w:rPr>
                <w:b/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BD1FB8" w:rsidRPr="00A67806" w:rsidRDefault="00BD1FB8" w:rsidP="00BD1FB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Освобождение от уплаты налога в размере 100% организаций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капиталовложений, с момента начала строительства до ввода объекта в эксплуатацию, предусмотренного в инвестиционном проекте, но не более трех лет</w:t>
            </w:r>
          </w:p>
        </w:tc>
        <w:tc>
          <w:tcPr>
            <w:tcW w:w="539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A67806">
              <w:rPr>
                <w:color w:val="000000" w:themeColor="text1"/>
                <w:sz w:val="18"/>
                <w:szCs w:val="18"/>
              </w:rPr>
              <w:t>п.п</w:t>
            </w:r>
            <w:proofErr w:type="spellEnd"/>
            <w:r w:rsidRPr="00A67806">
              <w:rPr>
                <w:color w:val="000000" w:themeColor="text1"/>
                <w:sz w:val="18"/>
                <w:szCs w:val="18"/>
              </w:rPr>
              <w:t xml:space="preserve"> 2/ п. 3.1.1/ Приложение 2 </w:t>
            </w:r>
          </w:p>
        </w:tc>
        <w:tc>
          <w:tcPr>
            <w:tcW w:w="789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Юридические лица</w:t>
            </w:r>
          </w:p>
        </w:tc>
        <w:tc>
          <w:tcPr>
            <w:tcW w:w="636" w:type="pct"/>
            <w:shd w:val="clear" w:color="auto" w:fill="auto"/>
          </w:tcPr>
          <w:p w:rsidR="00BD1FB8" w:rsidRPr="00A67806" w:rsidRDefault="002467EE" w:rsidP="00BD1FB8">
            <w:pPr>
              <w:ind w:left="3" w:right="6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885B13" w:rsidRPr="00A67806" w:rsidRDefault="0084119E" w:rsidP="00885B1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Создание благоприятной среды, способствующей привлечению инвестиционных ресурсов</w:t>
            </w:r>
            <w:r w:rsidR="00885B13" w:rsidRPr="00A67806">
              <w:rPr>
                <w:color w:val="000000" w:themeColor="text1"/>
              </w:rPr>
              <w:t xml:space="preserve"> </w:t>
            </w:r>
            <w:r w:rsidR="00885B13" w:rsidRPr="00A67806">
              <w:rPr>
                <w:color w:val="000000" w:themeColor="text1"/>
                <w:sz w:val="18"/>
                <w:szCs w:val="18"/>
              </w:rPr>
              <w:t xml:space="preserve">и повышению эффективности их использования для развития экономики и социальной инфраструктуры </w:t>
            </w:r>
            <w:r w:rsidR="00C90E8E" w:rsidRPr="00A67806">
              <w:rPr>
                <w:color w:val="000000" w:themeColor="text1"/>
                <w:sz w:val="18"/>
                <w:szCs w:val="18"/>
              </w:rPr>
              <w:t>муниципалитета</w:t>
            </w:r>
          </w:p>
          <w:p w:rsidR="00BD1FB8" w:rsidRPr="00A67806" w:rsidRDefault="00BD1FB8" w:rsidP="00BD1FB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pct"/>
            <w:shd w:val="clear" w:color="auto" w:fill="auto"/>
          </w:tcPr>
          <w:p w:rsidR="00BD1FB8" w:rsidRPr="00A67806" w:rsidRDefault="002F6822" w:rsidP="00BD1FB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</w:rPr>
              <w:t>О</w:t>
            </w:r>
            <w:r w:rsidR="00BD1FB8" w:rsidRPr="00A67806">
              <w:rPr>
                <w:color w:val="000000" w:themeColor="text1"/>
                <w:sz w:val="18"/>
              </w:rPr>
              <w:t>бъем инвестиций в основной капитал на одного занятого в экономике</w:t>
            </w:r>
            <w:r w:rsidRPr="00A67806">
              <w:rPr>
                <w:color w:val="000000" w:themeColor="text1"/>
                <w:sz w:val="18"/>
              </w:rPr>
              <w:t>, тыс. рублей</w:t>
            </w:r>
          </w:p>
        </w:tc>
        <w:tc>
          <w:tcPr>
            <w:tcW w:w="486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Департамент строительства администрации города</w:t>
            </w:r>
          </w:p>
        </w:tc>
      </w:tr>
      <w:tr w:rsidR="00A67806" w:rsidRPr="00A67806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09" w:type="pct"/>
            <w:shd w:val="clear" w:color="auto" w:fill="auto"/>
          </w:tcPr>
          <w:p w:rsidR="00BD1FB8" w:rsidRPr="00A67806" w:rsidRDefault="00BD1FB8" w:rsidP="0075185A">
            <w:pPr>
              <w:ind w:left="-57" w:right="-57"/>
              <w:rPr>
                <w:b/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Освобождение от уплаты налога в размере 100% пенсионеров, получающих страховую пенсию по старости, проживших и проработавших в городе Нижневартовске 30 и более лет </w:t>
            </w:r>
          </w:p>
        </w:tc>
        <w:tc>
          <w:tcPr>
            <w:tcW w:w="539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A67806">
              <w:rPr>
                <w:color w:val="000000" w:themeColor="text1"/>
                <w:sz w:val="18"/>
                <w:szCs w:val="18"/>
              </w:rPr>
              <w:t>п.п</w:t>
            </w:r>
            <w:proofErr w:type="spellEnd"/>
            <w:r w:rsidRPr="00A67806">
              <w:rPr>
                <w:color w:val="000000" w:themeColor="text1"/>
                <w:sz w:val="18"/>
                <w:szCs w:val="18"/>
              </w:rPr>
              <w:t xml:space="preserve"> 1/ п. 3.1.2/ Приложение 2 </w:t>
            </w:r>
          </w:p>
        </w:tc>
        <w:tc>
          <w:tcPr>
            <w:tcW w:w="789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CF38A9" w:rsidRPr="00A67806" w:rsidRDefault="00CF38A9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(постановление администрации города Нижневартовска от 07.08.2015 №1499 (с изменениями))</w:t>
            </w:r>
          </w:p>
        </w:tc>
        <w:tc>
          <w:tcPr>
            <w:tcW w:w="541" w:type="pct"/>
            <w:shd w:val="clear" w:color="auto" w:fill="auto"/>
          </w:tcPr>
          <w:p w:rsidR="00BD1FB8" w:rsidRPr="00A67806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BD1FB8" w:rsidRPr="00A67806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</w:t>
            </w:r>
            <w:r w:rsidR="00C90E8E" w:rsidRPr="00A67806">
              <w:rPr>
                <w:color w:val="000000" w:themeColor="text1"/>
                <w:sz w:val="18"/>
                <w:szCs w:val="18"/>
              </w:rPr>
              <w:t xml:space="preserve"> обратившихся 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BD1FB8" w:rsidRPr="00A67806" w:rsidRDefault="00BD1FB8" w:rsidP="00BD1FB8">
            <w:pPr>
              <w:ind w:right="60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A67806" w:rsidRPr="00A67806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17</w:t>
            </w:r>
          </w:p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9" w:type="pct"/>
            <w:shd w:val="clear" w:color="auto" w:fill="auto"/>
          </w:tcPr>
          <w:p w:rsidR="00BD1FB8" w:rsidRPr="00A67806" w:rsidRDefault="00BD1FB8" w:rsidP="0075185A">
            <w:pPr>
              <w:ind w:left="-57" w:right="-57"/>
              <w:rPr>
                <w:b/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Освобождение от уплаты налога в размере 100% ветеранов Великой Отечественной войны</w:t>
            </w:r>
          </w:p>
        </w:tc>
        <w:tc>
          <w:tcPr>
            <w:tcW w:w="539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Решение Думы города Нижневартовска от 24.04.2015 №785 "О земельном </w:t>
            </w: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 xml:space="preserve">налоге" </w:t>
            </w:r>
            <w:proofErr w:type="spellStart"/>
            <w:r w:rsidRPr="00A67806">
              <w:rPr>
                <w:color w:val="000000" w:themeColor="text1"/>
                <w:sz w:val="18"/>
                <w:szCs w:val="18"/>
              </w:rPr>
              <w:t>п.п</w:t>
            </w:r>
            <w:proofErr w:type="spellEnd"/>
            <w:r w:rsidRPr="00A67806">
              <w:rPr>
                <w:color w:val="000000" w:themeColor="text1"/>
                <w:sz w:val="18"/>
                <w:szCs w:val="18"/>
              </w:rPr>
              <w:t xml:space="preserve"> 2/ п. 3.1.2/ Приложение 2 </w:t>
            </w:r>
          </w:p>
        </w:tc>
        <w:tc>
          <w:tcPr>
            <w:tcW w:w="789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 xml:space="preserve">Физические лица в отношении земельных участков, предназначенных для размещения домов индивидуальной жилой </w:t>
            </w: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 xml:space="preserve">Муниципальная программа "Социальная поддержка и социальная помощь </w:t>
            </w: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для отдельных категорий граждан в городе Нижневартовске"</w:t>
            </w:r>
          </w:p>
          <w:p w:rsidR="00CF38A9" w:rsidRPr="00A67806" w:rsidRDefault="00CF38A9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(постановление администрации города Нижневартовска от 07.08.2015 №1499 (с изменениями))</w:t>
            </w:r>
          </w:p>
        </w:tc>
        <w:tc>
          <w:tcPr>
            <w:tcW w:w="541" w:type="pct"/>
            <w:shd w:val="clear" w:color="auto" w:fill="auto"/>
          </w:tcPr>
          <w:p w:rsidR="00BD1FB8" w:rsidRPr="00A67806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Сохранение социальной безопасности отдельных категорий граждан</w:t>
            </w:r>
          </w:p>
          <w:p w:rsidR="00BD1FB8" w:rsidRPr="00A67806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 xml:space="preserve">Доля граждан, обеспеченных мерами социальной поддержки, от численности граждан, имеющих право на их </w:t>
            </w: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получение и обратившихся 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BD1FB8" w:rsidRPr="00A67806" w:rsidRDefault="00BD1FB8" w:rsidP="00BD1FB8">
            <w:pPr>
              <w:ind w:right="60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Департамент по социальной политике администрации города</w:t>
            </w:r>
          </w:p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A67806" w:rsidRPr="00A67806" w:rsidTr="003726AA">
        <w:trPr>
          <w:trHeight w:val="133"/>
        </w:trPr>
        <w:tc>
          <w:tcPr>
            <w:tcW w:w="111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18</w:t>
            </w:r>
          </w:p>
        </w:tc>
        <w:tc>
          <w:tcPr>
            <w:tcW w:w="509" w:type="pct"/>
            <w:shd w:val="clear" w:color="auto" w:fill="auto"/>
          </w:tcPr>
          <w:p w:rsidR="00BD1FB8" w:rsidRPr="00A67806" w:rsidRDefault="00BD1FB8" w:rsidP="0075185A">
            <w:pPr>
              <w:ind w:left="-57" w:right="-57"/>
              <w:rPr>
                <w:b/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Освобождение от уплаты налога в размере 100% членов многодетных семей, в которых на содержании и воспитании находятся трое и более детей до 18 лет или учащихся общеобразовательных организаций, студентов очной формы обучения профессиональных образовательных организаций и образовательных организаций высшего образования в возрасте до 23 лет</w:t>
            </w:r>
          </w:p>
        </w:tc>
        <w:tc>
          <w:tcPr>
            <w:tcW w:w="539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A67806">
              <w:rPr>
                <w:color w:val="000000" w:themeColor="text1"/>
                <w:sz w:val="18"/>
                <w:szCs w:val="18"/>
              </w:rPr>
              <w:t>п.п</w:t>
            </w:r>
            <w:proofErr w:type="spellEnd"/>
            <w:r w:rsidRPr="00A67806">
              <w:rPr>
                <w:color w:val="000000" w:themeColor="text1"/>
                <w:sz w:val="18"/>
                <w:szCs w:val="18"/>
              </w:rPr>
              <w:t xml:space="preserve"> 3/ п. 3.1.2/ Приложение 2 </w:t>
            </w:r>
          </w:p>
        </w:tc>
        <w:tc>
          <w:tcPr>
            <w:tcW w:w="789" w:type="pct"/>
            <w:shd w:val="clear" w:color="auto" w:fill="auto"/>
          </w:tcPr>
          <w:p w:rsidR="00BD1FB8" w:rsidRPr="00A67806" w:rsidRDefault="00BD1FB8" w:rsidP="00BD1FB8">
            <w:pPr>
              <w:jc w:val="both"/>
              <w:rPr>
                <w:color w:val="000000" w:themeColor="text1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CF38A9" w:rsidRPr="00A67806" w:rsidRDefault="00CF38A9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(постановление администрации города Нижневартовска от 07.08.2015 №1499 (с изменениями))</w:t>
            </w:r>
          </w:p>
        </w:tc>
        <w:tc>
          <w:tcPr>
            <w:tcW w:w="541" w:type="pct"/>
            <w:shd w:val="clear" w:color="auto" w:fill="auto"/>
          </w:tcPr>
          <w:p w:rsidR="00BD1FB8" w:rsidRPr="00A67806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BD1FB8" w:rsidRPr="00A67806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BD1FB8" w:rsidRPr="00A67806" w:rsidRDefault="00BD1FB8" w:rsidP="00BD1FB8">
            <w:pPr>
              <w:ind w:right="60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A67806" w:rsidRPr="00A67806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09" w:type="pct"/>
            <w:shd w:val="clear" w:color="auto" w:fill="auto"/>
          </w:tcPr>
          <w:p w:rsidR="00BD1FB8" w:rsidRPr="00A67806" w:rsidRDefault="00BD1FB8" w:rsidP="0075185A">
            <w:pPr>
              <w:ind w:left="-57" w:right="-57"/>
              <w:rPr>
                <w:b/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Освобождение от уплаты налога в размере 100% граждан, подвергшихся воздействию радиации вследствие катастрофы на Чернобыльской АЭС</w:t>
            </w:r>
          </w:p>
        </w:tc>
        <w:tc>
          <w:tcPr>
            <w:tcW w:w="539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A67806">
              <w:rPr>
                <w:color w:val="000000" w:themeColor="text1"/>
                <w:sz w:val="18"/>
                <w:szCs w:val="18"/>
              </w:rPr>
              <w:t>п.п</w:t>
            </w:r>
            <w:proofErr w:type="spellEnd"/>
            <w:r w:rsidRPr="00A67806">
              <w:rPr>
                <w:color w:val="000000" w:themeColor="text1"/>
                <w:sz w:val="18"/>
                <w:szCs w:val="18"/>
              </w:rPr>
              <w:t xml:space="preserve"> 4/ п. 3.1.2/ Приложение 2 </w:t>
            </w:r>
          </w:p>
        </w:tc>
        <w:tc>
          <w:tcPr>
            <w:tcW w:w="789" w:type="pct"/>
            <w:shd w:val="clear" w:color="auto" w:fill="auto"/>
          </w:tcPr>
          <w:p w:rsidR="00BD1FB8" w:rsidRPr="00A67806" w:rsidRDefault="00BD1FB8" w:rsidP="00BD1FB8">
            <w:pPr>
              <w:jc w:val="both"/>
              <w:rPr>
                <w:color w:val="000000" w:themeColor="text1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</w:t>
            </w: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CF38A9" w:rsidRPr="00A67806" w:rsidRDefault="00CF38A9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(постановление администрации города Нижневартовска от 07.08.2015 №1499 (с изменениями))</w:t>
            </w:r>
          </w:p>
        </w:tc>
        <w:tc>
          <w:tcPr>
            <w:tcW w:w="541" w:type="pct"/>
            <w:shd w:val="clear" w:color="auto" w:fill="auto"/>
          </w:tcPr>
          <w:p w:rsidR="00BD1FB8" w:rsidRPr="00A67806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Сохранение социальной безопасности отдельных категорий граждан</w:t>
            </w:r>
          </w:p>
          <w:p w:rsidR="00BD1FB8" w:rsidRPr="00A67806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BD1FB8" w:rsidRPr="00A67806" w:rsidRDefault="00BD1FB8" w:rsidP="00BD1FB8">
            <w:pPr>
              <w:ind w:right="6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A67806" w:rsidRPr="00A67806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09" w:type="pct"/>
            <w:shd w:val="clear" w:color="auto" w:fill="auto"/>
          </w:tcPr>
          <w:p w:rsidR="00BD1FB8" w:rsidRPr="00A67806" w:rsidRDefault="00BD1FB8" w:rsidP="00BD1FB8">
            <w:pPr>
              <w:rPr>
                <w:color w:val="000000" w:themeColor="text1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Освобождение от уплаты налога в размере 100% инвалидов 1 и 2 группы, а также инвалидов с детства</w:t>
            </w:r>
          </w:p>
        </w:tc>
        <w:tc>
          <w:tcPr>
            <w:tcW w:w="539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A67806">
              <w:rPr>
                <w:color w:val="000000" w:themeColor="text1"/>
                <w:sz w:val="18"/>
                <w:szCs w:val="18"/>
              </w:rPr>
              <w:t>п.п</w:t>
            </w:r>
            <w:proofErr w:type="spellEnd"/>
            <w:r w:rsidRPr="00A67806">
              <w:rPr>
                <w:color w:val="000000" w:themeColor="text1"/>
                <w:sz w:val="18"/>
                <w:szCs w:val="18"/>
              </w:rPr>
              <w:t xml:space="preserve"> 5/ п. 3.1.2/ Приложение 2 </w:t>
            </w:r>
          </w:p>
        </w:tc>
        <w:tc>
          <w:tcPr>
            <w:tcW w:w="789" w:type="pct"/>
            <w:shd w:val="clear" w:color="auto" w:fill="auto"/>
          </w:tcPr>
          <w:p w:rsidR="00BD1FB8" w:rsidRPr="00A67806" w:rsidRDefault="00BD1FB8" w:rsidP="00BD1FB8">
            <w:pPr>
              <w:jc w:val="both"/>
              <w:rPr>
                <w:color w:val="000000" w:themeColor="text1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CF38A9" w:rsidRPr="00A67806" w:rsidRDefault="00CF38A9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(постановление администрации города Нижневартовска от 07.08.2015 №1499 (с изменениями))</w:t>
            </w:r>
          </w:p>
        </w:tc>
        <w:tc>
          <w:tcPr>
            <w:tcW w:w="541" w:type="pct"/>
            <w:shd w:val="clear" w:color="auto" w:fill="auto"/>
          </w:tcPr>
          <w:p w:rsidR="00BD1FB8" w:rsidRPr="00A67806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BD1FB8" w:rsidRPr="00A67806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BD1FB8" w:rsidRPr="00A67806" w:rsidRDefault="00BD1FB8" w:rsidP="00BD1FB8">
            <w:pPr>
              <w:ind w:right="6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A67806" w:rsidRPr="00A67806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09" w:type="pct"/>
            <w:shd w:val="clear" w:color="auto" w:fill="auto"/>
          </w:tcPr>
          <w:p w:rsidR="00BD1FB8" w:rsidRPr="00A67806" w:rsidRDefault="00BD1FB8" w:rsidP="00BD1FB8">
            <w:pPr>
              <w:rPr>
                <w:color w:val="000000" w:themeColor="text1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Освобождение от уплаты налога в размере 100% неработающих инвалидов 3 группы</w:t>
            </w:r>
          </w:p>
        </w:tc>
        <w:tc>
          <w:tcPr>
            <w:tcW w:w="539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A67806">
              <w:rPr>
                <w:color w:val="000000" w:themeColor="text1"/>
                <w:sz w:val="18"/>
                <w:szCs w:val="18"/>
              </w:rPr>
              <w:t>п.п</w:t>
            </w:r>
            <w:proofErr w:type="spellEnd"/>
            <w:r w:rsidRPr="00A67806">
              <w:rPr>
                <w:color w:val="000000" w:themeColor="text1"/>
                <w:sz w:val="18"/>
                <w:szCs w:val="18"/>
              </w:rPr>
              <w:t xml:space="preserve"> 6/ п. 3.1.2/ Приложение 2 </w:t>
            </w:r>
          </w:p>
        </w:tc>
        <w:tc>
          <w:tcPr>
            <w:tcW w:w="789" w:type="pct"/>
            <w:shd w:val="clear" w:color="auto" w:fill="auto"/>
          </w:tcPr>
          <w:p w:rsidR="00BD1FB8" w:rsidRPr="00A67806" w:rsidRDefault="00BD1FB8" w:rsidP="00BD1FB8">
            <w:pPr>
              <w:rPr>
                <w:color w:val="000000" w:themeColor="text1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</w:t>
            </w: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CF38A9" w:rsidRPr="00A67806" w:rsidRDefault="00CF38A9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(постановление администрации города </w:t>
            </w: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Нижневартовска от 07.08.2015 №1499 (с изменениями))</w:t>
            </w:r>
          </w:p>
        </w:tc>
        <w:tc>
          <w:tcPr>
            <w:tcW w:w="541" w:type="pct"/>
            <w:shd w:val="clear" w:color="auto" w:fill="auto"/>
          </w:tcPr>
          <w:p w:rsidR="00BD1FB8" w:rsidRPr="00A67806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Сохранение социальной безопасности отдельных категорий граждан</w:t>
            </w:r>
          </w:p>
          <w:p w:rsidR="00BD1FB8" w:rsidRPr="00A67806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BD1FB8" w:rsidRPr="00A67806" w:rsidRDefault="00BD1FB8" w:rsidP="00BD1FB8">
            <w:pPr>
              <w:ind w:right="6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A67806" w:rsidRPr="00A67806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509" w:type="pct"/>
            <w:shd w:val="clear" w:color="auto" w:fill="auto"/>
          </w:tcPr>
          <w:p w:rsidR="00BD1FB8" w:rsidRPr="00A67806" w:rsidRDefault="00BD1FB8" w:rsidP="00BD1FB8">
            <w:pPr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Освобождение от уплаты налога в размере 100% членов семей (супруг, супруга, дети, родители) военнослужащих, погибших при исполнении обязанностей военной службы</w:t>
            </w:r>
          </w:p>
        </w:tc>
        <w:tc>
          <w:tcPr>
            <w:tcW w:w="539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A67806">
              <w:rPr>
                <w:color w:val="000000" w:themeColor="text1"/>
                <w:sz w:val="18"/>
                <w:szCs w:val="18"/>
              </w:rPr>
              <w:t>п.п</w:t>
            </w:r>
            <w:proofErr w:type="spellEnd"/>
            <w:r w:rsidRPr="00A67806">
              <w:rPr>
                <w:color w:val="000000" w:themeColor="text1"/>
                <w:sz w:val="18"/>
                <w:szCs w:val="18"/>
              </w:rPr>
              <w:t xml:space="preserve"> 7</w:t>
            </w:r>
          </w:p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п. 3.1.2/ Приложение 2</w:t>
            </w:r>
          </w:p>
        </w:tc>
        <w:tc>
          <w:tcPr>
            <w:tcW w:w="789" w:type="pct"/>
            <w:shd w:val="clear" w:color="auto" w:fill="auto"/>
          </w:tcPr>
          <w:p w:rsidR="00BD1FB8" w:rsidRPr="00A67806" w:rsidRDefault="00BD1FB8" w:rsidP="00BD1FB8">
            <w:pPr>
              <w:rPr>
                <w:color w:val="000000" w:themeColor="text1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CF38A9" w:rsidRPr="00A67806" w:rsidRDefault="00CF38A9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(постановление администрации города Нижневартовска от 07.08.2015 №1499 (с изменениями))</w:t>
            </w:r>
          </w:p>
        </w:tc>
        <w:tc>
          <w:tcPr>
            <w:tcW w:w="541" w:type="pct"/>
            <w:shd w:val="clear" w:color="auto" w:fill="auto"/>
          </w:tcPr>
          <w:p w:rsidR="00BD1FB8" w:rsidRPr="00A67806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BD1FB8" w:rsidRPr="00A67806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BD1FB8" w:rsidRPr="00A67806" w:rsidRDefault="00BD1FB8" w:rsidP="00BD1FB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A67806" w:rsidRPr="00A67806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09" w:type="pct"/>
            <w:shd w:val="clear" w:color="auto" w:fill="auto"/>
          </w:tcPr>
          <w:p w:rsidR="00BD1FB8" w:rsidRPr="00A67806" w:rsidRDefault="00BD1FB8" w:rsidP="00BD1FB8">
            <w:pPr>
              <w:ind w:right="-101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Освобождение от уплаты налога в размере 100% граждан, не использующих земельные участки в результате их затопления паводковыми водами</w:t>
            </w:r>
          </w:p>
        </w:tc>
        <w:tc>
          <w:tcPr>
            <w:tcW w:w="539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A67806">
              <w:rPr>
                <w:color w:val="000000" w:themeColor="text1"/>
                <w:sz w:val="18"/>
                <w:szCs w:val="18"/>
              </w:rPr>
              <w:t>п.п</w:t>
            </w:r>
            <w:proofErr w:type="spellEnd"/>
            <w:r w:rsidRPr="00A67806">
              <w:rPr>
                <w:color w:val="000000" w:themeColor="text1"/>
                <w:sz w:val="18"/>
                <w:szCs w:val="18"/>
              </w:rPr>
              <w:t xml:space="preserve"> 8 </w:t>
            </w:r>
          </w:p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п. 3.1.2/ Приложение 2</w:t>
            </w:r>
          </w:p>
        </w:tc>
        <w:tc>
          <w:tcPr>
            <w:tcW w:w="789" w:type="pct"/>
            <w:shd w:val="clear" w:color="auto" w:fill="auto"/>
          </w:tcPr>
          <w:p w:rsidR="00BD1FB8" w:rsidRPr="00A67806" w:rsidRDefault="00BD1FB8" w:rsidP="00BD1FB8">
            <w:pPr>
              <w:rPr>
                <w:color w:val="000000" w:themeColor="text1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</w:t>
            </w: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CF38A9" w:rsidRPr="00A67806" w:rsidRDefault="00CF38A9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(постановление администрации города Нижневартовска от 07.08.2015 №1499 (с </w:t>
            </w: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изменениями))</w:t>
            </w:r>
          </w:p>
        </w:tc>
        <w:tc>
          <w:tcPr>
            <w:tcW w:w="541" w:type="pct"/>
            <w:shd w:val="clear" w:color="auto" w:fill="auto"/>
          </w:tcPr>
          <w:p w:rsidR="00BD1FB8" w:rsidRPr="00A67806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Сохранение социальной безопасности отдельных категорий граждан</w:t>
            </w:r>
          </w:p>
          <w:p w:rsidR="00BD1FB8" w:rsidRPr="00A67806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BD1FB8" w:rsidRPr="00A67806" w:rsidRDefault="00BD1FB8" w:rsidP="00BD1FB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A67806" w:rsidRPr="00A67806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09" w:type="pct"/>
            <w:shd w:val="clear" w:color="auto" w:fill="auto"/>
          </w:tcPr>
          <w:p w:rsidR="00BD1FB8" w:rsidRPr="00A67806" w:rsidRDefault="00BD1FB8" w:rsidP="00BD1FB8">
            <w:pPr>
              <w:ind w:right="-101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Освобождение от уплаты налога в размере 100% одного из родителей (усыновителей), опекунов (попечителей), проживающего совместно с ребенком-инвалидом в возрасте до 18 лет</w:t>
            </w:r>
          </w:p>
        </w:tc>
        <w:tc>
          <w:tcPr>
            <w:tcW w:w="539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A67806">
              <w:rPr>
                <w:color w:val="000000" w:themeColor="text1"/>
                <w:sz w:val="18"/>
                <w:szCs w:val="18"/>
              </w:rPr>
              <w:t>п.п</w:t>
            </w:r>
            <w:proofErr w:type="spellEnd"/>
            <w:r w:rsidRPr="00A67806">
              <w:rPr>
                <w:color w:val="000000" w:themeColor="text1"/>
                <w:sz w:val="18"/>
                <w:szCs w:val="18"/>
              </w:rPr>
              <w:t xml:space="preserve"> 9 </w:t>
            </w:r>
          </w:p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п. 3.1.2/ Приложение 2</w:t>
            </w:r>
          </w:p>
        </w:tc>
        <w:tc>
          <w:tcPr>
            <w:tcW w:w="789" w:type="pct"/>
            <w:shd w:val="clear" w:color="auto" w:fill="auto"/>
          </w:tcPr>
          <w:p w:rsidR="00BD1FB8" w:rsidRPr="00A67806" w:rsidRDefault="00BD1FB8" w:rsidP="00BD1FB8">
            <w:pPr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BD1FB8" w:rsidRPr="00A67806" w:rsidRDefault="00BD1FB8" w:rsidP="00BD1FB8">
            <w:pPr>
              <w:ind w:left="3" w:right="6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CF38A9" w:rsidRPr="00A67806" w:rsidRDefault="00CF38A9" w:rsidP="00BD1FB8">
            <w:pPr>
              <w:ind w:left="3" w:right="6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(постановление администрации города Нижневартовска от 07.08.2015 №1499 (с изменениями))</w:t>
            </w:r>
          </w:p>
        </w:tc>
        <w:tc>
          <w:tcPr>
            <w:tcW w:w="541" w:type="pct"/>
            <w:shd w:val="clear" w:color="auto" w:fill="auto"/>
          </w:tcPr>
          <w:p w:rsidR="00BD1FB8" w:rsidRPr="00A67806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BD1FB8" w:rsidRPr="00A67806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BD1FB8" w:rsidRPr="00A67806" w:rsidRDefault="00BD1FB8" w:rsidP="00BD1FB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BD1FB8" w:rsidRPr="00A67806" w:rsidRDefault="00BD1FB8" w:rsidP="00BD1FB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A67806" w:rsidRPr="00A67806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09" w:type="pct"/>
            <w:shd w:val="clear" w:color="auto" w:fill="auto"/>
          </w:tcPr>
          <w:p w:rsidR="00BD1FB8" w:rsidRPr="00A67806" w:rsidRDefault="00BD1FB8" w:rsidP="00BD1FB8">
            <w:pPr>
              <w:ind w:right="-101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Освобождение от уплаты налога в размере 100% глав крестьянских (фермерских) хозяйств в части земель, не используемых в результате их затопления паводковыми водами</w:t>
            </w:r>
          </w:p>
        </w:tc>
        <w:tc>
          <w:tcPr>
            <w:tcW w:w="539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Решение Думы города Нижневартовска от 24.04.2015 №785 "О земельном налоге" п. 3.1.3/ Приложение 2</w:t>
            </w:r>
          </w:p>
        </w:tc>
        <w:tc>
          <w:tcPr>
            <w:tcW w:w="789" w:type="pct"/>
            <w:shd w:val="clear" w:color="auto" w:fill="auto"/>
          </w:tcPr>
          <w:p w:rsidR="00BD1FB8" w:rsidRPr="00A67806" w:rsidRDefault="00BD1FB8" w:rsidP="00BD1FB8">
            <w:pPr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Главы крестьянских (фермерских) хозяйств</w:t>
            </w:r>
          </w:p>
        </w:tc>
        <w:tc>
          <w:tcPr>
            <w:tcW w:w="636" w:type="pct"/>
            <w:shd w:val="clear" w:color="auto" w:fill="auto"/>
          </w:tcPr>
          <w:p w:rsidR="00BD1FB8" w:rsidRPr="00A67806" w:rsidRDefault="00BD1FB8" w:rsidP="00BD1FB8">
            <w:pPr>
              <w:ind w:left="3" w:right="6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Муниципальная программа "Развитие агропромышленного комплекса на территории города Нижневартовска" </w:t>
            </w:r>
          </w:p>
          <w:p w:rsidR="00876405" w:rsidRPr="00A67806" w:rsidRDefault="00876405" w:rsidP="00BD1FB8">
            <w:pPr>
              <w:ind w:left="3" w:right="6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(постановление администр</w:t>
            </w:r>
            <w:r w:rsidR="0028754D" w:rsidRPr="00A67806">
              <w:rPr>
                <w:color w:val="000000" w:themeColor="text1"/>
                <w:sz w:val="18"/>
                <w:szCs w:val="18"/>
              </w:rPr>
              <w:t>ации города Нижневартовска от 09.10.2015 №1826</w:t>
            </w:r>
            <w:r w:rsidRPr="00A67806">
              <w:rPr>
                <w:color w:val="000000" w:themeColor="text1"/>
                <w:sz w:val="18"/>
                <w:szCs w:val="18"/>
              </w:rPr>
              <w:t xml:space="preserve"> (с изменениями))</w:t>
            </w:r>
          </w:p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BD1FB8" w:rsidRPr="00A67806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Создание благоприятных условий для устойчивого развития сельского хозяйства</w:t>
            </w:r>
          </w:p>
          <w:p w:rsidR="00BD1FB8" w:rsidRPr="00A67806" w:rsidRDefault="00BD1FB8" w:rsidP="00BD1FB8">
            <w:pPr>
              <w:widowControl w:val="0"/>
              <w:tabs>
                <w:tab w:val="left" w:pos="1805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pct"/>
            <w:shd w:val="clear" w:color="auto" w:fill="auto"/>
          </w:tcPr>
          <w:p w:rsidR="00BD1FB8" w:rsidRPr="00A67806" w:rsidRDefault="008A220A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Количество</w:t>
            </w:r>
            <w:r w:rsidR="00BD1FB8" w:rsidRPr="00A67806">
              <w:rPr>
                <w:color w:val="000000" w:themeColor="text1"/>
                <w:sz w:val="18"/>
                <w:szCs w:val="18"/>
              </w:rPr>
              <w:t xml:space="preserve"> сельскохозяйствен</w:t>
            </w:r>
            <w:r w:rsidRPr="00A67806">
              <w:rPr>
                <w:color w:val="000000" w:themeColor="text1"/>
                <w:sz w:val="18"/>
                <w:szCs w:val="18"/>
              </w:rPr>
              <w:t>ных товаропроизводителей города, единиц</w:t>
            </w:r>
          </w:p>
        </w:tc>
        <w:tc>
          <w:tcPr>
            <w:tcW w:w="486" w:type="pct"/>
            <w:shd w:val="clear" w:color="auto" w:fill="auto"/>
          </w:tcPr>
          <w:p w:rsidR="00BD1FB8" w:rsidRPr="00A67806" w:rsidRDefault="00BD1FB8" w:rsidP="00BD1FB8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Департамент экономического развития администрации города</w:t>
            </w:r>
          </w:p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A67806" w:rsidRPr="00A67806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509" w:type="pct"/>
            <w:shd w:val="clear" w:color="auto" w:fill="auto"/>
          </w:tcPr>
          <w:p w:rsidR="00BD1FB8" w:rsidRPr="00A67806" w:rsidRDefault="00BD1FB8" w:rsidP="00BD1FB8">
            <w:pPr>
              <w:ind w:right="-101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Освобождение от уплаты налога в размере 50% сельскохозяйственных </w:t>
            </w: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предприятий, доля дохода у которых от реализации произведенной ими сельскохозяйственной продукции составляет не менее 70 процентов, в отношении земельных участков, используемых для производства и переработки сельскохозяйственной продукции, а также для размещения их жилых и хозяйственных построек</w:t>
            </w:r>
          </w:p>
        </w:tc>
        <w:tc>
          <w:tcPr>
            <w:tcW w:w="539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 xml:space="preserve">Решение Думы города Нижневартовска от </w:t>
            </w: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 xml:space="preserve">24.04.2015 №785 "О земельном налоге" п. 3.2.1/ Приложение 2 </w:t>
            </w:r>
          </w:p>
        </w:tc>
        <w:tc>
          <w:tcPr>
            <w:tcW w:w="789" w:type="pct"/>
            <w:shd w:val="clear" w:color="auto" w:fill="auto"/>
          </w:tcPr>
          <w:p w:rsidR="00BD1FB8" w:rsidRPr="00A67806" w:rsidRDefault="00BD1FB8" w:rsidP="00BD1FB8">
            <w:pPr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Юридические лица</w:t>
            </w:r>
          </w:p>
        </w:tc>
        <w:tc>
          <w:tcPr>
            <w:tcW w:w="636" w:type="pct"/>
            <w:shd w:val="clear" w:color="auto" w:fill="auto"/>
          </w:tcPr>
          <w:p w:rsidR="00BD1FB8" w:rsidRPr="00A67806" w:rsidRDefault="00BD1FB8" w:rsidP="00BD1FB8">
            <w:pPr>
              <w:ind w:left="3" w:right="6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Муниципальная программа "Развитие агропромышленного </w:t>
            </w: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 xml:space="preserve">комплекса на территории города Нижневартовска" </w:t>
            </w:r>
          </w:p>
          <w:p w:rsidR="0028754D" w:rsidRPr="00A67806" w:rsidRDefault="0028754D" w:rsidP="0028754D">
            <w:pPr>
              <w:ind w:left="3" w:right="6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(постановление администрации города Нижневартовска от 09.10.2015 №1826 (с изменениями))</w:t>
            </w:r>
          </w:p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BD1FB8" w:rsidRPr="00A67806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 xml:space="preserve">Создание благоприятных условий для </w:t>
            </w: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устойчивого развития сельского хозяйства</w:t>
            </w:r>
          </w:p>
          <w:p w:rsidR="00BD1FB8" w:rsidRPr="00A67806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:rsidR="00BD1FB8" w:rsidRPr="00A67806" w:rsidRDefault="00BD1FB8" w:rsidP="00BD1FB8">
            <w:pPr>
              <w:widowControl w:val="0"/>
              <w:tabs>
                <w:tab w:val="left" w:pos="1805"/>
              </w:tabs>
              <w:autoSpaceDE w:val="0"/>
              <w:autoSpaceDN w:val="0"/>
              <w:adjustRightInd w:val="0"/>
              <w:ind w:left="-37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pct"/>
            <w:shd w:val="clear" w:color="auto" w:fill="auto"/>
          </w:tcPr>
          <w:p w:rsidR="00BD1FB8" w:rsidRPr="00A67806" w:rsidRDefault="008A220A" w:rsidP="00BD1FB8">
            <w:pPr>
              <w:ind w:left="-70" w:right="-32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Доля</w:t>
            </w:r>
            <w:r w:rsidR="00BD1FB8" w:rsidRPr="00A67806">
              <w:rPr>
                <w:color w:val="000000" w:themeColor="text1"/>
                <w:sz w:val="18"/>
                <w:szCs w:val="18"/>
              </w:rPr>
              <w:t xml:space="preserve"> прибыльных сельскохозяйственных </w:t>
            </w:r>
            <w:r w:rsidR="00BD1FB8" w:rsidRPr="00A67806">
              <w:rPr>
                <w:color w:val="000000" w:themeColor="text1"/>
                <w:sz w:val="18"/>
                <w:szCs w:val="18"/>
              </w:rPr>
              <w:lastRenderedPageBreak/>
              <w:t xml:space="preserve">организаций в общем их числе </w:t>
            </w:r>
            <w:r w:rsidRPr="00A67806">
              <w:rPr>
                <w:color w:val="000000" w:themeColor="text1"/>
                <w:sz w:val="18"/>
                <w:szCs w:val="18"/>
              </w:rPr>
              <w:t>(%)</w:t>
            </w:r>
          </w:p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D1FB8" w:rsidRPr="00A67806" w:rsidRDefault="00BD1FB8" w:rsidP="00BD1FB8">
            <w:pPr>
              <w:ind w:right="60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 xml:space="preserve">Департамент экономического развития </w:t>
            </w: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администрации города</w:t>
            </w:r>
          </w:p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A67806" w:rsidRPr="00A67806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27</w:t>
            </w:r>
          </w:p>
        </w:tc>
        <w:tc>
          <w:tcPr>
            <w:tcW w:w="509" w:type="pct"/>
            <w:shd w:val="clear" w:color="auto" w:fill="auto"/>
          </w:tcPr>
          <w:p w:rsidR="00BD1FB8" w:rsidRPr="00A67806" w:rsidRDefault="00BD1FB8" w:rsidP="00BD1FB8">
            <w:pPr>
              <w:ind w:right="-101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Освобождение от уплаты налога в размере 50% одиноких отцов или матерей, воспитывающих детей до 18 лет или учащихся общеобразовательных организаций, студентов очной формы обучения профессиональных образовательных организаций и образовательных организаций высшего образования в возрасте до 23 лет</w:t>
            </w:r>
          </w:p>
        </w:tc>
        <w:tc>
          <w:tcPr>
            <w:tcW w:w="539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A67806">
              <w:rPr>
                <w:color w:val="000000" w:themeColor="text1"/>
                <w:sz w:val="18"/>
                <w:szCs w:val="18"/>
              </w:rPr>
              <w:t>п.п</w:t>
            </w:r>
            <w:proofErr w:type="spellEnd"/>
            <w:r w:rsidRPr="00A67806">
              <w:rPr>
                <w:color w:val="000000" w:themeColor="text1"/>
                <w:sz w:val="18"/>
                <w:szCs w:val="18"/>
              </w:rPr>
              <w:t xml:space="preserve"> 1</w:t>
            </w:r>
          </w:p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п. 3.2.2 / Приложение 2</w:t>
            </w:r>
          </w:p>
        </w:tc>
        <w:tc>
          <w:tcPr>
            <w:tcW w:w="789" w:type="pct"/>
            <w:shd w:val="clear" w:color="auto" w:fill="auto"/>
          </w:tcPr>
          <w:p w:rsidR="00BD1FB8" w:rsidRPr="00A67806" w:rsidRDefault="00BD1FB8" w:rsidP="00BD1FB8">
            <w:pPr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гаражей, автостоянок, садоводческих некоммерческих товариществ и огороднических некоммерческих товариществ и используемых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CF38A9" w:rsidRPr="00A67806" w:rsidRDefault="00CF38A9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(постановление администрации города Нижневартовска от 07.08.2015 №1499 (с изменениями))</w:t>
            </w:r>
          </w:p>
        </w:tc>
        <w:tc>
          <w:tcPr>
            <w:tcW w:w="541" w:type="pct"/>
            <w:shd w:val="clear" w:color="auto" w:fill="auto"/>
          </w:tcPr>
          <w:p w:rsidR="00BD1FB8" w:rsidRPr="00A67806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BD1FB8" w:rsidRPr="00A67806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BD1FB8" w:rsidRPr="00A67806" w:rsidRDefault="00BD1FB8" w:rsidP="00BD1FB8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A67806" w:rsidRPr="00A67806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509" w:type="pct"/>
            <w:shd w:val="clear" w:color="auto" w:fill="auto"/>
          </w:tcPr>
          <w:p w:rsidR="00BD1FB8" w:rsidRPr="00A67806" w:rsidRDefault="00BD1FB8" w:rsidP="00BD1FB8">
            <w:pPr>
              <w:ind w:right="-101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Освобождение от уплаты налога в размере 50% бывших воинов-интернационалистов, принимавших участие в военных действиях на территории Республики Афганистан и на </w:t>
            </w: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территории других стран, а также военнослужащих, проходивших военную службу на территориях государств Закавказья, Прибалтики, Республики Таджикистан и Чеченской Республики, выполнявших задачи по защите конституционных прав граждан в условиях чрезвычайного положения и в условиях вооруженных конфликтов</w:t>
            </w:r>
          </w:p>
        </w:tc>
        <w:tc>
          <w:tcPr>
            <w:tcW w:w="539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 xml:space="preserve">Решение Думы города Нижневартовска от 24.04.2015 №785 "О земельном налоге" </w:t>
            </w:r>
            <w:proofErr w:type="spellStart"/>
            <w:r w:rsidRPr="00A67806">
              <w:rPr>
                <w:color w:val="000000" w:themeColor="text1"/>
                <w:sz w:val="18"/>
                <w:szCs w:val="18"/>
              </w:rPr>
              <w:t>п.п</w:t>
            </w:r>
            <w:proofErr w:type="spellEnd"/>
            <w:r w:rsidRPr="00A67806">
              <w:rPr>
                <w:color w:val="000000" w:themeColor="text1"/>
                <w:sz w:val="18"/>
                <w:szCs w:val="18"/>
              </w:rPr>
              <w:t xml:space="preserve"> 2 </w:t>
            </w:r>
          </w:p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п. 3.2.2/ Приложение 2</w:t>
            </w:r>
          </w:p>
        </w:tc>
        <w:tc>
          <w:tcPr>
            <w:tcW w:w="789" w:type="pct"/>
            <w:shd w:val="clear" w:color="auto" w:fill="auto"/>
          </w:tcPr>
          <w:p w:rsidR="00BD1FB8" w:rsidRPr="00A67806" w:rsidRDefault="00BD1FB8" w:rsidP="00BD1FB8">
            <w:pPr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Физические лица в отношении земельных участков, предназначенных для размещения домов индивидуальной жилой застройки, гаражей, автостоянок, садоводческих некоммерческих товариществ </w:t>
            </w: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и огороднических некоммерческих товариществ и используемых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 xml:space="preserve">Муниципальная программа "Социальная поддержка и социальная помощь для отдельных категорий граждан в городе </w:t>
            </w: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Нижневартовске"</w:t>
            </w:r>
          </w:p>
          <w:p w:rsidR="00CF38A9" w:rsidRPr="00A67806" w:rsidRDefault="00CF38A9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(постановление администрации города Нижневартовска от 07.08.2015 №1499 (с изменениями))</w:t>
            </w:r>
          </w:p>
        </w:tc>
        <w:tc>
          <w:tcPr>
            <w:tcW w:w="541" w:type="pct"/>
            <w:shd w:val="clear" w:color="auto" w:fill="auto"/>
          </w:tcPr>
          <w:p w:rsidR="00BD1FB8" w:rsidRPr="00A67806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Сохранение социальной безопасности отдельных категорий граждан</w:t>
            </w:r>
          </w:p>
          <w:p w:rsidR="00BD1FB8" w:rsidRPr="00A67806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pct"/>
            <w:shd w:val="clear" w:color="auto" w:fill="auto"/>
          </w:tcPr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BD1FB8" w:rsidRPr="00A67806" w:rsidRDefault="00BD1FB8" w:rsidP="00BD1FB8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BD1FB8" w:rsidRPr="00A67806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A67806" w:rsidRPr="00A67806" w:rsidTr="003726AA">
        <w:trPr>
          <w:trHeight w:val="182"/>
        </w:trPr>
        <w:tc>
          <w:tcPr>
            <w:tcW w:w="111" w:type="pct"/>
            <w:shd w:val="clear" w:color="auto" w:fill="auto"/>
          </w:tcPr>
          <w:p w:rsidR="0075185A" w:rsidRPr="00A67806" w:rsidRDefault="00867BFF" w:rsidP="0075185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09" w:type="pct"/>
            <w:shd w:val="clear" w:color="auto" w:fill="auto"/>
          </w:tcPr>
          <w:p w:rsidR="0075185A" w:rsidRPr="00A67806" w:rsidRDefault="0075185A" w:rsidP="0075185A">
            <w:pPr>
              <w:ind w:right="-101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704" w:type="pct"/>
            <w:shd w:val="clear" w:color="auto" w:fill="auto"/>
          </w:tcPr>
          <w:p w:rsidR="0075185A" w:rsidRPr="00A67806" w:rsidRDefault="0075185A" w:rsidP="0075185A">
            <w:pPr>
              <w:ind w:left="-57" w:right="-57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Освобождение от уплаты налога в размере 100% представителей  коренных малочисленных народов Севера (ханты, манси, ненцев)</w:t>
            </w:r>
          </w:p>
        </w:tc>
        <w:tc>
          <w:tcPr>
            <w:tcW w:w="539" w:type="pct"/>
            <w:shd w:val="clear" w:color="auto" w:fill="auto"/>
          </w:tcPr>
          <w:p w:rsidR="0075185A" w:rsidRPr="00A67806" w:rsidRDefault="0075185A" w:rsidP="0075185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Решение Думы города Нижневартовска от 31.10.2014 №658 "О налоге на имущество физических лиц" </w:t>
            </w:r>
            <w:proofErr w:type="spellStart"/>
            <w:r w:rsidRPr="00A67806">
              <w:rPr>
                <w:color w:val="000000" w:themeColor="text1"/>
                <w:sz w:val="18"/>
                <w:szCs w:val="18"/>
              </w:rPr>
              <w:t>п.п</w:t>
            </w:r>
            <w:proofErr w:type="spellEnd"/>
            <w:r w:rsidRPr="00A67806">
              <w:rPr>
                <w:color w:val="000000" w:themeColor="text1"/>
                <w:sz w:val="18"/>
                <w:szCs w:val="18"/>
              </w:rPr>
              <w:t>. 1 п. 1/ Приложение 2</w:t>
            </w:r>
          </w:p>
        </w:tc>
        <w:tc>
          <w:tcPr>
            <w:tcW w:w="789" w:type="pct"/>
            <w:shd w:val="clear" w:color="auto" w:fill="auto"/>
          </w:tcPr>
          <w:p w:rsidR="0075185A" w:rsidRPr="00A67806" w:rsidRDefault="0075185A" w:rsidP="0075185A">
            <w:pPr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636" w:type="pct"/>
            <w:shd w:val="clear" w:color="auto" w:fill="auto"/>
          </w:tcPr>
          <w:p w:rsidR="0075185A" w:rsidRPr="00A67806" w:rsidRDefault="0075185A" w:rsidP="0075185A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75185A" w:rsidRPr="00A67806" w:rsidRDefault="0075185A" w:rsidP="0075185A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(постановление администрации города Нижневартовска от 07.08.2015 №1499 (с изменениями))</w:t>
            </w:r>
          </w:p>
        </w:tc>
        <w:tc>
          <w:tcPr>
            <w:tcW w:w="541" w:type="pct"/>
            <w:shd w:val="clear" w:color="auto" w:fill="auto"/>
          </w:tcPr>
          <w:p w:rsidR="0075185A" w:rsidRPr="00A67806" w:rsidRDefault="0075185A" w:rsidP="0075185A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75185A" w:rsidRPr="00A67806" w:rsidRDefault="0075185A" w:rsidP="0075185A">
            <w:pPr>
              <w:tabs>
                <w:tab w:val="left" w:pos="1805"/>
              </w:tabs>
              <w:ind w:left="-37" w:right="6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pct"/>
            <w:shd w:val="clear" w:color="auto" w:fill="auto"/>
          </w:tcPr>
          <w:p w:rsidR="0075185A" w:rsidRPr="00A67806" w:rsidRDefault="0075185A" w:rsidP="0075185A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75185A" w:rsidRPr="00A67806" w:rsidRDefault="0075185A" w:rsidP="0075185A">
            <w:pPr>
              <w:ind w:left="-35" w:right="60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75185A" w:rsidRPr="00A67806" w:rsidRDefault="0075185A" w:rsidP="007518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A67806" w:rsidRPr="00A67806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75185A" w:rsidRPr="00A67806" w:rsidRDefault="00867BFF" w:rsidP="0075185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09" w:type="pct"/>
            <w:shd w:val="clear" w:color="auto" w:fill="auto"/>
          </w:tcPr>
          <w:p w:rsidR="0075185A" w:rsidRPr="00A67806" w:rsidRDefault="0075185A" w:rsidP="0075185A">
            <w:pPr>
              <w:ind w:right="-101"/>
              <w:rPr>
                <w:color w:val="000000" w:themeColor="text1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704" w:type="pct"/>
            <w:shd w:val="clear" w:color="auto" w:fill="auto"/>
          </w:tcPr>
          <w:p w:rsidR="0075185A" w:rsidRPr="00A67806" w:rsidRDefault="0075185A" w:rsidP="0075185A">
            <w:pPr>
              <w:jc w:val="both"/>
              <w:rPr>
                <w:color w:val="000000" w:themeColor="text1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Освобождение от уплаты налога в размере 100% детей-сирот и детей, оставшихся без попечения родителей, а также лиц из числа детей-сирот и детей, оставшихся без попечения родителей, обучающихся по очной форме в профессиональных </w:t>
            </w: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образовательных организациях или образовательных организациях высшего образования</w:t>
            </w:r>
          </w:p>
        </w:tc>
        <w:tc>
          <w:tcPr>
            <w:tcW w:w="539" w:type="pct"/>
            <w:shd w:val="clear" w:color="auto" w:fill="auto"/>
          </w:tcPr>
          <w:p w:rsidR="0075185A" w:rsidRPr="00A67806" w:rsidRDefault="0075185A" w:rsidP="007518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 xml:space="preserve">Решение Думы города Нижневартовска от 31.10.2014 №658 "О налоге на имущество физических лиц" </w:t>
            </w:r>
            <w:proofErr w:type="spellStart"/>
            <w:r w:rsidRPr="00A67806">
              <w:rPr>
                <w:color w:val="000000" w:themeColor="text1"/>
                <w:sz w:val="18"/>
                <w:szCs w:val="18"/>
              </w:rPr>
              <w:t>п.п</w:t>
            </w:r>
            <w:proofErr w:type="spellEnd"/>
            <w:r w:rsidRPr="00A67806">
              <w:rPr>
                <w:color w:val="000000" w:themeColor="text1"/>
                <w:sz w:val="18"/>
                <w:szCs w:val="18"/>
              </w:rPr>
              <w:t>. 2 п. 1/ Приложение 2</w:t>
            </w:r>
          </w:p>
        </w:tc>
        <w:tc>
          <w:tcPr>
            <w:tcW w:w="789" w:type="pct"/>
            <w:shd w:val="clear" w:color="auto" w:fill="auto"/>
          </w:tcPr>
          <w:p w:rsidR="0075185A" w:rsidRPr="00A67806" w:rsidRDefault="0075185A" w:rsidP="0075185A">
            <w:pPr>
              <w:rPr>
                <w:color w:val="000000" w:themeColor="text1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636" w:type="pct"/>
            <w:shd w:val="clear" w:color="auto" w:fill="auto"/>
          </w:tcPr>
          <w:p w:rsidR="0075185A" w:rsidRPr="00A67806" w:rsidRDefault="0075185A" w:rsidP="0075185A">
            <w:pPr>
              <w:ind w:left="3" w:right="6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75185A" w:rsidRPr="00A67806" w:rsidRDefault="0075185A" w:rsidP="0075185A">
            <w:pPr>
              <w:ind w:left="3" w:right="6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(постановление администрации города Нижневартовска от 07.08.2015 №1499 (с изменениями))</w:t>
            </w:r>
          </w:p>
          <w:p w:rsidR="0075185A" w:rsidRPr="00A67806" w:rsidRDefault="0075185A" w:rsidP="0075185A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75185A" w:rsidRPr="00A67806" w:rsidRDefault="0075185A" w:rsidP="0075185A">
            <w:pPr>
              <w:tabs>
                <w:tab w:val="left" w:pos="1805"/>
              </w:tabs>
              <w:ind w:left="-37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Сохранение социальной безопасности отдельных категорий граждан</w:t>
            </w:r>
          </w:p>
          <w:p w:rsidR="0075185A" w:rsidRPr="00A67806" w:rsidRDefault="0075185A" w:rsidP="0075185A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pct"/>
            <w:shd w:val="clear" w:color="auto" w:fill="auto"/>
          </w:tcPr>
          <w:p w:rsidR="0075185A" w:rsidRPr="00A67806" w:rsidRDefault="0075185A" w:rsidP="0075185A">
            <w:pPr>
              <w:ind w:left="-70" w:right="-32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75185A" w:rsidRPr="00A67806" w:rsidRDefault="0075185A" w:rsidP="0075185A">
            <w:pPr>
              <w:ind w:left="60" w:right="60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75185A" w:rsidRPr="00A67806" w:rsidRDefault="0075185A" w:rsidP="007518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A67806" w:rsidRPr="00A67806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75185A" w:rsidRPr="00A67806" w:rsidRDefault="00867BFF" w:rsidP="0075185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509" w:type="pct"/>
            <w:shd w:val="clear" w:color="auto" w:fill="auto"/>
          </w:tcPr>
          <w:p w:rsidR="0075185A" w:rsidRPr="00A67806" w:rsidRDefault="0075185A" w:rsidP="0075185A">
            <w:pPr>
              <w:ind w:right="-101"/>
              <w:rPr>
                <w:color w:val="000000" w:themeColor="text1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704" w:type="pct"/>
            <w:shd w:val="clear" w:color="auto" w:fill="auto"/>
          </w:tcPr>
          <w:p w:rsidR="0075185A" w:rsidRPr="00A67806" w:rsidRDefault="0075185A" w:rsidP="0075185A">
            <w:pPr>
              <w:jc w:val="both"/>
              <w:rPr>
                <w:color w:val="000000" w:themeColor="text1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Освобождение от уплаты налога в размере 100% неработающих трудоспособных лиц, осуществляющих уход за инвалидами 1 группы или престарелыми, нуждающимися в постоянном постороннем уходе, по заключению лечебного учреждения</w:t>
            </w:r>
          </w:p>
        </w:tc>
        <w:tc>
          <w:tcPr>
            <w:tcW w:w="539" w:type="pct"/>
            <w:shd w:val="clear" w:color="auto" w:fill="auto"/>
          </w:tcPr>
          <w:p w:rsidR="0075185A" w:rsidRPr="00A67806" w:rsidRDefault="0075185A" w:rsidP="007518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Решение Думы города Нижневартовска от 31.10.2014 №658 "О налоге на имущество физических лиц" </w:t>
            </w:r>
            <w:proofErr w:type="spellStart"/>
            <w:r w:rsidRPr="00A67806">
              <w:rPr>
                <w:color w:val="000000" w:themeColor="text1"/>
                <w:sz w:val="18"/>
                <w:szCs w:val="18"/>
              </w:rPr>
              <w:t>п.п</w:t>
            </w:r>
            <w:proofErr w:type="spellEnd"/>
            <w:r w:rsidRPr="00A67806">
              <w:rPr>
                <w:color w:val="000000" w:themeColor="text1"/>
                <w:sz w:val="18"/>
                <w:szCs w:val="18"/>
              </w:rPr>
              <w:t>. 3 п. 1/ Приложение 2</w:t>
            </w:r>
          </w:p>
        </w:tc>
        <w:tc>
          <w:tcPr>
            <w:tcW w:w="789" w:type="pct"/>
            <w:shd w:val="clear" w:color="auto" w:fill="auto"/>
          </w:tcPr>
          <w:p w:rsidR="0075185A" w:rsidRPr="00A67806" w:rsidRDefault="0075185A" w:rsidP="0075185A">
            <w:pPr>
              <w:rPr>
                <w:color w:val="000000" w:themeColor="text1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636" w:type="pct"/>
            <w:shd w:val="clear" w:color="auto" w:fill="auto"/>
          </w:tcPr>
          <w:p w:rsidR="0075185A" w:rsidRPr="00A67806" w:rsidRDefault="0075185A" w:rsidP="0075185A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75185A" w:rsidRPr="00A67806" w:rsidRDefault="0075185A" w:rsidP="0075185A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(постановление администрации города Нижневартовска от 07.08.2015 №1499 (с изменениями))</w:t>
            </w:r>
          </w:p>
        </w:tc>
        <w:tc>
          <w:tcPr>
            <w:tcW w:w="541" w:type="pct"/>
            <w:shd w:val="clear" w:color="auto" w:fill="auto"/>
          </w:tcPr>
          <w:p w:rsidR="0075185A" w:rsidRPr="00A67806" w:rsidRDefault="0075185A" w:rsidP="0075185A">
            <w:pPr>
              <w:tabs>
                <w:tab w:val="left" w:pos="1805"/>
              </w:tabs>
              <w:ind w:left="-37" w:right="6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</w:tc>
        <w:tc>
          <w:tcPr>
            <w:tcW w:w="685" w:type="pct"/>
            <w:shd w:val="clear" w:color="auto" w:fill="auto"/>
          </w:tcPr>
          <w:p w:rsidR="0075185A" w:rsidRPr="00A67806" w:rsidRDefault="0075185A" w:rsidP="0075185A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75185A" w:rsidRPr="00A67806" w:rsidRDefault="0075185A" w:rsidP="0075185A">
            <w:pPr>
              <w:ind w:left="-35" w:right="60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75185A" w:rsidRPr="00A67806" w:rsidRDefault="0075185A" w:rsidP="0075185A">
            <w:pPr>
              <w:widowControl w:val="0"/>
              <w:autoSpaceDE w:val="0"/>
              <w:autoSpaceDN w:val="0"/>
              <w:adjustRightInd w:val="0"/>
              <w:ind w:left="-35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A67806" w:rsidRPr="00A67806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75185A" w:rsidRPr="00A67806" w:rsidRDefault="00867BFF" w:rsidP="0075185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509" w:type="pct"/>
            <w:shd w:val="clear" w:color="auto" w:fill="auto"/>
          </w:tcPr>
          <w:p w:rsidR="0075185A" w:rsidRPr="00A67806" w:rsidRDefault="0075185A" w:rsidP="0075185A">
            <w:pPr>
              <w:ind w:right="-101"/>
              <w:rPr>
                <w:color w:val="000000" w:themeColor="text1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704" w:type="pct"/>
            <w:shd w:val="clear" w:color="auto" w:fill="auto"/>
          </w:tcPr>
          <w:p w:rsidR="0075185A" w:rsidRPr="00A67806" w:rsidRDefault="0075185A" w:rsidP="0075185A">
            <w:pPr>
              <w:jc w:val="both"/>
              <w:rPr>
                <w:color w:val="000000" w:themeColor="text1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Освобождение от уплаты налога в размере 100% неработающих инвалидов III группы</w:t>
            </w:r>
          </w:p>
        </w:tc>
        <w:tc>
          <w:tcPr>
            <w:tcW w:w="539" w:type="pct"/>
            <w:shd w:val="clear" w:color="auto" w:fill="auto"/>
          </w:tcPr>
          <w:p w:rsidR="0075185A" w:rsidRPr="00A67806" w:rsidRDefault="0075185A" w:rsidP="007518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Решение Думы города Нижневартовска от 31.10.2014 №658 "О налоге на имущество физических лиц" </w:t>
            </w:r>
            <w:proofErr w:type="spellStart"/>
            <w:r w:rsidRPr="00A67806">
              <w:rPr>
                <w:color w:val="000000" w:themeColor="text1"/>
                <w:sz w:val="18"/>
                <w:szCs w:val="18"/>
              </w:rPr>
              <w:t>п.п</w:t>
            </w:r>
            <w:proofErr w:type="spellEnd"/>
            <w:r w:rsidRPr="00A67806">
              <w:rPr>
                <w:color w:val="000000" w:themeColor="text1"/>
                <w:sz w:val="18"/>
                <w:szCs w:val="18"/>
              </w:rPr>
              <w:t>. 4 п. 1/ Приложение 2</w:t>
            </w:r>
          </w:p>
        </w:tc>
        <w:tc>
          <w:tcPr>
            <w:tcW w:w="789" w:type="pct"/>
            <w:shd w:val="clear" w:color="auto" w:fill="auto"/>
          </w:tcPr>
          <w:p w:rsidR="0075185A" w:rsidRPr="00A67806" w:rsidRDefault="0075185A" w:rsidP="0075185A">
            <w:pPr>
              <w:rPr>
                <w:color w:val="000000" w:themeColor="text1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636" w:type="pct"/>
            <w:shd w:val="clear" w:color="auto" w:fill="auto"/>
          </w:tcPr>
          <w:p w:rsidR="0075185A" w:rsidRPr="00A67806" w:rsidRDefault="0075185A" w:rsidP="0075185A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75185A" w:rsidRPr="00A67806" w:rsidRDefault="0075185A" w:rsidP="0075185A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(постановление администрации города Нижневартовска от 07.08.2015 №1499 (с изменениями))</w:t>
            </w:r>
          </w:p>
        </w:tc>
        <w:tc>
          <w:tcPr>
            <w:tcW w:w="541" w:type="pct"/>
            <w:shd w:val="clear" w:color="auto" w:fill="auto"/>
          </w:tcPr>
          <w:p w:rsidR="0075185A" w:rsidRPr="00A67806" w:rsidRDefault="0075185A" w:rsidP="0075185A">
            <w:pPr>
              <w:tabs>
                <w:tab w:val="left" w:pos="1805"/>
              </w:tabs>
              <w:ind w:left="-37" w:right="6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</w:tc>
        <w:tc>
          <w:tcPr>
            <w:tcW w:w="685" w:type="pct"/>
            <w:shd w:val="clear" w:color="auto" w:fill="auto"/>
          </w:tcPr>
          <w:p w:rsidR="0075185A" w:rsidRPr="00A67806" w:rsidRDefault="0075185A" w:rsidP="0075185A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75185A" w:rsidRPr="00A67806" w:rsidRDefault="0075185A" w:rsidP="0075185A">
            <w:pPr>
              <w:ind w:left="-35" w:right="60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75185A" w:rsidRPr="00A67806" w:rsidRDefault="0075185A" w:rsidP="0075185A">
            <w:pPr>
              <w:widowControl w:val="0"/>
              <w:autoSpaceDE w:val="0"/>
              <w:autoSpaceDN w:val="0"/>
              <w:adjustRightInd w:val="0"/>
              <w:ind w:left="-35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A67806" w:rsidRPr="00A67806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75185A" w:rsidRPr="00A67806" w:rsidRDefault="00867BFF" w:rsidP="0075185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509" w:type="pct"/>
            <w:shd w:val="clear" w:color="auto" w:fill="auto"/>
          </w:tcPr>
          <w:p w:rsidR="0075185A" w:rsidRPr="00A67806" w:rsidRDefault="0075185A" w:rsidP="0075185A">
            <w:pPr>
              <w:rPr>
                <w:color w:val="000000" w:themeColor="text1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704" w:type="pct"/>
            <w:shd w:val="clear" w:color="auto" w:fill="auto"/>
          </w:tcPr>
          <w:p w:rsidR="0075185A" w:rsidRPr="00A67806" w:rsidRDefault="0075185A" w:rsidP="0075185A">
            <w:pPr>
              <w:jc w:val="both"/>
              <w:rPr>
                <w:color w:val="000000" w:themeColor="text1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Освобождение от уплаты налога в размере 100% одиноких отцов или матерей, воспитывающих </w:t>
            </w: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 xml:space="preserve">детей до 18 лет или учащихся общеобразовательных организаций, студентов очной формы обучения профессиональных образовательных организаций и образовательных организаций высшего образования в возрасте до 23 лет  </w:t>
            </w:r>
          </w:p>
        </w:tc>
        <w:tc>
          <w:tcPr>
            <w:tcW w:w="539" w:type="pct"/>
            <w:shd w:val="clear" w:color="auto" w:fill="auto"/>
          </w:tcPr>
          <w:p w:rsidR="0075185A" w:rsidRPr="00A67806" w:rsidRDefault="0075185A" w:rsidP="007518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 xml:space="preserve">Решение Думы города Нижневартовска от 31.10.2014 №658 </w:t>
            </w: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 xml:space="preserve">"О налоге на имущество физических лиц" </w:t>
            </w:r>
            <w:proofErr w:type="spellStart"/>
            <w:r w:rsidRPr="00A67806">
              <w:rPr>
                <w:color w:val="000000" w:themeColor="text1"/>
                <w:sz w:val="18"/>
                <w:szCs w:val="18"/>
              </w:rPr>
              <w:t>п.п</w:t>
            </w:r>
            <w:proofErr w:type="spellEnd"/>
            <w:r w:rsidRPr="00A67806">
              <w:rPr>
                <w:color w:val="000000" w:themeColor="text1"/>
                <w:sz w:val="18"/>
                <w:szCs w:val="18"/>
              </w:rPr>
              <w:t>. 5 п. 1/ Приложение 2</w:t>
            </w:r>
          </w:p>
        </w:tc>
        <w:tc>
          <w:tcPr>
            <w:tcW w:w="789" w:type="pct"/>
            <w:shd w:val="clear" w:color="auto" w:fill="auto"/>
          </w:tcPr>
          <w:p w:rsidR="0075185A" w:rsidRPr="00A67806" w:rsidRDefault="0075185A" w:rsidP="0075185A">
            <w:pPr>
              <w:rPr>
                <w:color w:val="000000" w:themeColor="text1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Физические лица в отношении одного жилого помещения</w:t>
            </w:r>
          </w:p>
        </w:tc>
        <w:tc>
          <w:tcPr>
            <w:tcW w:w="636" w:type="pct"/>
            <w:shd w:val="clear" w:color="auto" w:fill="auto"/>
          </w:tcPr>
          <w:p w:rsidR="0075185A" w:rsidRPr="00A67806" w:rsidRDefault="0075185A" w:rsidP="0075185A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Муниципальная программа "Социальная поддержка и </w:t>
            </w: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социальная помощь для отдельных категорий граждан в городе Нижневартовске"</w:t>
            </w:r>
          </w:p>
          <w:p w:rsidR="0075185A" w:rsidRPr="00A67806" w:rsidRDefault="0075185A" w:rsidP="0075185A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(постановление администрации города Нижневартовска от 07.08.2015 №1499 (с изменениями))</w:t>
            </w:r>
          </w:p>
        </w:tc>
        <w:tc>
          <w:tcPr>
            <w:tcW w:w="541" w:type="pct"/>
            <w:shd w:val="clear" w:color="auto" w:fill="auto"/>
          </w:tcPr>
          <w:p w:rsidR="0075185A" w:rsidRPr="00A67806" w:rsidRDefault="0075185A" w:rsidP="0075185A">
            <w:pPr>
              <w:tabs>
                <w:tab w:val="left" w:pos="1805"/>
              </w:tabs>
              <w:ind w:left="-37" w:right="6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 xml:space="preserve">Сохранение социальной безопасности </w:t>
            </w: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отдельных категорий граждан</w:t>
            </w:r>
          </w:p>
        </w:tc>
        <w:tc>
          <w:tcPr>
            <w:tcW w:w="685" w:type="pct"/>
            <w:shd w:val="clear" w:color="auto" w:fill="auto"/>
          </w:tcPr>
          <w:p w:rsidR="0075185A" w:rsidRPr="00A67806" w:rsidRDefault="0075185A" w:rsidP="0075185A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 xml:space="preserve">Доля граждан, обеспеченных мерами социальной поддержки, от численности граждан, </w:t>
            </w: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имеющих право на их получение и обратившихся 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75185A" w:rsidRPr="00A67806" w:rsidRDefault="0075185A" w:rsidP="0075185A">
            <w:pPr>
              <w:ind w:left="-35" w:right="60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 xml:space="preserve">Департамент по социальной политике </w:t>
            </w: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администрации города</w:t>
            </w:r>
          </w:p>
          <w:p w:rsidR="0075185A" w:rsidRPr="00A67806" w:rsidRDefault="0075185A" w:rsidP="0075185A">
            <w:pPr>
              <w:widowControl w:val="0"/>
              <w:autoSpaceDE w:val="0"/>
              <w:autoSpaceDN w:val="0"/>
              <w:adjustRightInd w:val="0"/>
              <w:ind w:left="-35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A67806" w:rsidRPr="00A67806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75185A" w:rsidRPr="00A67806" w:rsidRDefault="00867BFF" w:rsidP="0075185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34</w:t>
            </w:r>
          </w:p>
        </w:tc>
        <w:tc>
          <w:tcPr>
            <w:tcW w:w="509" w:type="pct"/>
            <w:shd w:val="clear" w:color="auto" w:fill="auto"/>
          </w:tcPr>
          <w:p w:rsidR="0075185A" w:rsidRPr="00A67806" w:rsidRDefault="0075185A" w:rsidP="0075185A">
            <w:pPr>
              <w:rPr>
                <w:color w:val="000000" w:themeColor="text1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704" w:type="pct"/>
            <w:shd w:val="clear" w:color="auto" w:fill="auto"/>
          </w:tcPr>
          <w:p w:rsidR="0075185A" w:rsidRPr="00A67806" w:rsidRDefault="0075185A" w:rsidP="0075185A">
            <w:pPr>
              <w:jc w:val="both"/>
              <w:rPr>
                <w:color w:val="000000" w:themeColor="text1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Освобождение от уплаты налога в размере 100% членов многодетных семей, в которых на содержании и воспитании находятся трое и более детей до 18 лет или учащихся общеобразовательных организаций, студентов очной формы обучения профессиональных образовательных организаций и образовательных организаций высшего образования в возрасте до 23 лет  </w:t>
            </w:r>
          </w:p>
        </w:tc>
        <w:tc>
          <w:tcPr>
            <w:tcW w:w="539" w:type="pct"/>
            <w:shd w:val="clear" w:color="auto" w:fill="auto"/>
          </w:tcPr>
          <w:p w:rsidR="0075185A" w:rsidRPr="00A67806" w:rsidRDefault="0075185A" w:rsidP="007518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Решение Думы города Нижневартовска от 31.10.2014 №658 "О налоге на имущество физических лиц" </w:t>
            </w:r>
            <w:proofErr w:type="spellStart"/>
            <w:r w:rsidRPr="00A67806">
              <w:rPr>
                <w:color w:val="000000" w:themeColor="text1"/>
                <w:sz w:val="18"/>
                <w:szCs w:val="18"/>
              </w:rPr>
              <w:t>п.п</w:t>
            </w:r>
            <w:proofErr w:type="spellEnd"/>
            <w:r w:rsidRPr="00A67806">
              <w:rPr>
                <w:color w:val="000000" w:themeColor="text1"/>
                <w:sz w:val="18"/>
                <w:szCs w:val="18"/>
              </w:rPr>
              <w:t>. 6 п. 1/ Приложение 2</w:t>
            </w:r>
          </w:p>
        </w:tc>
        <w:tc>
          <w:tcPr>
            <w:tcW w:w="789" w:type="pct"/>
            <w:shd w:val="clear" w:color="auto" w:fill="auto"/>
          </w:tcPr>
          <w:p w:rsidR="0075185A" w:rsidRPr="00A67806" w:rsidRDefault="0075185A" w:rsidP="0075185A">
            <w:pPr>
              <w:rPr>
                <w:color w:val="000000" w:themeColor="text1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636" w:type="pct"/>
            <w:shd w:val="clear" w:color="auto" w:fill="auto"/>
          </w:tcPr>
          <w:p w:rsidR="0075185A" w:rsidRPr="00A67806" w:rsidRDefault="0075185A" w:rsidP="0075185A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75185A" w:rsidRPr="00A67806" w:rsidRDefault="0075185A" w:rsidP="0075185A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(постановление администрации города Нижневартовска от 07.08.2015 №1499 (с изменениями))</w:t>
            </w:r>
          </w:p>
        </w:tc>
        <w:tc>
          <w:tcPr>
            <w:tcW w:w="541" w:type="pct"/>
            <w:shd w:val="clear" w:color="auto" w:fill="auto"/>
          </w:tcPr>
          <w:p w:rsidR="0075185A" w:rsidRPr="00A67806" w:rsidRDefault="0075185A" w:rsidP="0075185A">
            <w:pPr>
              <w:tabs>
                <w:tab w:val="left" w:pos="1805"/>
              </w:tabs>
              <w:ind w:left="-37" w:right="6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</w:tc>
        <w:tc>
          <w:tcPr>
            <w:tcW w:w="685" w:type="pct"/>
            <w:shd w:val="clear" w:color="auto" w:fill="auto"/>
          </w:tcPr>
          <w:p w:rsidR="0075185A" w:rsidRPr="00A67806" w:rsidRDefault="0075185A" w:rsidP="0075185A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75185A" w:rsidRPr="00A67806" w:rsidRDefault="0075185A" w:rsidP="0075185A">
            <w:pPr>
              <w:ind w:left="-35" w:right="60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75185A" w:rsidRPr="00A67806" w:rsidRDefault="0075185A" w:rsidP="0075185A">
            <w:pPr>
              <w:widowControl w:val="0"/>
              <w:autoSpaceDE w:val="0"/>
              <w:autoSpaceDN w:val="0"/>
              <w:adjustRightInd w:val="0"/>
              <w:ind w:left="-35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A67806" w:rsidRPr="00A67806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75185A" w:rsidRPr="00A67806" w:rsidRDefault="00867BFF" w:rsidP="0075185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509" w:type="pct"/>
            <w:shd w:val="clear" w:color="auto" w:fill="auto"/>
          </w:tcPr>
          <w:p w:rsidR="0075185A" w:rsidRPr="00A67806" w:rsidRDefault="0075185A" w:rsidP="0075185A">
            <w:pPr>
              <w:ind w:right="-102"/>
              <w:rPr>
                <w:color w:val="000000" w:themeColor="text1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704" w:type="pct"/>
            <w:shd w:val="clear" w:color="auto" w:fill="auto"/>
          </w:tcPr>
          <w:p w:rsidR="0075185A" w:rsidRPr="00A67806" w:rsidRDefault="0075185A" w:rsidP="0075185A">
            <w:pPr>
              <w:jc w:val="both"/>
              <w:rPr>
                <w:color w:val="000000" w:themeColor="text1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Освобождение от уплаты налога в размере 100% одного из родителей (усыновителей), опекунов (попечителей), проживающего совместно с ребенком-инвалидом в возрасте до 18 лет </w:t>
            </w:r>
          </w:p>
        </w:tc>
        <w:tc>
          <w:tcPr>
            <w:tcW w:w="539" w:type="pct"/>
            <w:shd w:val="clear" w:color="auto" w:fill="auto"/>
          </w:tcPr>
          <w:p w:rsidR="0075185A" w:rsidRPr="00A67806" w:rsidRDefault="0075185A" w:rsidP="007518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Решение Думы города Нижневартовска от 31.10.2014 №658 "О налоге на имущество физических лиц" </w:t>
            </w:r>
            <w:proofErr w:type="spellStart"/>
            <w:r w:rsidRPr="00A67806">
              <w:rPr>
                <w:color w:val="000000" w:themeColor="text1"/>
                <w:sz w:val="18"/>
                <w:szCs w:val="18"/>
              </w:rPr>
              <w:t>п.п</w:t>
            </w:r>
            <w:proofErr w:type="spellEnd"/>
            <w:r w:rsidRPr="00A67806">
              <w:rPr>
                <w:color w:val="000000" w:themeColor="text1"/>
                <w:sz w:val="18"/>
                <w:szCs w:val="18"/>
              </w:rPr>
              <w:t xml:space="preserve">. 7 п. 1/ </w:t>
            </w: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Приложение 2</w:t>
            </w:r>
          </w:p>
        </w:tc>
        <w:tc>
          <w:tcPr>
            <w:tcW w:w="789" w:type="pct"/>
            <w:shd w:val="clear" w:color="auto" w:fill="auto"/>
          </w:tcPr>
          <w:p w:rsidR="0075185A" w:rsidRPr="00A67806" w:rsidRDefault="0075185A" w:rsidP="0075185A">
            <w:pPr>
              <w:rPr>
                <w:color w:val="000000" w:themeColor="text1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Физические лица в отношении одного жилого помещения</w:t>
            </w:r>
          </w:p>
        </w:tc>
        <w:tc>
          <w:tcPr>
            <w:tcW w:w="636" w:type="pct"/>
            <w:shd w:val="clear" w:color="auto" w:fill="auto"/>
          </w:tcPr>
          <w:p w:rsidR="0075185A" w:rsidRPr="00A67806" w:rsidRDefault="0075185A" w:rsidP="0075185A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Муниципальная программа "Социальная поддержка и социальная помощь для отдельных категорий граждан в городе </w:t>
            </w: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Нижневартовске"</w:t>
            </w:r>
          </w:p>
          <w:p w:rsidR="0075185A" w:rsidRPr="00A67806" w:rsidRDefault="0075185A" w:rsidP="0075185A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(постановление администрации города Нижневартовска от 07.08.2015 №1499 (с изменениями))</w:t>
            </w:r>
          </w:p>
        </w:tc>
        <w:tc>
          <w:tcPr>
            <w:tcW w:w="541" w:type="pct"/>
            <w:shd w:val="clear" w:color="auto" w:fill="auto"/>
          </w:tcPr>
          <w:p w:rsidR="0075185A" w:rsidRPr="00A67806" w:rsidRDefault="0075185A" w:rsidP="0075185A">
            <w:pPr>
              <w:tabs>
                <w:tab w:val="left" w:pos="1805"/>
              </w:tabs>
              <w:ind w:left="-37" w:right="6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lastRenderedPageBreak/>
              <w:t>Сохранение социальной безопасности отдельных категорий граждан</w:t>
            </w:r>
          </w:p>
        </w:tc>
        <w:tc>
          <w:tcPr>
            <w:tcW w:w="685" w:type="pct"/>
            <w:shd w:val="clear" w:color="auto" w:fill="auto"/>
          </w:tcPr>
          <w:p w:rsidR="0075185A" w:rsidRPr="00A67806" w:rsidRDefault="0075185A" w:rsidP="0075185A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75185A" w:rsidRPr="00A67806" w:rsidRDefault="0075185A" w:rsidP="0075185A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75185A" w:rsidRPr="00A67806" w:rsidRDefault="0075185A" w:rsidP="007518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A67806" w:rsidRPr="00A67806" w:rsidTr="003726AA">
        <w:trPr>
          <w:trHeight w:val="461"/>
        </w:trPr>
        <w:tc>
          <w:tcPr>
            <w:tcW w:w="111" w:type="pct"/>
            <w:shd w:val="clear" w:color="auto" w:fill="auto"/>
          </w:tcPr>
          <w:p w:rsidR="00867BFF" w:rsidRPr="00A67806" w:rsidRDefault="00867BFF" w:rsidP="00867B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509" w:type="pct"/>
            <w:shd w:val="clear" w:color="auto" w:fill="auto"/>
          </w:tcPr>
          <w:p w:rsidR="00867BFF" w:rsidRPr="00A67806" w:rsidRDefault="00867BFF" w:rsidP="00867BFF">
            <w:pPr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Снижение ставки  </w:t>
            </w:r>
          </w:p>
          <w:p w:rsidR="00867BFF" w:rsidRPr="00A67806" w:rsidRDefault="00867BFF" w:rsidP="00867BFF">
            <w:pPr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налога на имущество физических лиц</w:t>
            </w:r>
          </w:p>
          <w:p w:rsidR="00867BFF" w:rsidRPr="00A67806" w:rsidRDefault="00867BFF" w:rsidP="00867BFF">
            <w:pPr>
              <w:rPr>
                <w:color w:val="000000" w:themeColor="text1"/>
                <w:sz w:val="18"/>
                <w:szCs w:val="18"/>
              </w:rPr>
            </w:pPr>
          </w:p>
          <w:p w:rsidR="00867BFF" w:rsidRPr="00A67806" w:rsidRDefault="00867BFF" w:rsidP="00867BFF">
            <w:pPr>
              <w:rPr>
                <w:color w:val="000000" w:themeColor="text1"/>
                <w:sz w:val="18"/>
                <w:szCs w:val="18"/>
              </w:rPr>
            </w:pPr>
          </w:p>
          <w:p w:rsidR="00867BFF" w:rsidRPr="00A67806" w:rsidRDefault="00867BFF" w:rsidP="00867BFF">
            <w:pPr>
              <w:rPr>
                <w:color w:val="000000" w:themeColor="text1"/>
                <w:sz w:val="18"/>
                <w:szCs w:val="18"/>
              </w:rPr>
            </w:pPr>
          </w:p>
          <w:p w:rsidR="00867BFF" w:rsidRPr="00A67806" w:rsidRDefault="00867BFF" w:rsidP="00867BFF">
            <w:pPr>
              <w:rPr>
                <w:color w:val="000000" w:themeColor="text1"/>
                <w:sz w:val="18"/>
                <w:szCs w:val="18"/>
              </w:rPr>
            </w:pPr>
          </w:p>
          <w:p w:rsidR="00867BFF" w:rsidRPr="00A67806" w:rsidRDefault="00867BFF" w:rsidP="00867BFF">
            <w:pPr>
              <w:rPr>
                <w:color w:val="000000" w:themeColor="text1"/>
                <w:sz w:val="18"/>
                <w:szCs w:val="18"/>
              </w:rPr>
            </w:pPr>
          </w:p>
          <w:p w:rsidR="00867BFF" w:rsidRPr="00A67806" w:rsidRDefault="00867BFF" w:rsidP="00867BFF">
            <w:pPr>
              <w:rPr>
                <w:color w:val="000000" w:themeColor="text1"/>
                <w:sz w:val="18"/>
                <w:szCs w:val="18"/>
              </w:rPr>
            </w:pPr>
          </w:p>
          <w:p w:rsidR="00867BFF" w:rsidRPr="00A67806" w:rsidRDefault="00867BFF" w:rsidP="00867BFF">
            <w:pPr>
              <w:rPr>
                <w:color w:val="000000" w:themeColor="text1"/>
                <w:sz w:val="18"/>
                <w:szCs w:val="18"/>
              </w:rPr>
            </w:pPr>
          </w:p>
          <w:p w:rsidR="00867BFF" w:rsidRPr="00A67806" w:rsidRDefault="00867BFF" w:rsidP="00867BFF">
            <w:pPr>
              <w:rPr>
                <w:color w:val="000000" w:themeColor="text1"/>
                <w:sz w:val="18"/>
                <w:szCs w:val="18"/>
              </w:rPr>
            </w:pPr>
          </w:p>
          <w:p w:rsidR="00867BFF" w:rsidRPr="00A67806" w:rsidRDefault="00867BFF" w:rsidP="00867BFF">
            <w:pPr>
              <w:rPr>
                <w:color w:val="000000" w:themeColor="text1"/>
                <w:sz w:val="18"/>
                <w:szCs w:val="18"/>
              </w:rPr>
            </w:pPr>
          </w:p>
          <w:p w:rsidR="00867BFF" w:rsidRPr="00A67806" w:rsidRDefault="00867BFF" w:rsidP="00867BFF">
            <w:pPr>
              <w:rPr>
                <w:color w:val="000000" w:themeColor="text1"/>
                <w:sz w:val="18"/>
                <w:szCs w:val="18"/>
              </w:rPr>
            </w:pPr>
          </w:p>
          <w:p w:rsidR="00867BFF" w:rsidRPr="00A67806" w:rsidRDefault="00867BFF" w:rsidP="00867BFF">
            <w:pPr>
              <w:rPr>
                <w:color w:val="000000" w:themeColor="text1"/>
                <w:sz w:val="18"/>
                <w:szCs w:val="18"/>
              </w:rPr>
            </w:pPr>
          </w:p>
          <w:p w:rsidR="00867BFF" w:rsidRPr="00A67806" w:rsidRDefault="00867BFF" w:rsidP="00867BF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 w:rsidR="00867BFF" w:rsidRPr="00A67806" w:rsidRDefault="00867BFF" w:rsidP="00867BF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 xml:space="preserve">Снижение ставки налога для физических лиц, имеющие в собственности объекты налогообложения, включенные в перечень, определяемый в соответствии с пунктом 7 статьи 378.2 Налогового кодекса Российской Федерации, объекты налогообложения, предусмотренные абзацем вторым пункта 10 статьи 378.2 Налогового кодекса Российской Федерации, а также объекты налогообложения, кадастровая стоимость каждого из которых превышает 300 миллионов рублей </w:t>
            </w:r>
          </w:p>
        </w:tc>
        <w:tc>
          <w:tcPr>
            <w:tcW w:w="539" w:type="pct"/>
            <w:shd w:val="clear" w:color="auto" w:fill="auto"/>
          </w:tcPr>
          <w:p w:rsidR="00867BFF" w:rsidRPr="00A67806" w:rsidRDefault="00867BFF" w:rsidP="00867BF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Решение Думы города Нижневартовска от 31.10.2014 №658 "О налоге на имущество физических лиц" п. 5/ Приложение 1</w:t>
            </w:r>
          </w:p>
        </w:tc>
        <w:tc>
          <w:tcPr>
            <w:tcW w:w="789" w:type="pct"/>
            <w:shd w:val="clear" w:color="auto" w:fill="auto"/>
          </w:tcPr>
          <w:p w:rsidR="00867BFF" w:rsidRPr="00A67806" w:rsidRDefault="00867BFF" w:rsidP="00867BFF">
            <w:pPr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Физические лица</w:t>
            </w:r>
          </w:p>
        </w:tc>
        <w:tc>
          <w:tcPr>
            <w:tcW w:w="636" w:type="pct"/>
            <w:shd w:val="clear" w:color="auto" w:fill="auto"/>
          </w:tcPr>
          <w:p w:rsidR="00867BFF" w:rsidRPr="00A67806" w:rsidRDefault="00867BFF" w:rsidP="00867BF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678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Муниципальная программа "Развитие малого и среднего предпринимательства на территории города Нижневартовска"</w:t>
            </w:r>
          </w:p>
          <w:p w:rsidR="00867BFF" w:rsidRPr="00A67806" w:rsidRDefault="00867BFF" w:rsidP="00867BF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6780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(постановление администрации города Нижневартовска от 03.11.2015 №1953 (с изменениями))</w:t>
            </w:r>
          </w:p>
        </w:tc>
        <w:tc>
          <w:tcPr>
            <w:tcW w:w="541" w:type="pct"/>
            <w:shd w:val="clear" w:color="auto" w:fill="auto"/>
          </w:tcPr>
          <w:p w:rsidR="00867BFF" w:rsidRPr="00A67806" w:rsidRDefault="00867BFF" w:rsidP="00867BFF">
            <w:pPr>
              <w:tabs>
                <w:tab w:val="left" w:pos="1805"/>
              </w:tabs>
              <w:ind w:left="-37" w:right="60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Создание благоприятных условий для устойчивого развития малого и среднего предпринимательства как одного из факторов обеспечения экономической и социальной стабильности в городе Нижневартовске</w:t>
            </w:r>
          </w:p>
        </w:tc>
        <w:tc>
          <w:tcPr>
            <w:tcW w:w="685" w:type="pct"/>
            <w:shd w:val="clear" w:color="auto" w:fill="auto"/>
          </w:tcPr>
          <w:p w:rsidR="00867BFF" w:rsidRPr="00A67806" w:rsidRDefault="002F6822" w:rsidP="00867BFF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Численность</w:t>
            </w:r>
            <w:r w:rsidR="00867BFF" w:rsidRPr="00A67806">
              <w:rPr>
                <w:color w:val="000000" w:themeColor="text1"/>
                <w:sz w:val="18"/>
                <w:szCs w:val="18"/>
              </w:rPr>
              <w:t xml:space="preserve"> занятых в сфере малого и среднего предпринимательства, включая индивидуальных предпринимателей (тыс. чел.)</w:t>
            </w:r>
            <w:r w:rsidR="00867BFF" w:rsidRPr="00A67806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867BFF" w:rsidRPr="00A67806" w:rsidRDefault="00867BFF" w:rsidP="00867BFF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867BFF" w:rsidRPr="00A67806" w:rsidRDefault="00867BFF" w:rsidP="00867BFF">
            <w:pPr>
              <w:ind w:left="-35" w:right="60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67806">
              <w:rPr>
                <w:color w:val="000000" w:themeColor="text1"/>
                <w:sz w:val="18"/>
                <w:szCs w:val="18"/>
              </w:rPr>
              <w:t>Департамент экономического развития администрации города</w:t>
            </w:r>
          </w:p>
          <w:p w:rsidR="00867BFF" w:rsidRPr="00A67806" w:rsidRDefault="00867BFF" w:rsidP="00867BFF">
            <w:pPr>
              <w:ind w:left="60" w:right="6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4637AE" w:rsidRDefault="004637AE"/>
    <w:sectPr w:rsidR="004637AE" w:rsidSect="00091F65">
      <w:headerReference w:type="first" r:id="rId6"/>
      <w:pgSz w:w="16838" w:h="11906" w:orient="landscape"/>
      <w:pgMar w:top="567" w:right="1134" w:bottom="850" w:left="1134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89C" w:rsidRDefault="003E689C" w:rsidP="00091F65">
      <w:r>
        <w:separator/>
      </w:r>
    </w:p>
  </w:endnote>
  <w:endnote w:type="continuationSeparator" w:id="0">
    <w:p w:rsidR="003E689C" w:rsidRDefault="003E689C" w:rsidP="0009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89C" w:rsidRDefault="003E689C" w:rsidP="00091F65">
      <w:r>
        <w:separator/>
      </w:r>
    </w:p>
  </w:footnote>
  <w:footnote w:type="continuationSeparator" w:id="0">
    <w:p w:rsidR="003E689C" w:rsidRDefault="003E689C" w:rsidP="00091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89C" w:rsidRPr="00E50856" w:rsidRDefault="003E689C" w:rsidP="00091F65">
    <w:pPr>
      <w:jc w:val="center"/>
      <w:rPr>
        <w:b/>
        <w:sz w:val="28"/>
        <w:szCs w:val="28"/>
      </w:rPr>
    </w:pPr>
    <w:r w:rsidRPr="00E50856">
      <w:rPr>
        <w:b/>
        <w:sz w:val="28"/>
        <w:szCs w:val="28"/>
      </w:rPr>
      <w:t>Перечень</w:t>
    </w:r>
  </w:p>
  <w:p w:rsidR="003E689C" w:rsidRPr="00E50856" w:rsidRDefault="003E689C" w:rsidP="00091F65">
    <w:pPr>
      <w:jc w:val="center"/>
      <w:rPr>
        <w:b/>
        <w:sz w:val="28"/>
        <w:szCs w:val="28"/>
      </w:rPr>
    </w:pPr>
    <w:r w:rsidRPr="00E50856">
      <w:rPr>
        <w:b/>
        <w:sz w:val="28"/>
        <w:szCs w:val="28"/>
      </w:rPr>
      <w:t>налоговых расходов города Нижневартовска</w:t>
    </w:r>
  </w:p>
  <w:p w:rsidR="003E689C" w:rsidRPr="00F71AFB" w:rsidRDefault="003E689C" w:rsidP="00091F65">
    <w:pPr>
      <w:jc w:val="center"/>
      <w:rPr>
        <w:b/>
        <w:sz w:val="28"/>
        <w:szCs w:val="28"/>
      </w:rPr>
    </w:pPr>
    <w:r>
      <w:rPr>
        <w:b/>
        <w:sz w:val="28"/>
        <w:szCs w:val="28"/>
      </w:rPr>
      <w:t>на 202</w:t>
    </w:r>
    <w:r w:rsidR="00515B74">
      <w:rPr>
        <w:b/>
        <w:sz w:val="28"/>
        <w:szCs w:val="28"/>
      </w:rPr>
      <w:t>4 год и на плановый период 2025</w:t>
    </w:r>
    <w:r>
      <w:rPr>
        <w:b/>
        <w:sz w:val="28"/>
        <w:szCs w:val="28"/>
      </w:rPr>
      <w:t xml:space="preserve"> и 202</w:t>
    </w:r>
    <w:r w:rsidR="00515B74">
      <w:rPr>
        <w:b/>
        <w:sz w:val="28"/>
        <w:szCs w:val="28"/>
      </w:rPr>
      <w:t>6</w:t>
    </w:r>
    <w:r w:rsidRPr="00F71AFB">
      <w:rPr>
        <w:b/>
        <w:sz w:val="28"/>
        <w:szCs w:val="28"/>
      </w:rPr>
      <w:t xml:space="preserve"> годов</w:t>
    </w:r>
  </w:p>
  <w:p w:rsidR="003E689C" w:rsidRDefault="003E689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D88"/>
    <w:rsid w:val="000120F0"/>
    <w:rsid w:val="000176A5"/>
    <w:rsid w:val="00025F83"/>
    <w:rsid w:val="0002613D"/>
    <w:rsid w:val="00043F68"/>
    <w:rsid w:val="00057AF9"/>
    <w:rsid w:val="0006012B"/>
    <w:rsid w:val="00091F65"/>
    <w:rsid w:val="00094628"/>
    <w:rsid w:val="000C7937"/>
    <w:rsid w:val="00121898"/>
    <w:rsid w:val="001230E3"/>
    <w:rsid w:val="0013251A"/>
    <w:rsid w:val="00141627"/>
    <w:rsid w:val="00162ADC"/>
    <w:rsid w:val="001A64F4"/>
    <w:rsid w:val="001B5AF9"/>
    <w:rsid w:val="00213D88"/>
    <w:rsid w:val="002467EE"/>
    <w:rsid w:val="00263CB6"/>
    <w:rsid w:val="00282F9D"/>
    <w:rsid w:val="0028754D"/>
    <w:rsid w:val="002A294F"/>
    <w:rsid w:val="002B51BA"/>
    <w:rsid w:val="002B6F5C"/>
    <w:rsid w:val="002C0A48"/>
    <w:rsid w:val="002E75E7"/>
    <w:rsid w:val="002F6822"/>
    <w:rsid w:val="002F7203"/>
    <w:rsid w:val="003726AA"/>
    <w:rsid w:val="003A5916"/>
    <w:rsid w:val="003C30E3"/>
    <w:rsid w:val="003C4149"/>
    <w:rsid w:val="003D0F19"/>
    <w:rsid w:val="003D1E9B"/>
    <w:rsid w:val="003E1F18"/>
    <w:rsid w:val="003E689C"/>
    <w:rsid w:val="004145F5"/>
    <w:rsid w:val="0042003F"/>
    <w:rsid w:val="00434C47"/>
    <w:rsid w:val="004637AE"/>
    <w:rsid w:val="004951D8"/>
    <w:rsid w:val="004B2F8C"/>
    <w:rsid w:val="004C3C7B"/>
    <w:rsid w:val="004E54B6"/>
    <w:rsid w:val="00515B74"/>
    <w:rsid w:val="0053481C"/>
    <w:rsid w:val="005451C5"/>
    <w:rsid w:val="0056706E"/>
    <w:rsid w:val="005A6EA3"/>
    <w:rsid w:val="005B5E5E"/>
    <w:rsid w:val="005B75B4"/>
    <w:rsid w:val="00605789"/>
    <w:rsid w:val="00610BAF"/>
    <w:rsid w:val="006523FD"/>
    <w:rsid w:val="00674DB3"/>
    <w:rsid w:val="006F05C0"/>
    <w:rsid w:val="007179CC"/>
    <w:rsid w:val="00745ADC"/>
    <w:rsid w:val="0075185A"/>
    <w:rsid w:val="00754AD4"/>
    <w:rsid w:val="00761405"/>
    <w:rsid w:val="007840F3"/>
    <w:rsid w:val="007D423B"/>
    <w:rsid w:val="007E7143"/>
    <w:rsid w:val="007E729E"/>
    <w:rsid w:val="00813958"/>
    <w:rsid w:val="00836575"/>
    <w:rsid w:val="0083743A"/>
    <w:rsid w:val="0084119E"/>
    <w:rsid w:val="00867BFF"/>
    <w:rsid w:val="00876405"/>
    <w:rsid w:val="00885B13"/>
    <w:rsid w:val="008A220A"/>
    <w:rsid w:val="008D79BF"/>
    <w:rsid w:val="008F0BE5"/>
    <w:rsid w:val="008F4576"/>
    <w:rsid w:val="009173EE"/>
    <w:rsid w:val="00926CD5"/>
    <w:rsid w:val="009449F9"/>
    <w:rsid w:val="009A1D27"/>
    <w:rsid w:val="009B4B64"/>
    <w:rsid w:val="009D6977"/>
    <w:rsid w:val="009F7CA2"/>
    <w:rsid w:val="00A67806"/>
    <w:rsid w:val="00A84FB9"/>
    <w:rsid w:val="00A90EEA"/>
    <w:rsid w:val="00A946A8"/>
    <w:rsid w:val="00AE4C93"/>
    <w:rsid w:val="00B07B6F"/>
    <w:rsid w:val="00B15993"/>
    <w:rsid w:val="00B37D48"/>
    <w:rsid w:val="00B42015"/>
    <w:rsid w:val="00B514B3"/>
    <w:rsid w:val="00B56D1E"/>
    <w:rsid w:val="00B668E4"/>
    <w:rsid w:val="00B9107D"/>
    <w:rsid w:val="00BB5301"/>
    <w:rsid w:val="00BD1FB8"/>
    <w:rsid w:val="00C3090F"/>
    <w:rsid w:val="00C46A2E"/>
    <w:rsid w:val="00C556E9"/>
    <w:rsid w:val="00C6541E"/>
    <w:rsid w:val="00C82C16"/>
    <w:rsid w:val="00C90E8E"/>
    <w:rsid w:val="00C958B1"/>
    <w:rsid w:val="00CB0CA1"/>
    <w:rsid w:val="00CC3196"/>
    <w:rsid w:val="00CC4CD2"/>
    <w:rsid w:val="00CE5AAA"/>
    <w:rsid w:val="00CE7380"/>
    <w:rsid w:val="00CF38A9"/>
    <w:rsid w:val="00CF4FDC"/>
    <w:rsid w:val="00D07046"/>
    <w:rsid w:val="00D42D24"/>
    <w:rsid w:val="00D471E3"/>
    <w:rsid w:val="00DD10B6"/>
    <w:rsid w:val="00DE3C5D"/>
    <w:rsid w:val="00E07C33"/>
    <w:rsid w:val="00E330E2"/>
    <w:rsid w:val="00E73D1F"/>
    <w:rsid w:val="00E74079"/>
    <w:rsid w:val="00E854A9"/>
    <w:rsid w:val="00EE0900"/>
    <w:rsid w:val="00F17B82"/>
    <w:rsid w:val="00F55737"/>
    <w:rsid w:val="00F56992"/>
    <w:rsid w:val="00F62106"/>
    <w:rsid w:val="00F864F4"/>
    <w:rsid w:val="00FD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85D20486-ED21-4503-B80A-66621551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213D88"/>
    <w:pPr>
      <w:widowControl w:val="0"/>
      <w:suppressLineNumbers/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91F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91F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1F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91F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1F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54A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54A9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8365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15</Pages>
  <Words>5424</Words>
  <Characters>30918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Наталия Анатольевна</dc:creator>
  <cp:keywords/>
  <dc:description/>
  <cp:lastModifiedBy>Спиридонова Наталия Анатольевна</cp:lastModifiedBy>
  <cp:revision>16</cp:revision>
  <cp:lastPrinted>2024-06-03T05:11:00Z</cp:lastPrinted>
  <dcterms:created xsi:type="dcterms:W3CDTF">2023-09-11T09:58:00Z</dcterms:created>
  <dcterms:modified xsi:type="dcterms:W3CDTF">2024-06-03T11:04:00Z</dcterms:modified>
</cp:coreProperties>
</file>