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2B" w:rsidRPr="007806ED" w:rsidRDefault="007806ED" w:rsidP="00F4612B">
      <w:pPr>
        <w:jc w:val="center"/>
        <w:rPr>
          <w:rFonts w:ascii="Times New Roman" w:hAnsi="Times New Roman" w:cs="Times New Roman"/>
          <w:b/>
          <w:sz w:val="28"/>
          <w:szCs w:val="28"/>
        </w:rPr>
      </w:pPr>
      <w:r w:rsidRPr="007806ED">
        <w:rPr>
          <w:rFonts w:ascii="Times New Roman" w:hAnsi="Times New Roman" w:cs="Times New Roman"/>
          <w:b/>
          <w:sz w:val="28"/>
          <w:szCs w:val="28"/>
        </w:rPr>
        <w:t>Общественная палата города Нижневартовска</w:t>
      </w:r>
    </w:p>
    <w:p w:rsidR="00F4612B" w:rsidRPr="00F4612B" w:rsidRDefault="00F4612B" w:rsidP="00F4612B">
      <w:pPr>
        <w:jc w:val="center"/>
        <w:rPr>
          <w:rFonts w:ascii="Times New Roman" w:hAnsi="Times New Roman" w:cs="Times New Roman"/>
          <w:b/>
          <w:sz w:val="32"/>
          <w:szCs w:val="32"/>
        </w:rPr>
      </w:pPr>
    </w:p>
    <w:p w:rsidR="00F4612B" w:rsidRDefault="00F4612B" w:rsidP="00F4612B">
      <w:pPr>
        <w:jc w:val="center"/>
        <w:rPr>
          <w:rFonts w:ascii="Times New Roman" w:hAnsi="Times New Roman" w:cs="Times New Roman"/>
          <w:b/>
          <w:sz w:val="40"/>
          <w:szCs w:val="40"/>
        </w:rPr>
      </w:pPr>
    </w:p>
    <w:p w:rsidR="00E816AD" w:rsidRDefault="00E816AD" w:rsidP="00F4612B">
      <w:pPr>
        <w:jc w:val="center"/>
        <w:rPr>
          <w:rFonts w:ascii="Times New Roman" w:hAnsi="Times New Roman" w:cs="Times New Roman"/>
          <w:b/>
          <w:sz w:val="40"/>
          <w:szCs w:val="40"/>
        </w:rPr>
      </w:pPr>
    </w:p>
    <w:p w:rsidR="007806ED" w:rsidRDefault="007806ED" w:rsidP="00466D64">
      <w:pPr>
        <w:pStyle w:val="a7"/>
        <w:jc w:val="center"/>
        <w:rPr>
          <w:rFonts w:ascii="Times New Roman" w:hAnsi="Times New Roman" w:cs="Times New Roman"/>
          <w:b/>
          <w:sz w:val="40"/>
          <w:szCs w:val="40"/>
        </w:rPr>
      </w:pPr>
    </w:p>
    <w:p w:rsidR="007806ED" w:rsidRDefault="007806ED" w:rsidP="00466D64">
      <w:pPr>
        <w:pStyle w:val="a7"/>
        <w:jc w:val="center"/>
        <w:rPr>
          <w:rFonts w:ascii="Times New Roman" w:hAnsi="Times New Roman" w:cs="Times New Roman"/>
          <w:b/>
          <w:sz w:val="40"/>
          <w:szCs w:val="40"/>
        </w:rPr>
      </w:pPr>
    </w:p>
    <w:p w:rsidR="007806ED" w:rsidRPr="007806ED" w:rsidRDefault="00F4612B" w:rsidP="00466D64">
      <w:pPr>
        <w:pStyle w:val="a7"/>
        <w:jc w:val="center"/>
        <w:rPr>
          <w:rFonts w:ascii="Times New Roman" w:hAnsi="Times New Roman" w:cs="Times New Roman"/>
          <w:b/>
          <w:sz w:val="40"/>
          <w:szCs w:val="40"/>
        </w:rPr>
      </w:pPr>
      <w:r w:rsidRPr="007806ED">
        <w:rPr>
          <w:rFonts w:ascii="Times New Roman" w:hAnsi="Times New Roman" w:cs="Times New Roman"/>
          <w:b/>
          <w:sz w:val="40"/>
          <w:szCs w:val="40"/>
        </w:rPr>
        <w:t xml:space="preserve">ДОКЛАД </w:t>
      </w:r>
    </w:p>
    <w:p w:rsidR="007806ED" w:rsidRDefault="007806ED" w:rsidP="00466D64">
      <w:pPr>
        <w:pStyle w:val="a7"/>
        <w:jc w:val="center"/>
        <w:rPr>
          <w:rFonts w:ascii="Times New Roman" w:hAnsi="Times New Roman" w:cs="Times New Roman"/>
          <w:b/>
          <w:sz w:val="36"/>
          <w:szCs w:val="36"/>
        </w:rPr>
      </w:pPr>
    </w:p>
    <w:p w:rsidR="007806ED" w:rsidRDefault="007806ED" w:rsidP="00466D64">
      <w:pPr>
        <w:pStyle w:val="a7"/>
        <w:jc w:val="center"/>
        <w:rPr>
          <w:rFonts w:ascii="Times New Roman" w:hAnsi="Times New Roman" w:cs="Times New Roman"/>
          <w:b/>
          <w:sz w:val="36"/>
          <w:szCs w:val="36"/>
        </w:rPr>
      </w:pPr>
    </w:p>
    <w:p w:rsidR="007806ED" w:rsidRDefault="007806ED" w:rsidP="007806ED">
      <w:pPr>
        <w:pStyle w:val="a7"/>
        <w:jc w:val="center"/>
        <w:rPr>
          <w:rFonts w:ascii="Times New Roman" w:hAnsi="Times New Roman" w:cs="Times New Roman"/>
          <w:b/>
          <w:sz w:val="36"/>
          <w:szCs w:val="36"/>
        </w:rPr>
      </w:pPr>
    </w:p>
    <w:p w:rsidR="007806ED" w:rsidRDefault="007806ED" w:rsidP="007806ED">
      <w:pPr>
        <w:pStyle w:val="a7"/>
        <w:jc w:val="center"/>
        <w:rPr>
          <w:rFonts w:ascii="Times New Roman" w:hAnsi="Times New Roman" w:cs="Times New Roman"/>
          <w:b/>
          <w:sz w:val="36"/>
          <w:szCs w:val="36"/>
        </w:rPr>
      </w:pPr>
    </w:p>
    <w:p w:rsidR="00B54E96" w:rsidRPr="00466D64" w:rsidRDefault="007806ED" w:rsidP="007806ED">
      <w:pPr>
        <w:pStyle w:val="a7"/>
        <w:jc w:val="center"/>
        <w:rPr>
          <w:rFonts w:ascii="Times New Roman" w:hAnsi="Times New Roman" w:cs="Times New Roman"/>
          <w:b/>
          <w:sz w:val="36"/>
          <w:szCs w:val="36"/>
        </w:rPr>
      </w:pPr>
      <w:r>
        <w:rPr>
          <w:rFonts w:ascii="Times New Roman" w:hAnsi="Times New Roman" w:cs="Times New Roman"/>
          <w:b/>
          <w:sz w:val="36"/>
          <w:szCs w:val="36"/>
        </w:rPr>
        <w:t>О деятельности Общественной пал</w:t>
      </w:r>
      <w:r w:rsidR="00683B5D">
        <w:rPr>
          <w:rFonts w:ascii="Times New Roman" w:hAnsi="Times New Roman" w:cs="Times New Roman"/>
          <w:b/>
          <w:sz w:val="36"/>
          <w:szCs w:val="36"/>
        </w:rPr>
        <w:t>аты города Нижневартовска в 2020</w:t>
      </w:r>
      <w:r>
        <w:rPr>
          <w:rFonts w:ascii="Times New Roman" w:hAnsi="Times New Roman" w:cs="Times New Roman"/>
          <w:b/>
          <w:sz w:val="36"/>
          <w:szCs w:val="36"/>
        </w:rPr>
        <w:t xml:space="preserve"> году </w:t>
      </w:r>
    </w:p>
    <w:p w:rsidR="00466D64" w:rsidRPr="00466D64" w:rsidRDefault="00466D64" w:rsidP="00466D64">
      <w:pPr>
        <w:pStyle w:val="a7"/>
        <w:jc w:val="center"/>
        <w:rPr>
          <w:rFonts w:ascii="Times New Roman" w:hAnsi="Times New Roman" w:cs="Times New Roman"/>
          <w:b/>
          <w:sz w:val="36"/>
          <w:szCs w:val="36"/>
        </w:rPr>
      </w:pPr>
    </w:p>
    <w:p w:rsidR="00F4612B" w:rsidRP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6F67CE" w:rsidRDefault="006F67CE" w:rsidP="00F4612B">
      <w:pPr>
        <w:ind w:firstLine="567"/>
        <w:jc w:val="both"/>
        <w:rPr>
          <w:rFonts w:ascii="Times New Roman" w:hAnsi="Times New Roman" w:cs="Times New Roman"/>
          <w:b/>
          <w:sz w:val="28"/>
          <w:szCs w:val="28"/>
        </w:rPr>
      </w:pPr>
    </w:p>
    <w:p w:rsidR="006F67CE" w:rsidRDefault="006F67CE" w:rsidP="00F4612B">
      <w:pPr>
        <w:ind w:firstLine="567"/>
        <w:jc w:val="both"/>
        <w:rPr>
          <w:rFonts w:ascii="Times New Roman" w:hAnsi="Times New Roman" w:cs="Times New Roman"/>
          <w:b/>
          <w:sz w:val="28"/>
          <w:szCs w:val="28"/>
        </w:rPr>
      </w:pPr>
    </w:p>
    <w:p w:rsidR="00466D64" w:rsidRDefault="00466D64" w:rsidP="00F4612B">
      <w:pPr>
        <w:ind w:firstLine="567"/>
        <w:jc w:val="both"/>
        <w:rPr>
          <w:rFonts w:ascii="Times New Roman" w:hAnsi="Times New Roman" w:cs="Times New Roman"/>
          <w:b/>
          <w:sz w:val="28"/>
          <w:szCs w:val="28"/>
        </w:rPr>
      </w:pPr>
    </w:p>
    <w:p w:rsidR="00466D64" w:rsidRDefault="00466D64" w:rsidP="00F4612B">
      <w:pPr>
        <w:ind w:firstLine="567"/>
        <w:jc w:val="both"/>
        <w:rPr>
          <w:rFonts w:ascii="Times New Roman" w:hAnsi="Times New Roman" w:cs="Times New Roman"/>
          <w:b/>
          <w:sz w:val="28"/>
          <w:szCs w:val="28"/>
        </w:rPr>
      </w:pPr>
    </w:p>
    <w:p w:rsidR="006F67CE" w:rsidRDefault="00683B5D" w:rsidP="007806ED">
      <w:pPr>
        <w:ind w:firstLine="567"/>
        <w:jc w:val="center"/>
        <w:rPr>
          <w:rFonts w:ascii="Times New Roman" w:hAnsi="Times New Roman" w:cs="Times New Roman"/>
          <w:b/>
          <w:sz w:val="28"/>
          <w:szCs w:val="28"/>
        </w:rPr>
      </w:pPr>
      <w:r>
        <w:rPr>
          <w:rFonts w:ascii="Times New Roman" w:hAnsi="Times New Roman" w:cs="Times New Roman"/>
          <w:b/>
          <w:sz w:val="28"/>
          <w:szCs w:val="28"/>
        </w:rPr>
        <w:t>Нижневартовск, 2020</w:t>
      </w:r>
    </w:p>
    <w:p w:rsidR="00F4612B" w:rsidRPr="007806ED" w:rsidRDefault="00F4612B" w:rsidP="00F4612B">
      <w:pPr>
        <w:ind w:firstLine="567"/>
        <w:jc w:val="both"/>
        <w:rPr>
          <w:rFonts w:ascii="Times New Roman" w:hAnsi="Times New Roman" w:cs="Times New Roman"/>
          <w:b/>
        </w:rPr>
      </w:pPr>
      <w:r w:rsidRPr="007806ED">
        <w:rPr>
          <w:rFonts w:ascii="Times New Roman" w:hAnsi="Times New Roman" w:cs="Times New Roman"/>
          <w:b/>
        </w:rPr>
        <w:lastRenderedPageBreak/>
        <w:t>Доклад о деятельности Общественной пал</w:t>
      </w:r>
      <w:r w:rsidR="00683B5D">
        <w:rPr>
          <w:rFonts w:ascii="Times New Roman" w:hAnsi="Times New Roman" w:cs="Times New Roman"/>
          <w:b/>
        </w:rPr>
        <w:t>аты города Нижневартовска в 2020</w:t>
      </w:r>
      <w:r w:rsidRPr="007806ED">
        <w:rPr>
          <w:rFonts w:ascii="Times New Roman" w:hAnsi="Times New Roman" w:cs="Times New Roman"/>
          <w:b/>
        </w:rPr>
        <w:t xml:space="preserve"> году </w:t>
      </w:r>
    </w:p>
    <w:p w:rsidR="0074499F" w:rsidRPr="007806ED" w:rsidRDefault="00F4612B" w:rsidP="00F4612B">
      <w:pPr>
        <w:ind w:firstLine="567"/>
        <w:jc w:val="both"/>
        <w:rPr>
          <w:rFonts w:ascii="Times New Roman" w:hAnsi="Times New Roman" w:cs="Times New Roman"/>
        </w:rPr>
      </w:pPr>
      <w:r w:rsidRPr="007806ED">
        <w:rPr>
          <w:rFonts w:ascii="Times New Roman" w:hAnsi="Times New Roman" w:cs="Times New Roman"/>
        </w:rPr>
        <w:t>Подготовлен на основе информации и материалов, представленных комиссиями,</w:t>
      </w:r>
      <w:r w:rsidR="0074499F" w:rsidRPr="007806ED">
        <w:rPr>
          <w:rFonts w:ascii="Times New Roman" w:hAnsi="Times New Roman" w:cs="Times New Roman"/>
        </w:rPr>
        <w:t xml:space="preserve"> рабочими группами</w:t>
      </w:r>
      <w:r w:rsidRPr="007806ED">
        <w:rPr>
          <w:rFonts w:ascii="Times New Roman" w:hAnsi="Times New Roman" w:cs="Times New Roman"/>
        </w:rPr>
        <w:t xml:space="preserve"> Общественной палаты </w:t>
      </w:r>
      <w:r w:rsidR="0074499F" w:rsidRPr="007806ED">
        <w:rPr>
          <w:rFonts w:ascii="Times New Roman" w:hAnsi="Times New Roman" w:cs="Times New Roman"/>
        </w:rPr>
        <w:t>Нижневартовска</w:t>
      </w:r>
      <w:r w:rsidRPr="007806ED">
        <w:rPr>
          <w:rFonts w:ascii="Times New Roman" w:hAnsi="Times New Roman" w:cs="Times New Roman"/>
        </w:rPr>
        <w:t xml:space="preserve">. Согласован </w:t>
      </w:r>
      <w:r w:rsidR="00683B5D">
        <w:rPr>
          <w:rFonts w:ascii="Times New Roman" w:hAnsi="Times New Roman" w:cs="Times New Roman"/>
        </w:rPr>
        <w:t xml:space="preserve">заочным голосованием членов </w:t>
      </w:r>
      <w:r w:rsidRPr="007806ED">
        <w:rPr>
          <w:rFonts w:ascii="Times New Roman" w:hAnsi="Times New Roman" w:cs="Times New Roman"/>
        </w:rPr>
        <w:t xml:space="preserve">Общественной палаты </w:t>
      </w:r>
      <w:r w:rsidR="0074499F" w:rsidRPr="007806ED">
        <w:rPr>
          <w:rFonts w:ascii="Times New Roman" w:hAnsi="Times New Roman" w:cs="Times New Roman"/>
        </w:rPr>
        <w:t>города Нижневартовска</w:t>
      </w:r>
      <w:r w:rsidRPr="007806ED">
        <w:rPr>
          <w:rFonts w:ascii="Times New Roman" w:hAnsi="Times New Roman" w:cs="Times New Roman"/>
        </w:rPr>
        <w:t xml:space="preserve"> от </w:t>
      </w:r>
      <w:r w:rsidR="00714780">
        <w:rPr>
          <w:rFonts w:ascii="Times New Roman" w:hAnsi="Times New Roman" w:cs="Times New Roman"/>
        </w:rPr>
        <w:t>22</w:t>
      </w:r>
      <w:r w:rsidR="00746133">
        <w:rPr>
          <w:rFonts w:ascii="Times New Roman" w:hAnsi="Times New Roman" w:cs="Times New Roman"/>
        </w:rPr>
        <w:t xml:space="preserve"> декабря </w:t>
      </w:r>
      <w:r w:rsidR="00683B5D">
        <w:rPr>
          <w:rFonts w:ascii="Times New Roman" w:hAnsi="Times New Roman" w:cs="Times New Roman"/>
        </w:rPr>
        <w:t>2020</w:t>
      </w:r>
      <w:r w:rsidRPr="007806ED">
        <w:rPr>
          <w:rFonts w:ascii="Times New Roman" w:hAnsi="Times New Roman" w:cs="Times New Roman"/>
        </w:rPr>
        <w:t xml:space="preserve"> года (Протокол № </w:t>
      </w:r>
      <w:r w:rsidR="00E17794">
        <w:rPr>
          <w:rFonts w:ascii="Times New Roman" w:hAnsi="Times New Roman" w:cs="Times New Roman"/>
        </w:rPr>
        <w:t>5</w:t>
      </w:r>
      <w:bookmarkStart w:id="0" w:name="_GoBack"/>
      <w:bookmarkEnd w:id="0"/>
      <w:r w:rsidRPr="007806ED">
        <w:rPr>
          <w:rFonts w:ascii="Times New Roman" w:hAnsi="Times New Roman" w:cs="Times New Roman"/>
        </w:rPr>
        <w:t>)</w:t>
      </w:r>
      <w:r w:rsidR="0074499F" w:rsidRPr="007806ED">
        <w:rPr>
          <w:rFonts w:ascii="Times New Roman" w:hAnsi="Times New Roman" w:cs="Times New Roman"/>
        </w:rPr>
        <w:t>.</w:t>
      </w:r>
      <w:r w:rsidRPr="007806ED">
        <w:rPr>
          <w:rFonts w:ascii="Times New Roman" w:hAnsi="Times New Roman" w:cs="Times New Roman"/>
        </w:rPr>
        <w:t xml:space="preserve"> </w:t>
      </w:r>
    </w:p>
    <w:p w:rsidR="007806ED" w:rsidRDefault="007806ED" w:rsidP="00F4612B">
      <w:pPr>
        <w:ind w:firstLine="567"/>
        <w:jc w:val="both"/>
        <w:rPr>
          <w:rFonts w:ascii="Times New Roman" w:hAnsi="Times New Roman" w:cs="Times New Roman"/>
        </w:rPr>
      </w:pPr>
    </w:p>
    <w:p w:rsidR="00643054" w:rsidRDefault="00643054" w:rsidP="00F4612B">
      <w:pPr>
        <w:ind w:firstLine="567"/>
        <w:jc w:val="both"/>
        <w:rPr>
          <w:rFonts w:ascii="Times New Roman" w:hAnsi="Times New Roman" w:cs="Times New Roman"/>
        </w:rPr>
      </w:pPr>
      <w:r>
        <w:rPr>
          <w:rFonts w:ascii="Times New Roman" w:hAnsi="Times New Roman" w:cs="Times New Roman"/>
        </w:rPr>
        <w:t xml:space="preserve">В работе над докладом принимали участие: Яровой Н.А., </w:t>
      </w:r>
      <w:r w:rsidR="00683B5D">
        <w:rPr>
          <w:rFonts w:ascii="Times New Roman" w:hAnsi="Times New Roman" w:cs="Times New Roman"/>
        </w:rPr>
        <w:t>Зобнина</w:t>
      </w:r>
      <w:r>
        <w:rPr>
          <w:rFonts w:ascii="Times New Roman" w:hAnsi="Times New Roman" w:cs="Times New Roman"/>
        </w:rPr>
        <w:t xml:space="preserve"> </w:t>
      </w:r>
      <w:r w:rsidR="00683B5D">
        <w:rPr>
          <w:rFonts w:ascii="Times New Roman" w:hAnsi="Times New Roman" w:cs="Times New Roman"/>
        </w:rPr>
        <w:t>С</w:t>
      </w:r>
      <w:r>
        <w:rPr>
          <w:rFonts w:ascii="Times New Roman" w:hAnsi="Times New Roman" w:cs="Times New Roman"/>
        </w:rPr>
        <w:t>.</w:t>
      </w:r>
      <w:r w:rsidR="00683B5D">
        <w:rPr>
          <w:rFonts w:ascii="Times New Roman" w:hAnsi="Times New Roman" w:cs="Times New Roman"/>
        </w:rPr>
        <w:t>Е</w:t>
      </w:r>
      <w:r>
        <w:rPr>
          <w:rFonts w:ascii="Times New Roman" w:hAnsi="Times New Roman" w:cs="Times New Roman"/>
        </w:rPr>
        <w:t xml:space="preserve">., </w:t>
      </w:r>
      <w:r w:rsidR="00683B5D">
        <w:rPr>
          <w:rFonts w:ascii="Times New Roman" w:hAnsi="Times New Roman" w:cs="Times New Roman"/>
        </w:rPr>
        <w:t>Клевчук А.П</w:t>
      </w:r>
      <w:r>
        <w:rPr>
          <w:rFonts w:ascii="Times New Roman" w:hAnsi="Times New Roman" w:cs="Times New Roman"/>
        </w:rPr>
        <w:t xml:space="preserve">., </w:t>
      </w:r>
      <w:r w:rsidR="00683B5D">
        <w:rPr>
          <w:rFonts w:ascii="Times New Roman" w:hAnsi="Times New Roman" w:cs="Times New Roman"/>
        </w:rPr>
        <w:t>Исмагилов М.Р</w:t>
      </w:r>
      <w:r>
        <w:rPr>
          <w:rFonts w:ascii="Times New Roman" w:hAnsi="Times New Roman" w:cs="Times New Roman"/>
        </w:rPr>
        <w:t xml:space="preserve">., </w:t>
      </w:r>
      <w:r w:rsidR="00683B5D">
        <w:rPr>
          <w:rFonts w:ascii="Times New Roman" w:hAnsi="Times New Roman" w:cs="Times New Roman"/>
        </w:rPr>
        <w:t>Кругленя</w:t>
      </w:r>
      <w:r>
        <w:rPr>
          <w:rFonts w:ascii="Times New Roman" w:hAnsi="Times New Roman" w:cs="Times New Roman"/>
        </w:rPr>
        <w:t xml:space="preserve"> </w:t>
      </w:r>
      <w:r w:rsidR="00683B5D">
        <w:rPr>
          <w:rFonts w:ascii="Times New Roman" w:hAnsi="Times New Roman" w:cs="Times New Roman"/>
        </w:rPr>
        <w:t>А</w:t>
      </w:r>
      <w:r>
        <w:rPr>
          <w:rFonts w:ascii="Times New Roman" w:hAnsi="Times New Roman" w:cs="Times New Roman"/>
        </w:rPr>
        <w:t>.</w:t>
      </w:r>
      <w:r w:rsidR="00683B5D">
        <w:rPr>
          <w:rFonts w:ascii="Times New Roman" w:hAnsi="Times New Roman" w:cs="Times New Roman"/>
        </w:rPr>
        <w:t>Ф</w:t>
      </w:r>
      <w:r>
        <w:rPr>
          <w:rFonts w:ascii="Times New Roman" w:hAnsi="Times New Roman" w:cs="Times New Roman"/>
        </w:rPr>
        <w:t>.</w:t>
      </w:r>
    </w:p>
    <w:p w:rsidR="007806ED" w:rsidRDefault="00643054" w:rsidP="00F4612B">
      <w:pPr>
        <w:ind w:firstLine="567"/>
        <w:jc w:val="both"/>
        <w:rPr>
          <w:rFonts w:ascii="Times New Roman" w:hAnsi="Times New Roman" w:cs="Times New Roman"/>
        </w:rPr>
      </w:pPr>
      <w:r>
        <w:rPr>
          <w:rFonts w:ascii="Times New Roman" w:hAnsi="Times New Roman" w:cs="Times New Roman"/>
        </w:rPr>
        <w:t xml:space="preserve"> </w:t>
      </w:r>
    </w:p>
    <w:p w:rsidR="00F4612B" w:rsidRPr="007806ED" w:rsidRDefault="00F4612B" w:rsidP="00F4612B">
      <w:pPr>
        <w:ind w:firstLine="567"/>
        <w:jc w:val="both"/>
        <w:rPr>
          <w:rFonts w:ascii="Times New Roman" w:hAnsi="Times New Roman" w:cs="Times New Roman"/>
        </w:rPr>
      </w:pPr>
      <w:r w:rsidRPr="007806ED">
        <w:rPr>
          <w:rFonts w:ascii="Times New Roman" w:hAnsi="Times New Roman" w:cs="Times New Roman"/>
        </w:rPr>
        <w:t>Редакционная подготовка: Алексеев Е.А.</w:t>
      </w:r>
    </w:p>
    <w:p w:rsidR="00E816AD" w:rsidRPr="006F67CE" w:rsidRDefault="00E816AD" w:rsidP="00F4612B">
      <w:pPr>
        <w:ind w:firstLine="567"/>
        <w:jc w:val="both"/>
        <w:rPr>
          <w:rFonts w:ascii="Times New Roman" w:hAnsi="Times New Roman" w:cs="Times New Roman"/>
          <w:i/>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466D64" w:rsidRDefault="00466D64" w:rsidP="00E816AD">
      <w:pPr>
        <w:ind w:firstLine="567"/>
        <w:jc w:val="center"/>
        <w:rPr>
          <w:rFonts w:ascii="Times New Roman" w:hAnsi="Times New Roman" w:cs="Times New Roman"/>
          <w:b/>
          <w:sz w:val="36"/>
          <w:szCs w:val="36"/>
        </w:rPr>
      </w:pPr>
    </w:p>
    <w:p w:rsidR="007806ED" w:rsidRDefault="007806ED" w:rsidP="00AF4CB2">
      <w:pPr>
        <w:pStyle w:val="a7"/>
        <w:jc w:val="center"/>
        <w:rPr>
          <w:rFonts w:ascii="Times New Roman" w:hAnsi="Times New Roman" w:cs="Times New Roman"/>
          <w:b/>
          <w:sz w:val="28"/>
          <w:szCs w:val="28"/>
        </w:rPr>
      </w:pPr>
    </w:p>
    <w:p w:rsidR="00E816AD" w:rsidRPr="00AF4CB2" w:rsidRDefault="00E816AD" w:rsidP="00AF4CB2">
      <w:pPr>
        <w:pStyle w:val="a7"/>
        <w:jc w:val="center"/>
        <w:rPr>
          <w:rFonts w:ascii="Times New Roman" w:hAnsi="Times New Roman" w:cs="Times New Roman"/>
          <w:b/>
          <w:sz w:val="28"/>
          <w:szCs w:val="28"/>
        </w:rPr>
      </w:pPr>
      <w:r w:rsidRPr="00AF4CB2">
        <w:rPr>
          <w:rFonts w:ascii="Times New Roman" w:hAnsi="Times New Roman" w:cs="Times New Roman"/>
          <w:b/>
          <w:sz w:val="28"/>
          <w:szCs w:val="28"/>
        </w:rPr>
        <w:lastRenderedPageBreak/>
        <w:t>Оглавление</w:t>
      </w:r>
    </w:p>
    <w:p w:rsidR="00AF4CB2" w:rsidRDefault="00AF4CB2" w:rsidP="00AF4CB2">
      <w:pPr>
        <w:pStyle w:val="a7"/>
        <w:jc w:val="both"/>
        <w:rPr>
          <w:rFonts w:ascii="Times New Roman" w:hAnsi="Times New Roman" w:cs="Times New Roman"/>
          <w:b/>
          <w:sz w:val="28"/>
          <w:szCs w:val="28"/>
        </w:rPr>
      </w:pPr>
    </w:p>
    <w:p w:rsidR="00E816AD" w:rsidRPr="00AF4CB2" w:rsidRDefault="00E816AD"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Введение</w:t>
      </w:r>
      <w:r w:rsidR="00466D64" w:rsidRPr="00AF4CB2">
        <w:rPr>
          <w:rFonts w:ascii="Times New Roman" w:hAnsi="Times New Roman" w:cs="Times New Roman"/>
          <w:sz w:val="28"/>
          <w:szCs w:val="28"/>
        </w:rPr>
        <w:t>…………………………………………</w:t>
      </w:r>
      <w:r w:rsidR="00AF4CB2" w:rsidRPr="00AF4CB2">
        <w:rPr>
          <w:rFonts w:ascii="Times New Roman" w:hAnsi="Times New Roman" w:cs="Times New Roman"/>
          <w:sz w:val="28"/>
          <w:szCs w:val="28"/>
        </w:rPr>
        <w:t>…………………….</w:t>
      </w:r>
      <w:r w:rsidR="00466D64" w:rsidRPr="00AF4CB2">
        <w:rPr>
          <w:rFonts w:ascii="Times New Roman" w:hAnsi="Times New Roman" w:cs="Times New Roman"/>
          <w:sz w:val="28"/>
          <w:szCs w:val="28"/>
        </w:rPr>
        <w:t>…………</w:t>
      </w:r>
      <w:r w:rsidR="00683B5D">
        <w:rPr>
          <w:rFonts w:ascii="Times New Roman" w:hAnsi="Times New Roman" w:cs="Times New Roman"/>
          <w:sz w:val="28"/>
          <w:szCs w:val="28"/>
        </w:rPr>
        <w:t>.</w:t>
      </w:r>
      <w:r w:rsidR="00466D64" w:rsidRPr="00AF4CB2">
        <w:rPr>
          <w:rFonts w:ascii="Times New Roman" w:hAnsi="Times New Roman" w:cs="Times New Roman"/>
          <w:sz w:val="28"/>
          <w:szCs w:val="28"/>
        </w:rPr>
        <w:t>. 4</w:t>
      </w:r>
      <w:r w:rsidRPr="00AF4CB2">
        <w:rPr>
          <w:rFonts w:ascii="Times New Roman" w:hAnsi="Times New Roman" w:cs="Times New Roman"/>
          <w:sz w:val="28"/>
          <w:szCs w:val="28"/>
        </w:rPr>
        <w:t xml:space="preserve"> </w:t>
      </w:r>
    </w:p>
    <w:p w:rsidR="00AF4CB2" w:rsidRPr="00AF4CB2" w:rsidRDefault="00AF4CB2" w:rsidP="00AF4CB2">
      <w:pPr>
        <w:pStyle w:val="a7"/>
        <w:jc w:val="both"/>
        <w:rPr>
          <w:rFonts w:ascii="Times New Roman" w:hAnsi="Times New Roman" w:cs="Times New Roman"/>
          <w:sz w:val="28"/>
          <w:szCs w:val="28"/>
        </w:rPr>
      </w:pPr>
    </w:p>
    <w:p w:rsidR="00AF4CB2" w:rsidRPr="00AF4CB2" w:rsidRDefault="00E816AD"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Глава </w:t>
      </w:r>
      <w:r w:rsidR="00AF4CB2" w:rsidRPr="00AF4CB2">
        <w:rPr>
          <w:rFonts w:ascii="Times New Roman" w:hAnsi="Times New Roman" w:cs="Times New Roman"/>
          <w:b/>
          <w:sz w:val="28"/>
          <w:szCs w:val="28"/>
        </w:rPr>
        <w:t xml:space="preserve">1. Основные направления деятельности Общественной </w:t>
      </w:r>
    </w:p>
    <w:p w:rsidR="00E816AD" w:rsidRDefault="00AF4CB2"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палаты города Нижневартовска</w:t>
      </w:r>
      <w:r w:rsidRPr="00AF4CB2">
        <w:rPr>
          <w:rFonts w:ascii="Times New Roman" w:hAnsi="Times New Roman" w:cs="Times New Roman"/>
          <w:sz w:val="28"/>
          <w:szCs w:val="28"/>
        </w:rPr>
        <w:t xml:space="preserve"> …….……………………………………</w:t>
      </w:r>
      <w:r w:rsidR="004D158B">
        <w:rPr>
          <w:rFonts w:ascii="Times New Roman" w:hAnsi="Times New Roman" w:cs="Times New Roman"/>
          <w:sz w:val="28"/>
          <w:szCs w:val="28"/>
        </w:rPr>
        <w:t>.</w:t>
      </w:r>
      <w:r w:rsidRPr="00AF4CB2">
        <w:rPr>
          <w:rFonts w:ascii="Times New Roman" w:hAnsi="Times New Roman" w:cs="Times New Roman"/>
          <w:sz w:val="28"/>
          <w:szCs w:val="28"/>
        </w:rPr>
        <w:t>…...</w:t>
      </w:r>
      <w:r w:rsidR="003E65BA">
        <w:rPr>
          <w:rFonts w:ascii="Times New Roman" w:hAnsi="Times New Roman" w:cs="Times New Roman"/>
          <w:sz w:val="28"/>
          <w:szCs w:val="28"/>
        </w:rPr>
        <w:t>5</w:t>
      </w:r>
    </w:p>
    <w:p w:rsidR="0043230B" w:rsidRDefault="0043230B" w:rsidP="00AF4CB2">
      <w:pPr>
        <w:pStyle w:val="a7"/>
        <w:jc w:val="both"/>
        <w:rPr>
          <w:rFonts w:ascii="Times New Roman" w:hAnsi="Times New Roman" w:cs="Times New Roman"/>
          <w:sz w:val="28"/>
          <w:szCs w:val="28"/>
        </w:rPr>
      </w:pPr>
    </w:p>
    <w:p w:rsidR="003E65BA" w:rsidRDefault="003E65BA" w:rsidP="00983BFE">
      <w:pPr>
        <w:pStyle w:val="a7"/>
        <w:numPr>
          <w:ilvl w:val="1"/>
          <w:numId w:val="4"/>
        </w:numPr>
        <w:ind w:left="567" w:hanging="567"/>
        <w:jc w:val="both"/>
        <w:rPr>
          <w:rFonts w:ascii="Times New Roman" w:hAnsi="Times New Roman" w:cs="Times New Roman"/>
          <w:sz w:val="28"/>
          <w:szCs w:val="28"/>
        </w:rPr>
      </w:pPr>
      <w:r>
        <w:rPr>
          <w:rFonts w:ascii="Times New Roman" w:hAnsi="Times New Roman" w:cs="Times New Roman"/>
          <w:sz w:val="28"/>
          <w:szCs w:val="28"/>
        </w:rPr>
        <w:t>Основные мероприятия</w:t>
      </w:r>
      <w:r w:rsidR="00983BFE">
        <w:rPr>
          <w:rFonts w:ascii="Times New Roman" w:hAnsi="Times New Roman" w:cs="Times New Roman"/>
          <w:sz w:val="28"/>
          <w:szCs w:val="28"/>
        </w:rPr>
        <w:t>………………………………………………………5</w:t>
      </w:r>
    </w:p>
    <w:p w:rsidR="003E65BA" w:rsidRDefault="003E65BA" w:rsidP="00AF4CB2">
      <w:pPr>
        <w:pStyle w:val="a7"/>
        <w:jc w:val="both"/>
        <w:rPr>
          <w:rFonts w:ascii="Times New Roman" w:hAnsi="Times New Roman" w:cs="Times New Roman"/>
          <w:sz w:val="28"/>
          <w:szCs w:val="28"/>
        </w:rPr>
      </w:pPr>
    </w:p>
    <w:p w:rsidR="0043230B" w:rsidRDefault="0043230B" w:rsidP="00AF4CB2">
      <w:pPr>
        <w:pStyle w:val="a7"/>
        <w:jc w:val="both"/>
        <w:rPr>
          <w:rFonts w:ascii="Times New Roman" w:hAnsi="Times New Roman" w:cs="Times New Roman"/>
          <w:sz w:val="28"/>
          <w:szCs w:val="28"/>
        </w:rPr>
      </w:pPr>
      <w:r>
        <w:rPr>
          <w:rFonts w:ascii="Times New Roman" w:hAnsi="Times New Roman" w:cs="Times New Roman"/>
          <w:sz w:val="28"/>
          <w:szCs w:val="28"/>
        </w:rPr>
        <w:t>1.2. Заседания Обществе</w:t>
      </w:r>
      <w:r w:rsidR="00861220">
        <w:rPr>
          <w:rFonts w:ascii="Times New Roman" w:hAnsi="Times New Roman" w:cs="Times New Roman"/>
          <w:sz w:val="28"/>
          <w:szCs w:val="28"/>
        </w:rPr>
        <w:t>нной палаты  ..………………………………………</w:t>
      </w:r>
      <w:r w:rsidR="00264BD7">
        <w:rPr>
          <w:rFonts w:ascii="Times New Roman" w:hAnsi="Times New Roman" w:cs="Times New Roman"/>
          <w:sz w:val="28"/>
          <w:szCs w:val="28"/>
        </w:rPr>
        <w:t>.</w:t>
      </w:r>
      <w:r w:rsidR="00861220">
        <w:rPr>
          <w:rFonts w:ascii="Times New Roman" w:hAnsi="Times New Roman" w:cs="Times New Roman"/>
          <w:sz w:val="28"/>
          <w:szCs w:val="28"/>
        </w:rPr>
        <w:t>…</w:t>
      </w:r>
      <w:r w:rsidR="00264BD7">
        <w:rPr>
          <w:rFonts w:ascii="Times New Roman" w:hAnsi="Times New Roman" w:cs="Times New Roman"/>
          <w:sz w:val="28"/>
          <w:szCs w:val="28"/>
        </w:rPr>
        <w:t>7</w:t>
      </w:r>
    </w:p>
    <w:p w:rsidR="0043230B" w:rsidRDefault="0043230B" w:rsidP="00AF4CB2">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1.3. Деятельность комисси</w:t>
      </w:r>
      <w:r w:rsidR="00B15876">
        <w:rPr>
          <w:rFonts w:ascii="Times New Roman" w:hAnsi="Times New Roman" w:cs="Times New Roman"/>
          <w:sz w:val="28"/>
          <w:szCs w:val="28"/>
        </w:rPr>
        <w:t>й Общественной палаты …...………………………</w:t>
      </w:r>
      <w:r>
        <w:rPr>
          <w:rFonts w:ascii="Times New Roman" w:hAnsi="Times New Roman" w:cs="Times New Roman"/>
          <w:sz w:val="28"/>
          <w:szCs w:val="28"/>
        </w:rPr>
        <w:t>.</w:t>
      </w:r>
      <w:r w:rsidR="00264BD7">
        <w:rPr>
          <w:rFonts w:ascii="Times New Roman" w:hAnsi="Times New Roman" w:cs="Times New Roman"/>
          <w:sz w:val="28"/>
          <w:szCs w:val="28"/>
        </w:rPr>
        <w:t>10</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1.3.1. </w:t>
      </w:r>
      <w:r w:rsidRPr="0043230B">
        <w:rPr>
          <w:rFonts w:ascii="Times New Roman" w:hAnsi="Times New Roman" w:cs="Times New Roman"/>
          <w:sz w:val="28"/>
          <w:szCs w:val="28"/>
        </w:rPr>
        <w:t>Комиссия по строительству, благоустройству и ЖКХ</w:t>
      </w:r>
      <w:r>
        <w:rPr>
          <w:rFonts w:ascii="Times New Roman" w:hAnsi="Times New Roman" w:cs="Times New Roman"/>
          <w:sz w:val="28"/>
          <w:szCs w:val="28"/>
        </w:rPr>
        <w:t xml:space="preserve"> ..…………………</w:t>
      </w:r>
      <w:r w:rsidR="00264BD7">
        <w:rPr>
          <w:rFonts w:ascii="Times New Roman" w:hAnsi="Times New Roman" w:cs="Times New Roman"/>
          <w:sz w:val="28"/>
          <w:szCs w:val="28"/>
        </w:rPr>
        <w:t>10</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1.3.2. </w:t>
      </w:r>
      <w:r w:rsidRPr="0043230B">
        <w:rPr>
          <w:rFonts w:ascii="Times New Roman" w:hAnsi="Times New Roman" w:cs="Times New Roman"/>
          <w:sz w:val="28"/>
          <w:szCs w:val="28"/>
        </w:rPr>
        <w:t>Комиссия по социальной и молодежной политике</w:t>
      </w:r>
      <w:r>
        <w:rPr>
          <w:rFonts w:ascii="Times New Roman" w:hAnsi="Times New Roman" w:cs="Times New Roman"/>
          <w:sz w:val="28"/>
          <w:szCs w:val="28"/>
        </w:rPr>
        <w:t>……………………….</w:t>
      </w:r>
      <w:r w:rsidR="00264BD7">
        <w:rPr>
          <w:rFonts w:ascii="Times New Roman" w:hAnsi="Times New Roman" w:cs="Times New Roman"/>
          <w:sz w:val="28"/>
          <w:szCs w:val="28"/>
        </w:rPr>
        <w:t>11</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1.3.3. </w:t>
      </w:r>
      <w:r w:rsidRPr="0043230B">
        <w:rPr>
          <w:rFonts w:ascii="Times New Roman" w:hAnsi="Times New Roman" w:cs="Times New Roman"/>
          <w:sz w:val="28"/>
          <w:szCs w:val="28"/>
        </w:rPr>
        <w:t xml:space="preserve">Комиссия по общественному контролю и правозащитной </w:t>
      </w: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д</w:t>
      </w:r>
      <w:r w:rsidRPr="0043230B">
        <w:rPr>
          <w:rFonts w:ascii="Times New Roman" w:hAnsi="Times New Roman" w:cs="Times New Roman"/>
          <w:sz w:val="28"/>
          <w:szCs w:val="28"/>
        </w:rPr>
        <w:t>еятельности</w:t>
      </w:r>
      <w:r>
        <w:rPr>
          <w:rFonts w:ascii="Times New Roman" w:hAnsi="Times New Roman" w:cs="Times New Roman"/>
          <w:sz w:val="28"/>
          <w:szCs w:val="28"/>
        </w:rPr>
        <w:t>.……………………………………………………………………….</w:t>
      </w:r>
      <w:r w:rsidR="00264BD7">
        <w:rPr>
          <w:rFonts w:ascii="Times New Roman" w:hAnsi="Times New Roman" w:cs="Times New Roman"/>
          <w:sz w:val="28"/>
          <w:szCs w:val="28"/>
        </w:rPr>
        <w:t>11</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1.4. </w:t>
      </w:r>
      <w:r w:rsidRPr="0043230B">
        <w:rPr>
          <w:rFonts w:ascii="Times New Roman" w:hAnsi="Times New Roman" w:cs="Times New Roman"/>
          <w:sz w:val="28"/>
          <w:szCs w:val="28"/>
        </w:rPr>
        <w:t>Деятельность Общественного патруля</w:t>
      </w:r>
      <w:r>
        <w:rPr>
          <w:rFonts w:ascii="Times New Roman" w:hAnsi="Times New Roman" w:cs="Times New Roman"/>
          <w:sz w:val="28"/>
          <w:szCs w:val="28"/>
        </w:rPr>
        <w:t>………………………………………</w:t>
      </w:r>
      <w:r w:rsidR="006A0D02">
        <w:rPr>
          <w:rFonts w:ascii="Times New Roman" w:hAnsi="Times New Roman" w:cs="Times New Roman"/>
          <w:sz w:val="28"/>
          <w:szCs w:val="28"/>
        </w:rPr>
        <w:t>13</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1.5. </w:t>
      </w:r>
      <w:r w:rsidRPr="0043230B">
        <w:rPr>
          <w:rFonts w:ascii="Times New Roman" w:hAnsi="Times New Roman" w:cs="Times New Roman"/>
          <w:sz w:val="28"/>
          <w:szCs w:val="28"/>
        </w:rPr>
        <w:t>Деятельность Рабочей группы для общественного контроля</w:t>
      </w:r>
    </w:p>
    <w:p w:rsidR="0043230B" w:rsidRDefault="0043230B" w:rsidP="0043230B">
      <w:pPr>
        <w:pStyle w:val="a7"/>
        <w:jc w:val="both"/>
        <w:rPr>
          <w:rFonts w:ascii="Times New Roman" w:hAnsi="Times New Roman" w:cs="Times New Roman"/>
          <w:sz w:val="28"/>
          <w:szCs w:val="28"/>
        </w:rPr>
      </w:pPr>
      <w:r w:rsidRPr="0043230B">
        <w:rPr>
          <w:rFonts w:ascii="Times New Roman" w:hAnsi="Times New Roman" w:cs="Times New Roman"/>
          <w:sz w:val="28"/>
          <w:szCs w:val="28"/>
        </w:rPr>
        <w:t>за предоставлением детям-сиротам жилых помещений</w:t>
      </w:r>
      <w:r>
        <w:rPr>
          <w:rFonts w:ascii="Times New Roman" w:hAnsi="Times New Roman" w:cs="Times New Roman"/>
          <w:sz w:val="28"/>
          <w:szCs w:val="28"/>
        </w:rPr>
        <w:t xml:space="preserve"> ..………………………</w:t>
      </w:r>
      <w:r w:rsidR="00264BD7">
        <w:rPr>
          <w:rFonts w:ascii="Times New Roman" w:hAnsi="Times New Roman" w:cs="Times New Roman"/>
          <w:sz w:val="28"/>
          <w:szCs w:val="28"/>
        </w:rPr>
        <w:t>13</w:t>
      </w:r>
    </w:p>
    <w:p w:rsidR="005E64F5" w:rsidRDefault="005E64F5" w:rsidP="0043230B">
      <w:pPr>
        <w:pStyle w:val="a7"/>
        <w:jc w:val="both"/>
        <w:rPr>
          <w:rFonts w:ascii="Times New Roman" w:hAnsi="Times New Roman" w:cs="Times New Roman"/>
          <w:sz w:val="28"/>
          <w:szCs w:val="28"/>
        </w:rPr>
      </w:pPr>
    </w:p>
    <w:p w:rsidR="005E64F5" w:rsidRDefault="005E64F5" w:rsidP="0043230B">
      <w:pPr>
        <w:pStyle w:val="a7"/>
        <w:jc w:val="both"/>
        <w:rPr>
          <w:rFonts w:ascii="Times New Roman" w:hAnsi="Times New Roman" w:cs="Times New Roman"/>
          <w:sz w:val="28"/>
          <w:szCs w:val="28"/>
        </w:rPr>
      </w:pPr>
      <w:r>
        <w:rPr>
          <w:rFonts w:ascii="Times New Roman" w:hAnsi="Times New Roman" w:cs="Times New Roman"/>
          <w:sz w:val="28"/>
          <w:szCs w:val="28"/>
        </w:rPr>
        <w:t>1.6. Взаимодействие с Обществе</w:t>
      </w:r>
      <w:r w:rsidR="006A0D02">
        <w:rPr>
          <w:rFonts w:ascii="Times New Roman" w:hAnsi="Times New Roman" w:cs="Times New Roman"/>
          <w:sz w:val="28"/>
          <w:szCs w:val="28"/>
        </w:rPr>
        <w:t>нной палатой ХМАО-Югры………………….14</w:t>
      </w:r>
    </w:p>
    <w:p w:rsidR="0043230B" w:rsidRDefault="0043230B" w:rsidP="0043230B">
      <w:pPr>
        <w:pStyle w:val="a7"/>
        <w:jc w:val="both"/>
        <w:rPr>
          <w:rFonts w:ascii="Times New Roman" w:hAnsi="Times New Roman" w:cs="Times New Roman"/>
          <w:sz w:val="28"/>
          <w:szCs w:val="28"/>
        </w:rPr>
      </w:pPr>
    </w:p>
    <w:p w:rsidR="00AF4CB2" w:rsidRPr="00AF4CB2" w:rsidRDefault="00E816AD"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Глава </w:t>
      </w:r>
      <w:r w:rsidR="00AF4CB2" w:rsidRPr="00AF4CB2">
        <w:rPr>
          <w:rFonts w:ascii="Times New Roman" w:hAnsi="Times New Roman" w:cs="Times New Roman"/>
          <w:b/>
          <w:sz w:val="28"/>
          <w:szCs w:val="28"/>
        </w:rPr>
        <w:t xml:space="preserve">2. Информационное пространство и взаимодействие </w:t>
      </w:r>
    </w:p>
    <w:p w:rsidR="00AF4CB2" w:rsidRPr="00AF4CB2" w:rsidRDefault="00AF4CB2"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Общественной палаты города Нижневартовска со средствами </w:t>
      </w:r>
    </w:p>
    <w:p w:rsidR="00E816AD" w:rsidRPr="00AF4CB2" w:rsidRDefault="00AF4CB2"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массовой информации</w:t>
      </w:r>
      <w:r w:rsidRPr="00AF4CB2">
        <w:rPr>
          <w:rFonts w:ascii="Times New Roman" w:hAnsi="Times New Roman" w:cs="Times New Roman"/>
          <w:sz w:val="28"/>
          <w:szCs w:val="28"/>
        </w:rPr>
        <w:t>…</w:t>
      </w:r>
      <w:r w:rsidR="00B15876">
        <w:rPr>
          <w:rFonts w:ascii="Times New Roman" w:hAnsi="Times New Roman" w:cs="Times New Roman"/>
          <w:sz w:val="28"/>
          <w:szCs w:val="28"/>
        </w:rPr>
        <w:t>..</w:t>
      </w:r>
      <w:r w:rsidRPr="00AF4CB2">
        <w:rPr>
          <w:rFonts w:ascii="Times New Roman" w:hAnsi="Times New Roman" w:cs="Times New Roman"/>
          <w:sz w:val="28"/>
          <w:szCs w:val="28"/>
        </w:rPr>
        <w:t>………………………………………………………</w:t>
      </w:r>
      <w:r w:rsidR="007E232C">
        <w:rPr>
          <w:rFonts w:ascii="Times New Roman" w:hAnsi="Times New Roman" w:cs="Times New Roman"/>
          <w:sz w:val="28"/>
          <w:szCs w:val="28"/>
        </w:rPr>
        <w:t>.</w:t>
      </w:r>
      <w:r w:rsidR="006A0D02">
        <w:rPr>
          <w:rFonts w:ascii="Times New Roman" w:hAnsi="Times New Roman" w:cs="Times New Roman"/>
          <w:sz w:val="28"/>
          <w:szCs w:val="28"/>
        </w:rPr>
        <w:t>15</w:t>
      </w:r>
    </w:p>
    <w:p w:rsidR="00AF4CB2" w:rsidRPr="00AF4CB2" w:rsidRDefault="00AF4CB2" w:rsidP="00AF4CB2">
      <w:pPr>
        <w:pStyle w:val="a7"/>
        <w:jc w:val="both"/>
        <w:rPr>
          <w:rFonts w:ascii="Times New Roman" w:hAnsi="Times New Roman" w:cs="Times New Roman"/>
          <w:sz w:val="28"/>
          <w:szCs w:val="28"/>
        </w:rPr>
      </w:pPr>
    </w:p>
    <w:p w:rsidR="00E816AD" w:rsidRPr="00AF4CB2" w:rsidRDefault="00E816AD"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Заключение</w:t>
      </w:r>
      <w:r w:rsidR="00AF4CB2" w:rsidRPr="00AF4CB2">
        <w:rPr>
          <w:rFonts w:ascii="Times New Roman" w:hAnsi="Times New Roman" w:cs="Times New Roman"/>
          <w:sz w:val="28"/>
          <w:szCs w:val="28"/>
        </w:rPr>
        <w:t>……………</w:t>
      </w:r>
      <w:r w:rsidR="00B15876">
        <w:rPr>
          <w:rFonts w:ascii="Times New Roman" w:hAnsi="Times New Roman" w:cs="Times New Roman"/>
          <w:sz w:val="28"/>
          <w:szCs w:val="28"/>
        </w:rPr>
        <w:t>..</w:t>
      </w:r>
      <w:r w:rsidR="00AF4CB2" w:rsidRPr="00AF4CB2">
        <w:rPr>
          <w:rFonts w:ascii="Times New Roman" w:hAnsi="Times New Roman" w:cs="Times New Roman"/>
          <w:sz w:val="28"/>
          <w:szCs w:val="28"/>
        </w:rPr>
        <w:t>…………………………………………………</w:t>
      </w:r>
      <w:r w:rsidR="007E232C">
        <w:rPr>
          <w:rFonts w:ascii="Times New Roman" w:hAnsi="Times New Roman" w:cs="Times New Roman"/>
          <w:sz w:val="28"/>
          <w:szCs w:val="28"/>
        </w:rPr>
        <w:t>.</w:t>
      </w:r>
      <w:r w:rsidR="00345A1E">
        <w:rPr>
          <w:rFonts w:ascii="Times New Roman" w:hAnsi="Times New Roman" w:cs="Times New Roman"/>
          <w:sz w:val="28"/>
          <w:szCs w:val="28"/>
        </w:rPr>
        <w:t>….......</w:t>
      </w:r>
      <w:r w:rsidR="006A0D02">
        <w:rPr>
          <w:rFonts w:ascii="Times New Roman" w:hAnsi="Times New Roman" w:cs="Times New Roman"/>
          <w:sz w:val="28"/>
          <w:szCs w:val="28"/>
        </w:rPr>
        <w:t>17</w:t>
      </w:r>
    </w:p>
    <w:p w:rsidR="006F67CE" w:rsidRPr="00AF4CB2" w:rsidRDefault="006F67CE" w:rsidP="00AF4CB2">
      <w:pPr>
        <w:pStyle w:val="a7"/>
        <w:jc w:val="both"/>
        <w:rPr>
          <w:rFonts w:ascii="Times New Roman" w:hAnsi="Times New Roman" w:cs="Times New Roman"/>
          <w:sz w:val="28"/>
          <w:szCs w:val="28"/>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Pr="006F67CE" w:rsidRDefault="006F67CE" w:rsidP="006F67CE">
      <w:pPr>
        <w:ind w:firstLine="567"/>
        <w:jc w:val="center"/>
        <w:rPr>
          <w:rFonts w:ascii="Times New Roman" w:hAnsi="Times New Roman" w:cs="Times New Roman"/>
          <w:b/>
          <w:sz w:val="28"/>
          <w:szCs w:val="28"/>
        </w:rPr>
      </w:pPr>
      <w:r w:rsidRPr="006F67CE">
        <w:rPr>
          <w:rFonts w:ascii="Times New Roman" w:hAnsi="Times New Roman" w:cs="Times New Roman"/>
          <w:b/>
          <w:sz w:val="28"/>
          <w:szCs w:val="28"/>
        </w:rPr>
        <w:lastRenderedPageBreak/>
        <w:t>Введение</w:t>
      </w:r>
    </w:p>
    <w:p w:rsidR="0043230B" w:rsidRDefault="00E816AD" w:rsidP="00F4612B">
      <w:pPr>
        <w:ind w:firstLine="567"/>
        <w:jc w:val="both"/>
        <w:rPr>
          <w:rFonts w:ascii="Times New Roman" w:hAnsi="Times New Roman" w:cs="Times New Roman"/>
          <w:sz w:val="28"/>
          <w:szCs w:val="28"/>
        </w:rPr>
      </w:pPr>
      <w:r w:rsidRPr="006F67CE">
        <w:rPr>
          <w:rFonts w:ascii="Times New Roman" w:hAnsi="Times New Roman" w:cs="Times New Roman"/>
          <w:sz w:val="28"/>
          <w:szCs w:val="28"/>
        </w:rPr>
        <w:t xml:space="preserve">Общественная палата </w:t>
      </w:r>
      <w:r w:rsidR="006F67CE">
        <w:rPr>
          <w:rFonts w:ascii="Times New Roman" w:hAnsi="Times New Roman" w:cs="Times New Roman"/>
          <w:sz w:val="28"/>
          <w:szCs w:val="28"/>
        </w:rPr>
        <w:t>города Нижневартовска</w:t>
      </w:r>
      <w:r w:rsidR="0043230B">
        <w:rPr>
          <w:rFonts w:ascii="Times New Roman" w:hAnsi="Times New Roman" w:cs="Times New Roman"/>
          <w:sz w:val="28"/>
          <w:szCs w:val="28"/>
        </w:rPr>
        <w:t xml:space="preserve">, являясь субъектом общественного контроля, представляет собой коллегиальный совещательный орган, созданный на уровне муниципального образования, с целью оказания содействия органам местного самоуправления в решении важных для населения вопросов экономического и социального развития, подготовке предложений и рекомендаций, защиты прав и свобод граждан и организаций.     </w:t>
      </w:r>
    </w:p>
    <w:p w:rsidR="00720B11" w:rsidRDefault="00683B5D" w:rsidP="00F4612B">
      <w:pPr>
        <w:ind w:firstLine="567"/>
        <w:jc w:val="both"/>
        <w:rPr>
          <w:rFonts w:ascii="Times New Roman" w:hAnsi="Times New Roman" w:cs="Times New Roman"/>
          <w:sz w:val="28"/>
          <w:szCs w:val="28"/>
        </w:rPr>
      </w:pPr>
      <w:r>
        <w:rPr>
          <w:rFonts w:ascii="Times New Roman" w:hAnsi="Times New Roman" w:cs="Times New Roman"/>
          <w:sz w:val="28"/>
          <w:szCs w:val="28"/>
        </w:rPr>
        <w:t>В марте 2020 года был сформирован новый состав</w:t>
      </w:r>
      <w:r w:rsidR="00E861AB">
        <w:rPr>
          <w:rFonts w:ascii="Times New Roman" w:hAnsi="Times New Roman" w:cs="Times New Roman"/>
          <w:sz w:val="28"/>
          <w:szCs w:val="28"/>
        </w:rPr>
        <w:t xml:space="preserve"> О</w:t>
      </w:r>
      <w:r w:rsidR="006F67CE">
        <w:rPr>
          <w:rFonts w:ascii="Times New Roman" w:hAnsi="Times New Roman" w:cs="Times New Roman"/>
          <w:sz w:val="28"/>
          <w:szCs w:val="28"/>
        </w:rPr>
        <w:t>бщественн</w:t>
      </w:r>
      <w:r>
        <w:rPr>
          <w:rFonts w:ascii="Times New Roman" w:hAnsi="Times New Roman" w:cs="Times New Roman"/>
          <w:sz w:val="28"/>
          <w:szCs w:val="28"/>
        </w:rPr>
        <w:t>ой</w:t>
      </w:r>
      <w:r w:rsidR="006F67CE">
        <w:rPr>
          <w:rFonts w:ascii="Times New Roman" w:hAnsi="Times New Roman" w:cs="Times New Roman"/>
          <w:sz w:val="28"/>
          <w:szCs w:val="28"/>
        </w:rPr>
        <w:t xml:space="preserve"> палат</w:t>
      </w:r>
      <w:r>
        <w:rPr>
          <w:rFonts w:ascii="Times New Roman" w:hAnsi="Times New Roman" w:cs="Times New Roman"/>
          <w:sz w:val="28"/>
          <w:szCs w:val="28"/>
        </w:rPr>
        <w:t>ы</w:t>
      </w:r>
      <w:r w:rsidR="006F67CE">
        <w:rPr>
          <w:rFonts w:ascii="Times New Roman" w:hAnsi="Times New Roman" w:cs="Times New Roman"/>
          <w:sz w:val="28"/>
          <w:szCs w:val="28"/>
        </w:rPr>
        <w:t xml:space="preserve"> </w:t>
      </w:r>
      <w:r w:rsidR="00E861AB">
        <w:rPr>
          <w:rFonts w:ascii="Times New Roman" w:hAnsi="Times New Roman" w:cs="Times New Roman"/>
          <w:sz w:val="28"/>
          <w:szCs w:val="28"/>
        </w:rPr>
        <w:t>города Нижневартовска</w:t>
      </w:r>
      <w:r>
        <w:rPr>
          <w:rFonts w:ascii="Times New Roman" w:hAnsi="Times New Roman" w:cs="Times New Roman"/>
          <w:sz w:val="28"/>
          <w:szCs w:val="28"/>
        </w:rPr>
        <w:t>, куда вошли 2</w:t>
      </w:r>
      <w:r w:rsidR="006F67CE">
        <w:rPr>
          <w:rFonts w:ascii="Times New Roman" w:hAnsi="Times New Roman" w:cs="Times New Roman"/>
          <w:sz w:val="28"/>
          <w:szCs w:val="28"/>
        </w:rPr>
        <w:t>4 человек</w:t>
      </w:r>
      <w:r>
        <w:rPr>
          <w:rFonts w:ascii="Times New Roman" w:hAnsi="Times New Roman" w:cs="Times New Roman"/>
          <w:sz w:val="28"/>
          <w:szCs w:val="28"/>
        </w:rPr>
        <w:t>а</w:t>
      </w:r>
      <w:r w:rsidR="00214935">
        <w:rPr>
          <w:rFonts w:ascii="Times New Roman" w:hAnsi="Times New Roman" w:cs="Times New Roman"/>
          <w:sz w:val="28"/>
          <w:szCs w:val="28"/>
        </w:rPr>
        <w:t xml:space="preserve"> (председатель – Николай Афанасьевич Яровой, заместитель председателя – </w:t>
      </w:r>
      <w:r>
        <w:rPr>
          <w:rFonts w:ascii="Times New Roman" w:hAnsi="Times New Roman" w:cs="Times New Roman"/>
          <w:sz w:val="28"/>
          <w:szCs w:val="28"/>
        </w:rPr>
        <w:t>Светлана Евгеньевна Зобнина</w:t>
      </w:r>
      <w:r w:rsidR="00214935">
        <w:rPr>
          <w:rFonts w:ascii="Times New Roman" w:hAnsi="Times New Roman" w:cs="Times New Roman"/>
          <w:sz w:val="28"/>
          <w:szCs w:val="28"/>
        </w:rPr>
        <w:t xml:space="preserve">). </w:t>
      </w:r>
      <w:r w:rsidR="00E816AD" w:rsidRPr="006F67CE">
        <w:rPr>
          <w:rFonts w:ascii="Times New Roman" w:hAnsi="Times New Roman" w:cs="Times New Roman"/>
          <w:sz w:val="28"/>
          <w:szCs w:val="28"/>
        </w:rPr>
        <w:t xml:space="preserve">Большинство </w:t>
      </w:r>
      <w:r w:rsidR="006F67CE">
        <w:rPr>
          <w:rFonts w:ascii="Times New Roman" w:hAnsi="Times New Roman" w:cs="Times New Roman"/>
          <w:sz w:val="28"/>
          <w:szCs w:val="28"/>
        </w:rPr>
        <w:t xml:space="preserve">ее </w:t>
      </w:r>
      <w:r w:rsidR="00E816AD" w:rsidRPr="006F67CE">
        <w:rPr>
          <w:rFonts w:ascii="Times New Roman" w:hAnsi="Times New Roman" w:cs="Times New Roman"/>
          <w:sz w:val="28"/>
          <w:szCs w:val="28"/>
        </w:rPr>
        <w:t xml:space="preserve">членов </w:t>
      </w:r>
      <w:r w:rsidR="006F67CE">
        <w:rPr>
          <w:rFonts w:ascii="Times New Roman" w:hAnsi="Times New Roman" w:cs="Times New Roman"/>
          <w:sz w:val="28"/>
          <w:szCs w:val="28"/>
        </w:rPr>
        <w:t>либо состоят</w:t>
      </w:r>
      <w:r w:rsidR="00E816AD" w:rsidRPr="006F67CE">
        <w:rPr>
          <w:rFonts w:ascii="Times New Roman" w:hAnsi="Times New Roman" w:cs="Times New Roman"/>
          <w:sz w:val="28"/>
          <w:szCs w:val="28"/>
        </w:rPr>
        <w:t xml:space="preserve"> в общественных организациях, либо явля</w:t>
      </w:r>
      <w:r w:rsidR="006F67CE">
        <w:rPr>
          <w:rFonts w:ascii="Times New Roman" w:hAnsi="Times New Roman" w:cs="Times New Roman"/>
          <w:sz w:val="28"/>
          <w:szCs w:val="28"/>
        </w:rPr>
        <w:t xml:space="preserve">ются </w:t>
      </w:r>
      <w:r w:rsidR="00E816AD" w:rsidRPr="006F67CE">
        <w:rPr>
          <w:rFonts w:ascii="Times New Roman" w:hAnsi="Times New Roman" w:cs="Times New Roman"/>
          <w:sz w:val="28"/>
          <w:szCs w:val="28"/>
        </w:rPr>
        <w:t>их непосредственными рук</w:t>
      </w:r>
      <w:r w:rsidR="006F67CE">
        <w:rPr>
          <w:rFonts w:ascii="Times New Roman" w:hAnsi="Times New Roman" w:cs="Times New Roman"/>
          <w:sz w:val="28"/>
          <w:szCs w:val="28"/>
        </w:rPr>
        <w:t xml:space="preserve">оводителями. Наиболее полно </w:t>
      </w:r>
      <w:r w:rsidR="00E816AD" w:rsidRPr="006F67CE">
        <w:rPr>
          <w:rFonts w:ascii="Times New Roman" w:hAnsi="Times New Roman" w:cs="Times New Roman"/>
          <w:sz w:val="28"/>
          <w:szCs w:val="28"/>
        </w:rPr>
        <w:t>представлены</w:t>
      </w:r>
      <w:r w:rsidR="006F67CE">
        <w:rPr>
          <w:rFonts w:ascii="Times New Roman" w:hAnsi="Times New Roman" w:cs="Times New Roman"/>
          <w:sz w:val="28"/>
          <w:szCs w:val="28"/>
        </w:rPr>
        <w:t xml:space="preserve"> общественные объединения отдельных категорий граждан, национально-культурные объединения, </w:t>
      </w:r>
      <w:r w:rsidR="00E816AD" w:rsidRPr="006F67CE">
        <w:rPr>
          <w:rFonts w:ascii="Times New Roman" w:hAnsi="Times New Roman" w:cs="Times New Roman"/>
          <w:sz w:val="28"/>
          <w:szCs w:val="28"/>
        </w:rPr>
        <w:t>профсоюзы</w:t>
      </w:r>
      <w:r w:rsidR="0090016E">
        <w:rPr>
          <w:rFonts w:ascii="Times New Roman" w:hAnsi="Times New Roman" w:cs="Times New Roman"/>
          <w:sz w:val="28"/>
          <w:szCs w:val="28"/>
        </w:rPr>
        <w:t xml:space="preserve">, </w:t>
      </w:r>
      <w:r w:rsidR="00E816AD" w:rsidRPr="006F67CE">
        <w:rPr>
          <w:rFonts w:ascii="Times New Roman" w:hAnsi="Times New Roman" w:cs="Times New Roman"/>
          <w:sz w:val="28"/>
          <w:szCs w:val="28"/>
        </w:rPr>
        <w:t xml:space="preserve">ветеранские </w:t>
      </w:r>
      <w:r w:rsidR="0090016E">
        <w:rPr>
          <w:rFonts w:ascii="Times New Roman" w:hAnsi="Times New Roman" w:cs="Times New Roman"/>
          <w:sz w:val="28"/>
          <w:szCs w:val="28"/>
        </w:rPr>
        <w:t xml:space="preserve">и молодежные </w:t>
      </w:r>
      <w:r w:rsidR="00E816AD" w:rsidRPr="006F67CE">
        <w:rPr>
          <w:rFonts w:ascii="Times New Roman" w:hAnsi="Times New Roman" w:cs="Times New Roman"/>
          <w:sz w:val="28"/>
          <w:szCs w:val="28"/>
        </w:rPr>
        <w:t>организ</w:t>
      </w:r>
      <w:r w:rsidR="00720B11">
        <w:rPr>
          <w:rFonts w:ascii="Times New Roman" w:hAnsi="Times New Roman" w:cs="Times New Roman"/>
          <w:sz w:val="28"/>
          <w:szCs w:val="28"/>
        </w:rPr>
        <w:t>ации. Широкий спектр профессио</w:t>
      </w:r>
      <w:r w:rsidR="00E816AD" w:rsidRPr="006F67CE">
        <w:rPr>
          <w:rFonts w:ascii="Times New Roman" w:hAnsi="Times New Roman" w:cs="Times New Roman"/>
          <w:sz w:val="28"/>
          <w:szCs w:val="28"/>
        </w:rPr>
        <w:t>нальной и общественной деятельности членов Общественной палаты обеспечива</w:t>
      </w:r>
      <w:r w:rsidR="00720B11">
        <w:rPr>
          <w:rFonts w:ascii="Times New Roman" w:hAnsi="Times New Roman" w:cs="Times New Roman"/>
          <w:sz w:val="28"/>
          <w:szCs w:val="28"/>
        </w:rPr>
        <w:t>ет</w:t>
      </w:r>
      <w:r w:rsidR="00E816AD" w:rsidRPr="006F67CE">
        <w:rPr>
          <w:rFonts w:ascii="Times New Roman" w:hAnsi="Times New Roman" w:cs="Times New Roman"/>
          <w:sz w:val="28"/>
          <w:szCs w:val="28"/>
        </w:rPr>
        <w:t xml:space="preserve"> высокий уровень компетенции в различных сферах жизни. </w:t>
      </w:r>
    </w:p>
    <w:p w:rsidR="00484D4C" w:rsidRDefault="0090016E" w:rsidP="00F4612B">
      <w:pPr>
        <w:ind w:firstLine="567"/>
        <w:jc w:val="both"/>
        <w:rPr>
          <w:rFonts w:ascii="Times New Roman" w:hAnsi="Times New Roman" w:cs="Times New Roman"/>
          <w:sz w:val="28"/>
          <w:szCs w:val="28"/>
        </w:rPr>
      </w:pPr>
      <w:r>
        <w:rPr>
          <w:rFonts w:ascii="Times New Roman" w:hAnsi="Times New Roman" w:cs="Times New Roman"/>
          <w:sz w:val="28"/>
          <w:szCs w:val="28"/>
        </w:rPr>
        <w:t>На протяжении 2020</w:t>
      </w:r>
      <w:r w:rsidR="00466D64">
        <w:rPr>
          <w:rFonts w:ascii="Times New Roman" w:hAnsi="Times New Roman" w:cs="Times New Roman"/>
          <w:sz w:val="28"/>
          <w:szCs w:val="28"/>
        </w:rPr>
        <w:t xml:space="preserve"> года в</w:t>
      </w:r>
      <w:r w:rsidR="00E816AD" w:rsidRPr="006F67CE">
        <w:rPr>
          <w:rFonts w:ascii="Times New Roman" w:hAnsi="Times New Roman" w:cs="Times New Roman"/>
          <w:sz w:val="28"/>
          <w:szCs w:val="28"/>
        </w:rPr>
        <w:t xml:space="preserve"> Об</w:t>
      </w:r>
      <w:r w:rsidR="00E66BD6">
        <w:rPr>
          <w:rFonts w:ascii="Times New Roman" w:hAnsi="Times New Roman" w:cs="Times New Roman"/>
          <w:sz w:val="28"/>
          <w:szCs w:val="28"/>
        </w:rPr>
        <w:t>щественной палате вели работу</w:t>
      </w:r>
      <w:r w:rsidR="00720B11">
        <w:rPr>
          <w:rFonts w:ascii="Times New Roman" w:hAnsi="Times New Roman" w:cs="Times New Roman"/>
          <w:sz w:val="28"/>
          <w:szCs w:val="28"/>
        </w:rPr>
        <w:t xml:space="preserve"> 3 профильных комиссии</w:t>
      </w:r>
      <w:r w:rsidR="00484D4C">
        <w:rPr>
          <w:rFonts w:ascii="Times New Roman" w:hAnsi="Times New Roman" w:cs="Times New Roman"/>
          <w:sz w:val="28"/>
          <w:szCs w:val="28"/>
        </w:rPr>
        <w:t xml:space="preserve"> </w:t>
      </w:r>
      <w:r w:rsidR="00E66BD6" w:rsidRPr="00E66BD6">
        <w:rPr>
          <w:rFonts w:ascii="Times New Roman" w:hAnsi="Times New Roman" w:cs="Times New Roman"/>
          <w:sz w:val="28"/>
          <w:szCs w:val="28"/>
        </w:rPr>
        <w:t>по</w:t>
      </w:r>
      <w:r w:rsidR="00E66BD6">
        <w:rPr>
          <w:rFonts w:ascii="Times New Roman" w:hAnsi="Times New Roman" w:cs="Times New Roman"/>
          <w:sz w:val="28"/>
          <w:szCs w:val="28"/>
        </w:rPr>
        <w:t>:</w:t>
      </w:r>
      <w:r w:rsidR="00E66BD6" w:rsidRPr="00E66BD6">
        <w:rPr>
          <w:rFonts w:ascii="Times New Roman" w:hAnsi="Times New Roman" w:cs="Times New Roman"/>
          <w:sz w:val="28"/>
          <w:szCs w:val="28"/>
        </w:rPr>
        <w:t xml:space="preserve"> строительству, благоустройству и ЖКХ</w:t>
      </w:r>
      <w:r w:rsidR="00E66BD6">
        <w:rPr>
          <w:rFonts w:ascii="Times New Roman" w:hAnsi="Times New Roman" w:cs="Times New Roman"/>
          <w:sz w:val="28"/>
          <w:szCs w:val="28"/>
        </w:rPr>
        <w:t xml:space="preserve">; </w:t>
      </w:r>
      <w:r w:rsidR="00E66BD6" w:rsidRPr="00E66BD6">
        <w:rPr>
          <w:rFonts w:ascii="Times New Roman" w:hAnsi="Times New Roman" w:cs="Times New Roman"/>
          <w:sz w:val="28"/>
          <w:szCs w:val="28"/>
        </w:rPr>
        <w:t>социальной и молодежной политике</w:t>
      </w:r>
      <w:r w:rsidR="00E66BD6">
        <w:rPr>
          <w:rFonts w:ascii="Times New Roman" w:hAnsi="Times New Roman" w:cs="Times New Roman"/>
          <w:sz w:val="28"/>
          <w:szCs w:val="28"/>
        </w:rPr>
        <w:t xml:space="preserve">; </w:t>
      </w:r>
      <w:r w:rsidR="00E66BD6" w:rsidRPr="00E66BD6">
        <w:rPr>
          <w:rFonts w:ascii="Times New Roman" w:hAnsi="Times New Roman" w:cs="Times New Roman"/>
          <w:sz w:val="28"/>
          <w:szCs w:val="28"/>
        </w:rPr>
        <w:t>общественному контролю и правозащитной деятельности</w:t>
      </w:r>
      <w:r w:rsidR="00E66BD6">
        <w:rPr>
          <w:rFonts w:ascii="Times New Roman" w:hAnsi="Times New Roman" w:cs="Times New Roman"/>
          <w:sz w:val="28"/>
          <w:szCs w:val="28"/>
        </w:rPr>
        <w:t>. Также в рамках Общественной палаты работал Общественный патруль и Р</w:t>
      </w:r>
      <w:r w:rsidR="00E66BD6" w:rsidRPr="00E66BD6">
        <w:rPr>
          <w:rFonts w:ascii="Times New Roman" w:hAnsi="Times New Roman" w:cs="Times New Roman"/>
          <w:sz w:val="28"/>
          <w:szCs w:val="28"/>
        </w:rPr>
        <w:t xml:space="preserve">абочая группа </w:t>
      </w:r>
      <w:r w:rsidR="005418F1">
        <w:rPr>
          <w:rFonts w:ascii="Times New Roman" w:hAnsi="Times New Roman" w:cs="Times New Roman"/>
          <w:sz w:val="28"/>
          <w:szCs w:val="28"/>
        </w:rPr>
        <w:t>по общественн</w:t>
      </w:r>
      <w:r w:rsidR="00E66BD6" w:rsidRPr="00E66BD6">
        <w:rPr>
          <w:rFonts w:ascii="Times New Roman" w:hAnsi="Times New Roman" w:cs="Times New Roman"/>
          <w:sz w:val="28"/>
          <w:szCs w:val="28"/>
        </w:rPr>
        <w:t>о</w:t>
      </w:r>
      <w:r w:rsidR="005418F1">
        <w:rPr>
          <w:rFonts w:ascii="Times New Roman" w:hAnsi="Times New Roman" w:cs="Times New Roman"/>
          <w:sz w:val="28"/>
          <w:szCs w:val="28"/>
        </w:rPr>
        <w:t>му</w:t>
      </w:r>
      <w:r w:rsidR="00E66BD6" w:rsidRPr="00E66BD6">
        <w:rPr>
          <w:rFonts w:ascii="Times New Roman" w:hAnsi="Times New Roman" w:cs="Times New Roman"/>
          <w:sz w:val="28"/>
          <w:szCs w:val="28"/>
        </w:rPr>
        <w:t xml:space="preserve"> контрол</w:t>
      </w:r>
      <w:r w:rsidR="005418F1">
        <w:rPr>
          <w:rFonts w:ascii="Times New Roman" w:hAnsi="Times New Roman" w:cs="Times New Roman"/>
          <w:sz w:val="28"/>
          <w:szCs w:val="28"/>
        </w:rPr>
        <w:t>ю</w:t>
      </w:r>
      <w:r w:rsidR="00E66BD6" w:rsidRPr="00E66BD6">
        <w:rPr>
          <w:rFonts w:ascii="Times New Roman" w:hAnsi="Times New Roman" w:cs="Times New Roman"/>
          <w:sz w:val="28"/>
          <w:szCs w:val="28"/>
        </w:rPr>
        <w:t xml:space="preserve"> за предоставлением детям-сиротам жилых помещений</w:t>
      </w:r>
      <w:r w:rsidR="00E66BD6">
        <w:rPr>
          <w:rFonts w:ascii="Times New Roman" w:hAnsi="Times New Roman" w:cs="Times New Roman"/>
          <w:sz w:val="28"/>
          <w:szCs w:val="28"/>
        </w:rPr>
        <w:t xml:space="preserve">. </w:t>
      </w:r>
    </w:p>
    <w:p w:rsidR="00061DC7" w:rsidRDefault="00E861AB" w:rsidP="00061DC7">
      <w:pPr>
        <w:ind w:firstLine="567"/>
        <w:jc w:val="both"/>
        <w:rPr>
          <w:rFonts w:ascii="Times New Roman" w:hAnsi="Times New Roman" w:cs="Times New Roman"/>
          <w:sz w:val="28"/>
          <w:szCs w:val="28"/>
        </w:rPr>
      </w:pPr>
      <w:r>
        <w:rPr>
          <w:rFonts w:ascii="Times New Roman" w:hAnsi="Times New Roman" w:cs="Times New Roman"/>
          <w:sz w:val="28"/>
          <w:szCs w:val="28"/>
        </w:rPr>
        <w:t>О</w:t>
      </w:r>
      <w:r w:rsidR="00F518A6">
        <w:rPr>
          <w:rFonts w:ascii="Times New Roman" w:hAnsi="Times New Roman" w:cs="Times New Roman"/>
          <w:sz w:val="28"/>
          <w:szCs w:val="28"/>
        </w:rPr>
        <w:t>рган</w:t>
      </w:r>
      <w:r>
        <w:rPr>
          <w:rFonts w:ascii="Times New Roman" w:hAnsi="Times New Roman" w:cs="Times New Roman"/>
          <w:sz w:val="28"/>
          <w:szCs w:val="28"/>
        </w:rPr>
        <w:t>ы</w:t>
      </w:r>
      <w:r w:rsidR="00F518A6">
        <w:rPr>
          <w:rFonts w:ascii="Times New Roman" w:hAnsi="Times New Roman" w:cs="Times New Roman"/>
          <w:sz w:val="28"/>
          <w:szCs w:val="28"/>
        </w:rPr>
        <w:t xml:space="preserve"> Общественной палаты </w:t>
      </w:r>
      <w:r>
        <w:rPr>
          <w:rFonts w:ascii="Times New Roman" w:hAnsi="Times New Roman" w:cs="Times New Roman"/>
          <w:sz w:val="28"/>
          <w:szCs w:val="28"/>
        </w:rPr>
        <w:t xml:space="preserve">нацелены на </w:t>
      </w:r>
      <w:r w:rsidR="007E232C">
        <w:rPr>
          <w:rFonts w:ascii="Times New Roman" w:hAnsi="Times New Roman" w:cs="Times New Roman"/>
          <w:sz w:val="28"/>
          <w:szCs w:val="28"/>
        </w:rPr>
        <w:t>максимально тесно</w:t>
      </w:r>
      <w:r>
        <w:rPr>
          <w:rFonts w:ascii="Times New Roman" w:hAnsi="Times New Roman" w:cs="Times New Roman"/>
          <w:sz w:val="28"/>
          <w:szCs w:val="28"/>
        </w:rPr>
        <w:t>е взаимодействие</w:t>
      </w:r>
      <w:r w:rsidR="007E232C">
        <w:rPr>
          <w:rFonts w:ascii="Times New Roman" w:hAnsi="Times New Roman" w:cs="Times New Roman"/>
          <w:sz w:val="28"/>
          <w:szCs w:val="28"/>
        </w:rPr>
        <w:t xml:space="preserve"> с </w:t>
      </w:r>
      <w:r>
        <w:rPr>
          <w:rFonts w:ascii="Times New Roman" w:hAnsi="Times New Roman" w:cs="Times New Roman"/>
          <w:sz w:val="28"/>
          <w:szCs w:val="28"/>
        </w:rPr>
        <w:t>горожанами</w:t>
      </w:r>
      <w:r w:rsidR="00F518A6">
        <w:rPr>
          <w:rFonts w:ascii="Times New Roman" w:hAnsi="Times New Roman" w:cs="Times New Roman"/>
          <w:sz w:val="28"/>
          <w:szCs w:val="28"/>
        </w:rPr>
        <w:t xml:space="preserve">. </w:t>
      </w:r>
      <w:r w:rsidR="00ED6D20">
        <w:rPr>
          <w:rFonts w:ascii="Times New Roman" w:hAnsi="Times New Roman" w:cs="Times New Roman"/>
          <w:sz w:val="28"/>
          <w:szCs w:val="28"/>
        </w:rPr>
        <w:t xml:space="preserve">Регулярно организуются </w:t>
      </w:r>
      <w:r w:rsidR="007E232C">
        <w:rPr>
          <w:rFonts w:ascii="Times New Roman" w:hAnsi="Times New Roman" w:cs="Times New Roman"/>
          <w:sz w:val="28"/>
          <w:szCs w:val="28"/>
        </w:rPr>
        <w:t xml:space="preserve">рабочие выезды </w:t>
      </w:r>
      <w:r w:rsidR="00F518A6">
        <w:rPr>
          <w:rFonts w:ascii="Times New Roman" w:hAnsi="Times New Roman" w:cs="Times New Roman"/>
          <w:sz w:val="28"/>
          <w:szCs w:val="28"/>
        </w:rPr>
        <w:t>общественников</w:t>
      </w:r>
      <w:r w:rsidR="00ED6D20">
        <w:rPr>
          <w:rFonts w:ascii="Times New Roman" w:hAnsi="Times New Roman" w:cs="Times New Roman"/>
          <w:sz w:val="28"/>
          <w:szCs w:val="28"/>
        </w:rPr>
        <w:t>, проводятся</w:t>
      </w:r>
      <w:r w:rsidR="00F518A6">
        <w:rPr>
          <w:rFonts w:ascii="Times New Roman" w:hAnsi="Times New Roman" w:cs="Times New Roman"/>
          <w:sz w:val="28"/>
          <w:szCs w:val="28"/>
        </w:rPr>
        <w:t xml:space="preserve"> встречи</w:t>
      </w:r>
      <w:r w:rsidR="00ED6D20">
        <w:rPr>
          <w:rFonts w:ascii="Times New Roman" w:hAnsi="Times New Roman" w:cs="Times New Roman"/>
          <w:sz w:val="28"/>
          <w:szCs w:val="28"/>
        </w:rPr>
        <w:t xml:space="preserve"> с руководителями </w:t>
      </w:r>
      <w:r w:rsidR="007E232C">
        <w:rPr>
          <w:rFonts w:ascii="Times New Roman" w:hAnsi="Times New Roman" w:cs="Times New Roman"/>
          <w:sz w:val="28"/>
          <w:szCs w:val="28"/>
        </w:rPr>
        <w:t>структур</w:t>
      </w:r>
      <w:r w:rsidR="00ED6D20">
        <w:rPr>
          <w:rFonts w:ascii="Times New Roman" w:hAnsi="Times New Roman" w:cs="Times New Roman"/>
          <w:sz w:val="28"/>
          <w:szCs w:val="28"/>
        </w:rPr>
        <w:t xml:space="preserve"> администрации Нижневартовска и городских предприятий,</w:t>
      </w:r>
      <w:r w:rsidR="00F518A6">
        <w:rPr>
          <w:rFonts w:ascii="Times New Roman" w:hAnsi="Times New Roman" w:cs="Times New Roman"/>
          <w:sz w:val="28"/>
          <w:szCs w:val="28"/>
        </w:rPr>
        <w:t xml:space="preserve"> </w:t>
      </w:r>
      <w:r w:rsidR="00ED6D20">
        <w:rPr>
          <w:rFonts w:ascii="Times New Roman" w:hAnsi="Times New Roman" w:cs="Times New Roman"/>
          <w:sz w:val="28"/>
          <w:szCs w:val="28"/>
        </w:rPr>
        <w:t xml:space="preserve">ведется </w:t>
      </w:r>
      <w:r w:rsidR="00F518A6">
        <w:rPr>
          <w:rFonts w:ascii="Times New Roman" w:hAnsi="Times New Roman" w:cs="Times New Roman"/>
          <w:sz w:val="28"/>
          <w:szCs w:val="28"/>
        </w:rPr>
        <w:t>индивидуальная работа с населением</w:t>
      </w:r>
      <w:r w:rsidR="00ED6D20">
        <w:rPr>
          <w:rFonts w:ascii="Times New Roman" w:hAnsi="Times New Roman" w:cs="Times New Roman"/>
          <w:sz w:val="28"/>
          <w:szCs w:val="28"/>
        </w:rPr>
        <w:t>.</w:t>
      </w:r>
      <w:r w:rsidR="007E232C">
        <w:rPr>
          <w:rFonts w:ascii="Times New Roman" w:hAnsi="Times New Roman" w:cs="Times New Roman"/>
          <w:sz w:val="28"/>
          <w:szCs w:val="28"/>
        </w:rPr>
        <w:t xml:space="preserve"> </w:t>
      </w:r>
      <w:r w:rsidR="00ED6D20">
        <w:rPr>
          <w:rFonts w:ascii="Times New Roman" w:hAnsi="Times New Roman" w:cs="Times New Roman"/>
          <w:sz w:val="28"/>
          <w:szCs w:val="28"/>
        </w:rPr>
        <w:t xml:space="preserve">  </w:t>
      </w:r>
      <w:r w:rsidR="00C27A24">
        <w:rPr>
          <w:rFonts w:ascii="Times New Roman" w:hAnsi="Times New Roman" w:cs="Times New Roman"/>
          <w:sz w:val="28"/>
          <w:szCs w:val="28"/>
        </w:rPr>
        <w:t xml:space="preserve"> </w:t>
      </w:r>
    </w:p>
    <w:p w:rsidR="007E232C" w:rsidRDefault="00C27A24" w:rsidP="00061DC7">
      <w:pPr>
        <w:ind w:firstLine="567"/>
        <w:jc w:val="both"/>
        <w:rPr>
          <w:rFonts w:ascii="Times New Roman" w:hAnsi="Times New Roman" w:cs="Times New Roman"/>
          <w:sz w:val="28"/>
          <w:szCs w:val="28"/>
        </w:rPr>
      </w:pPr>
      <w:r>
        <w:rPr>
          <w:rFonts w:ascii="Times New Roman" w:hAnsi="Times New Roman" w:cs="Times New Roman"/>
          <w:sz w:val="28"/>
          <w:szCs w:val="28"/>
        </w:rPr>
        <w:t>О</w:t>
      </w:r>
      <w:r w:rsidR="00404D09">
        <w:rPr>
          <w:rFonts w:ascii="Times New Roman" w:hAnsi="Times New Roman" w:cs="Times New Roman"/>
          <w:sz w:val="28"/>
          <w:szCs w:val="28"/>
        </w:rPr>
        <w:t xml:space="preserve"> значимых проектах, инициативах и делах Общественной палаты – наш </w:t>
      </w:r>
      <w:r w:rsidR="00061DC7">
        <w:rPr>
          <w:rFonts w:ascii="Times New Roman" w:hAnsi="Times New Roman" w:cs="Times New Roman"/>
          <w:sz w:val="28"/>
          <w:szCs w:val="28"/>
        </w:rPr>
        <w:t xml:space="preserve">доклад. </w:t>
      </w: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466D64" w:rsidRDefault="00466D64" w:rsidP="00466D64">
      <w:pPr>
        <w:ind w:firstLine="567"/>
        <w:jc w:val="center"/>
        <w:rPr>
          <w:rFonts w:ascii="Times New Roman" w:hAnsi="Times New Roman" w:cs="Times New Roman"/>
          <w:b/>
          <w:sz w:val="28"/>
          <w:szCs w:val="28"/>
        </w:rPr>
      </w:pPr>
      <w:r w:rsidRPr="00466D64">
        <w:rPr>
          <w:rFonts w:ascii="Times New Roman" w:hAnsi="Times New Roman" w:cs="Times New Roman"/>
          <w:b/>
          <w:sz w:val="28"/>
          <w:szCs w:val="28"/>
        </w:rPr>
        <w:lastRenderedPageBreak/>
        <w:t xml:space="preserve">Глава </w:t>
      </w:r>
      <w:r w:rsidRPr="003920F8">
        <w:rPr>
          <w:rFonts w:ascii="Times New Roman" w:hAnsi="Times New Roman" w:cs="Times New Roman"/>
          <w:b/>
          <w:sz w:val="28"/>
          <w:szCs w:val="28"/>
        </w:rPr>
        <w:t>1</w:t>
      </w:r>
      <w:r w:rsidRPr="00466D64">
        <w:rPr>
          <w:rFonts w:ascii="Times New Roman" w:hAnsi="Times New Roman" w:cs="Times New Roman"/>
          <w:b/>
          <w:sz w:val="28"/>
          <w:szCs w:val="28"/>
        </w:rPr>
        <w:t>. Основные направления деятельности Общественной палаты города Нижневартовска</w:t>
      </w:r>
    </w:p>
    <w:p w:rsidR="00466D64" w:rsidRPr="00576FA0" w:rsidRDefault="00466D64" w:rsidP="00466D64">
      <w:pPr>
        <w:ind w:firstLine="567"/>
        <w:jc w:val="center"/>
        <w:rPr>
          <w:rFonts w:ascii="Times New Roman" w:hAnsi="Times New Roman" w:cs="Times New Roman"/>
          <w:b/>
          <w:sz w:val="28"/>
          <w:szCs w:val="28"/>
        </w:rPr>
      </w:pPr>
      <w:r w:rsidRPr="00576FA0">
        <w:rPr>
          <w:rFonts w:ascii="Times New Roman" w:hAnsi="Times New Roman" w:cs="Times New Roman"/>
          <w:b/>
          <w:sz w:val="28"/>
          <w:szCs w:val="28"/>
        </w:rPr>
        <w:t xml:space="preserve">1.1. Основные мероприятия </w:t>
      </w:r>
    </w:p>
    <w:p w:rsidR="003E07AC" w:rsidRDefault="003E07AC" w:rsidP="003E07AC">
      <w:pPr>
        <w:ind w:firstLine="567"/>
        <w:jc w:val="both"/>
        <w:rPr>
          <w:rFonts w:ascii="Times New Roman" w:hAnsi="Times New Roman" w:cs="Times New Roman"/>
          <w:sz w:val="28"/>
          <w:szCs w:val="28"/>
        </w:rPr>
      </w:pPr>
      <w:r>
        <w:rPr>
          <w:rFonts w:ascii="Times New Roman" w:hAnsi="Times New Roman" w:cs="Times New Roman"/>
          <w:sz w:val="28"/>
          <w:szCs w:val="28"/>
        </w:rPr>
        <w:t>Деятельность Общественной палаты</w:t>
      </w:r>
      <w:r w:rsidRPr="003E07AC">
        <w:rPr>
          <w:rFonts w:ascii="Times New Roman" w:hAnsi="Times New Roman" w:cs="Times New Roman"/>
          <w:sz w:val="28"/>
          <w:szCs w:val="28"/>
        </w:rPr>
        <w:t xml:space="preserve"> осуществляется согла</w:t>
      </w:r>
      <w:r>
        <w:rPr>
          <w:rFonts w:ascii="Times New Roman" w:hAnsi="Times New Roman" w:cs="Times New Roman"/>
          <w:sz w:val="28"/>
          <w:szCs w:val="28"/>
        </w:rPr>
        <w:t>сно плану мероприятий на кален</w:t>
      </w:r>
      <w:r w:rsidRPr="003E07AC">
        <w:rPr>
          <w:rFonts w:ascii="Times New Roman" w:hAnsi="Times New Roman" w:cs="Times New Roman"/>
          <w:sz w:val="28"/>
          <w:szCs w:val="28"/>
        </w:rPr>
        <w:t>дарный год</w:t>
      </w:r>
      <w:r>
        <w:rPr>
          <w:rFonts w:ascii="Times New Roman" w:hAnsi="Times New Roman" w:cs="Times New Roman"/>
          <w:sz w:val="28"/>
          <w:szCs w:val="28"/>
        </w:rPr>
        <w:t>, подробная информация о котором</w:t>
      </w:r>
      <w:r w:rsidRPr="003E07AC">
        <w:rPr>
          <w:rFonts w:ascii="Times New Roman" w:hAnsi="Times New Roman" w:cs="Times New Roman"/>
          <w:sz w:val="28"/>
          <w:szCs w:val="28"/>
        </w:rPr>
        <w:t xml:space="preserve"> публикуется на официальном сайте </w:t>
      </w:r>
      <w:r>
        <w:rPr>
          <w:rFonts w:ascii="Times New Roman" w:hAnsi="Times New Roman" w:cs="Times New Roman"/>
          <w:sz w:val="28"/>
          <w:szCs w:val="28"/>
        </w:rPr>
        <w:t xml:space="preserve">органов местного самоуправления </w:t>
      </w:r>
      <w:r w:rsidR="004973C8">
        <w:rPr>
          <w:rFonts w:ascii="Times New Roman" w:hAnsi="Times New Roman" w:cs="Times New Roman"/>
          <w:sz w:val="28"/>
          <w:szCs w:val="28"/>
        </w:rPr>
        <w:t xml:space="preserve">города Нижневартовска </w:t>
      </w:r>
      <w:r>
        <w:rPr>
          <w:rFonts w:ascii="Times New Roman" w:hAnsi="Times New Roman" w:cs="Times New Roman"/>
          <w:sz w:val="28"/>
          <w:szCs w:val="28"/>
        </w:rPr>
        <w:t>(Местное самоуправление/Глава города/Коллегиальные органы при главе города/Общественная палата города Нижневартовска).</w:t>
      </w:r>
    </w:p>
    <w:p w:rsidR="00B84CE7" w:rsidRDefault="00B84CE7" w:rsidP="00B84CE7">
      <w:pPr>
        <w:ind w:firstLine="567"/>
        <w:jc w:val="both"/>
        <w:rPr>
          <w:rFonts w:ascii="Times New Roman" w:hAnsi="Times New Roman" w:cs="Times New Roman"/>
          <w:sz w:val="28"/>
          <w:szCs w:val="28"/>
        </w:rPr>
      </w:pPr>
      <w:r>
        <w:rPr>
          <w:rFonts w:ascii="Times New Roman" w:hAnsi="Times New Roman" w:cs="Times New Roman"/>
          <w:sz w:val="28"/>
          <w:szCs w:val="28"/>
        </w:rPr>
        <w:t>В феврале 2020 года ч</w:t>
      </w:r>
      <w:r w:rsidRPr="00B84CE7">
        <w:rPr>
          <w:rFonts w:ascii="Times New Roman" w:hAnsi="Times New Roman" w:cs="Times New Roman"/>
          <w:sz w:val="28"/>
          <w:szCs w:val="28"/>
        </w:rPr>
        <w:t>лены Общественной палаты прин</w:t>
      </w:r>
      <w:r>
        <w:rPr>
          <w:rFonts w:ascii="Times New Roman" w:hAnsi="Times New Roman" w:cs="Times New Roman"/>
          <w:sz w:val="28"/>
          <w:szCs w:val="28"/>
        </w:rPr>
        <w:t xml:space="preserve">яли </w:t>
      </w:r>
      <w:r w:rsidRPr="00B84CE7">
        <w:rPr>
          <w:rFonts w:ascii="Times New Roman" w:hAnsi="Times New Roman" w:cs="Times New Roman"/>
          <w:sz w:val="28"/>
          <w:szCs w:val="28"/>
        </w:rPr>
        <w:t xml:space="preserve">участие в </w:t>
      </w:r>
      <w:r w:rsidRPr="00B84CE7">
        <w:rPr>
          <w:rFonts w:ascii="Times New Roman" w:hAnsi="Times New Roman" w:cs="Times New Roman"/>
          <w:b/>
          <w:sz w:val="28"/>
          <w:szCs w:val="28"/>
        </w:rPr>
        <w:t>III Международном научно-практическом форуме «Нефтяная столица»</w:t>
      </w:r>
      <w:r w:rsidRPr="00B84CE7">
        <w:rPr>
          <w:rFonts w:ascii="Times New Roman" w:hAnsi="Times New Roman" w:cs="Times New Roman"/>
          <w:sz w:val="28"/>
          <w:szCs w:val="28"/>
        </w:rPr>
        <w:t>, на который съехались более тысячи гостей из 13 стран мира. Мероприятие было приурочено к 90-летию Ханты-Мансийского округа, 55-летию Самотлорского месторождения и добыче 12-миллиардной тонны нефти с момента освоения нефтяных месторождений Югры.</w:t>
      </w:r>
      <w:r>
        <w:rPr>
          <w:rFonts w:ascii="Times New Roman" w:hAnsi="Times New Roman" w:cs="Times New Roman"/>
          <w:sz w:val="28"/>
          <w:szCs w:val="28"/>
        </w:rPr>
        <w:t xml:space="preserve"> </w:t>
      </w:r>
      <w:r w:rsidRPr="00B84CE7">
        <w:rPr>
          <w:rFonts w:ascii="Times New Roman" w:hAnsi="Times New Roman" w:cs="Times New Roman"/>
          <w:sz w:val="28"/>
          <w:szCs w:val="28"/>
        </w:rPr>
        <w:t>Двухдневная программа форума включала и научную конференцию, и круглые столы, и дискуссионные площадки. Свои разработки представили специалисты нефтяных компаний, студенты российских и зарубежных вузов</w:t>
      </w:r>
    </w:p>
    <w:p w:rsidR="00064D54" w:rsidRDefault="00064D54" w:rsidP="00064D54">
      <w:pPr>
        <w:ind w:firstLine="567"/>
        <w:jc w:val="both"/>
        <w:rPr>
          <w:rFonts w:ascii="Times New Roman" w:hAnsi="Times New Roman" w:cs="Times New Roman"/>
          <w:sz w:val="28"/>
          <w:szCs w:val="28"/>
        </w:rPr>
      </w:pPr>
      <w:r>
        <w:rPr>
          <w:rFonts w:ascii="Times New Roman" w:hAnsi="Times New Roman" w:cs="Times New Roman"/>
          <w:sz w:val="28"/>
          <w:szCs w:val="28"/>
        </w:rPr>
        <w:t>3 марта 2020 года случилось важное событие в общественной жизни Нижневартовска. Работу</w:t>
      </w:r>
      <w:r w:rsidRPr="00064D54">
        <w:rPr>
          <w:rFonts w:ascii="Times New Roman" w:hAnsi="Times New Roman" w:cs="Times New Roman"/>
          <w:sz w:val="28"/>
          <w:szCs w:val="28"/>
        </w:rPr>
        <w:t xml:space="preserve"> </w:t>
      </w:r>
      <w:r>
        <w:rPr>
          <w:rFonts w:ascii="Times New Roman" w:hAnsi="Times New Roman" w:cs="Times New Roman"/>
          <w:sz w:val="28"/>
          <w:szCs w:val="28"/>
        </w:rPr>
        <w:t>городской</w:t>
      </w:r>
      <w:r w:rsidRPr="00064D54">
        <w:rPr>
          <w:rFonts w:ascii="Times New Roman" w:hAnsi="Times New Roman" w:cs="Times New Roman"/>
          <w:sz w:val="28"/>
          <w:szCs w:val="28"/>
        </w:rPr>
        <w:t xml:space="preserve"> общественной палаты призна</w:t>
      </w:r>
      <w:r>
        <w:rPr>
          <w:rFonts w:ascii="Times New Roman" w:hAnsi="Times New Roman" w:cs="Times New Roman"/>
          <w:sz w:val="28"/>
          <w:szCs w:val="28"/>
        </w:rPr>
        <w:t>ли</w:t>
      </w:r>
      <w:r w:rsidRPr="00064D54">
        <w:rPr>
          <w:rFonts w:ascii="Times New Roman" w:hAnsi="Times New Roman" w:cs="Times New Roman"/>
          <w:sz w:val="28"/>
          <w:szCs w:val="28"/>
        </w:rPr>
        <w:t xml:space="preserve"> лучшей в Ур</w:t>
      </w:r>
      <w:r>
        <w:rPr>
          <w:rFonts w:ascii="Times New Roman" w:hAnsi="Times New Roman" w:cs="Times New Roman"/>
          <w:sz w:val="28"/>
          <w:szCs w:val="28"/>
        </w:rPr>
        <w:t>альском федеральном округе</w:t>
      </w:r>
      <w:r w:rsidRPr="00064D54">
        <w:rPr>
          <w:rFonts w:ascii="Times New Roman" w:hAnsi="Times New Roman" w:cs="Times New Roman"/>
          <w:sz w:val="28"/>
          <w:szCs w:val="28"/>
        </w:rPr>
        <w:t>.</w:t>
      </w:r>
      <w:r>
        <w:rPr>
          <w:rFonts w:ascii="Times New Roman" w:hAnsi="Times New Roman" w:cs="Times New Roman"/>
          <w:sz w:val="28"/>
          <w:szCs w:val="28"/>
        </w:rPr>
        <w:t xml:space="preserve"> И</w:t>
      </w:r>
      <w:r w:rsidRPr="00064D54">
        <w:rPr>
          <w:rFonts w:ascii="Times New Roman" w:hAnsi="Times New Roman" w:cs="Times New Roman"/>
          <w:sz w:val="28"/>
          <w:szCs w:val="28"/>
        </w:rPr>
        <w:t xml:space="preserve">тоги </w:t>
      </w:r>
      <w:r w:rsidRPr="00064D54">
        <w:rPr>
          <w:rFonts w:ascii="Times New Roman" w:hAnsi="Times New Roman" w:cs="Times New Roman"/>
          <w:b/>
          <w:sz w:val="28"/>
          <w:szCs w:val="28"/>
        </w:rPr>
        <w:t>конкурса муниципальных общественных палат (советов)</w:t>
      </w:r>
      <w:r>
        <w:rPr>
          <w:rFonts w:ascii="Times New Roman" w:hAnsi="Times New Roman" w:cs="Times New Roman"/>
          <w:sz w:val="28"/>
          <w:szCs w:val="28"/>
        </w:rPr>
        <w:t xml:space="preserve"> подвели в </w:t>
      </w:r>
      <w:r w:rsidRPr="00064D54">
        <w:rPr>
          <w:rFonts w:ascii="Times New Roman" w:hAnsi="Times New Roman" w:cs="Times New Roman"/>
          <w:sz w:val="28"/>
          <w:szCs w:val="28"/>
        </w:rPr>
        <w:t>Кургане, гд</w:t>
      </w:r>
      <w:r>
        <w:rPr>
          <w:rFonts w:ascii="Times New Roman" w:hAnsi="Times New Roman" w:cs="Times New Roman"/>
          <w:sz w:val="28"/>
          <w:szCs w:val="28"/>
        </w:rPr>
        <w:t>е состоялся форум «Сообщество». «</w:t>
      </w:r>
      <w:r w:rsidRPr="00064D54">
        <w:rPr>
          <w:rFonts w:ascii="Times New Roman" w:hAnsi="Times New Roman" w:cs="Times New Roman"/>
          <w:sz w:val="28"/>
          <w:szCs w:val="28"/>
        </w:rPr>
        <w:t>Нижневартовск на целом ряде примеров показал, как через муниципальную общественную палату можно воплощать в жизнь идеи активных граждан. Уверен, победа в конкурсе вдохновит нижневартовских общественников на новые полезные дела</w:t>
      </w:r>
      <w:r>
        <w:rPr>
          <w:rFonts w:ascii="Times New Roman" w:hAnsi="Times New Roman" w:cs="Times New Roman"/>
          <w:sz w:val="28"/>
          <w:szCs w:val="28"/>
        </w:rPr>
        <w:t>»</w:t>
      </w:r>
      <w:r w:rsidRPr="00064D54">
        <w:rPr>
          <w:rFonts w:ascii="Times New Roman" w:hAnsi="Times New Roman" w:cs="Times New Roman"/>
          <w:sz w:val="28"/>
          <w:szCs w:val="28"/>
        </w:rPr>
        <w:t>, - сказал член Общественной палаты Р</w:t>
      </w:r>
      <w:r>
        <w:rPr>
          <w:rFonts w:ascii="Times New Roman" w:hAnsi="Times New Roman" w:cs="Times New Roman"/>
          <w:sz w:val="28"/>
          <w:szCs w:val="28"/>
        </w:rPr>
        <w:t xml:space="preserve">оссийской Федерации </w:t>
      </w:r>
      <w:r w:rsidRPr="00064D54">
        <w:rPr>
          <w:rFonts w:ascii="Times New Roman" w:hAnsi="Times New Roman" w:cs="Times New Roman"/>
          <w:sz w:val="28"/>
          <w:szCs w:val="28"/>
        </w:rPr>
        <w:t>Леонид Шафиров во время церемонии награждения.</w:t>
      </w:r>
    </w:p>
    <w:p w:rsidR="004A0F4D" w:rsidRDefault="004A0F4D" w:rsidP="004A0F4D">
      <w:pPr>
        <w:ind w:firstLine="567"/>
        <w:jc w:val="both"/>
        <w:rPr>
          <w:rFonts w:ascii="Times New Roman" w:hAnsi="Times New Roman" w:cs="Times New Roman"/>
          <w:sz w:val="28"/>
          <w:szCs w:val="28"/>
        </w:rPr>
      </w:pPr>
      <w:r>
        <w:rPr>
          <w:rFonts w:ascii="Times New Roman" w:hAnsi="Times New Roman" w:cs="Times New Roman"/>
          <w:sz w:val="28"/>
          <w:szCs w:val="28"/>
        </w:rPr>
        <w:t>9 мая 2020</w:t>
      </w:r>
      <w:r w:rsidR="00576AD2">
        <w:rPr>
          <w:rFonts w:ascii="Times New Roman" w:hAnsi="Times New Roman" w:cs="Times New Roman"/>
          <w:sz w:val="28"/>
          <w:szCs w:val="28"/>
        </w:rPr>
        <w:t xml:space="preserve"> года общественники </w:t>
      </w:r>
      <w:r>
        <w:rPr>
          <w:rFonts w:ascii="Times New Roman" w:hAnsi="Times New Roman" w:cs="Times New Roman"/>
          <w:sz w:val="28"/>
          <w:szCs w:val="28"/>
        </w:rPr>
        <w:t>п</w:t>
      </w:r>
      <w:r w:rsidRPr="004A0F4D">
        <w:rPr>
          <w:rFonts w:ascii="Times New Roman" w:hAnsi="Times New Roman" w:cs="Times New Roman"/>
          <w:sz w:val="28"/>
          <w:szCs w:val="28"/>
        </w:rPr>
        <w:t>оддержа</w:t>
      </w:r>
      <w:r>
        <w:rPr>
          <w:rFonts w:ascii="Times New Roman" w:hAnsi="Times New Roman" w:cs="Times New Roman"/>
          <w:sz w:val="28"/>
          <w:szCs w:val="28"/>
        </w:rPr>
        <w:t>ли</w:t>
      </w:r>
      <w:r w:rsidRPr="004A0F4D">
        <w:rPr>
          <w:rFonts w:ascii="Times New Roman" w:hAnsi="Times New Roman" w:cs="Times New Roman"/>
          <w:sz w:val="28"/>
          <w:szCs w:val="28"/>
        </w:rPr>
        <w:t xml:space="preserve"> всенародную </w:t>
      </w:r>
      <w:r w:rsidR="00064D54">
        <w:rPr>
          <w:rFonts w:ascii="Times New Roman" w:hAnsi="Times New Roman" w:cs="Times New Roman"/>
          <w:sz w:val="28"/>
          <w:szCs w:val="28"/>
        </w:rPr>
        <w:t>онлайн-</w:t>
      </w:r>
      <w:r>
        <w:rPr>
          <w:rFonts w:ascii="Times New Roman" w:hAnsi="Times New Roman" w:cs="Times New Roman"/>
          <w:sz w:val="28"/>
          <w:szCs w:val="28"/>
        </w:rPr>
        <w:t>акцию</w:t>
      </w:r>
      <w:r w:rsidR="00064D54">
        <w:rPr>
          <w:rFonts w:ascii="Times New Roman" w:hAnsi="Times New Roman" w:cs="Times New Roman"/>
          <w:sz w:val="28"/>
          <w:szCs w:val="28"/>
        </w:rPr>
        <w:t xml:space="preserve"> </w:t>
      </w:r>
      <w:r w:rsidR="00576AD2" w:rsidRPr="001A0CEB">
        <w:rPr>
          <w:rFonts w:ascii="Times New Roman" w:hAnsi="Times New Roman" w:cs="Times New Roman"/>
          <w:b/>
          <w:sz w:val="28"/>
          <w:szCs w:val="28"/>
        </w:rPr>
        <w:t>«</w:t>
      </w:r>
      <w:r w:rsidR="002703F7" w:rsidRPr="001A0CEB">
        <w:rPr>
          <w:rFonts w:ascii="Times New Roman" w:hAnsi="Times New Roman" w:cs="Times New Roman"/>
          <w:b/>
          <w:sz w:val="28"/>
          <w:szCs w:val="28"/>
        </w:rPr>
        <w:t>Бессмертн</w:t>
      </w:r>
      <w:r w:rsidR="00064D54">
        <w:rPr>
          <w:rFonts w:ascii="Times New Roman" w:hAnsi="Times New Roman" w:cs="Times New Roman"/>
          <w:b/>
          <w:sz w:val="28"/>
          <w:szCs w:val="28"/>
        </w:rPr>
        <w:t>ый</w:t>
      </w:r>
      <w:r w:rsidR="00576AD2" w:rsidRPr="001A0CEB">
        <w:rPr>
          <w:rFonts w:ascii="Times New Roman" w:hAnsi="Times New Roman" w:cs="Times New Roman"/>
          <w:b/>
          <w:sz w:val="28"/>
          <w:szCs w:val="28"/>
        </w:rPr>
        <w:t xml:space="preserve"> </w:t>
      </w:r>
      <w:r w:rsidR="002703F7" w:rsidRPr="001A0CEB">
        <w:rPr>
          <w:rFonts w:ascii="Times New Roman" w:hAnsi="Times New Roman" w:cs="Times New Roman"/>
          <w:b/>
          <w:sz w:val="28"/>
          <w:szCs w:val="28"/>
        </w:rPr>
        <w:t>полк</w:t>
      </w:r>
      <w:r w:rsidR="00576AD2" w:rsidRPr="001A0CEB">
        <w:rPr>
          <w:rFonts w:ascii="Times New Roman" w:hAnsi="Times New Roman" w:cs="Times New Roman"/>
          <w:b/>
          <w:sz w:val="28"/>
          <w:szCs w:val="28"/>
        </w:rPr>
        <w:t>».</w:t>
      </w:r>
      <w:r w:rsidR="001A0CEB">
        <w:rPr>
          <w:rFonts w:ascii="Times New Roman" w:hAnsi="Times New Roman" w:cs="Times New Roman"/>
          <w:sz w:val="28"/>
          <w:szCs w:val="28"/>
        </w:rPr>
        <w:t xml:space="preserve"> </w:t>
      </w:r>
      <w:r>
        <w:rPr>
          <w:rFonts w:ascii="Times New Roman" w:hAnsi="Times New Roman" w:cs="Times New Roman"/>
          <w:sz w:val="28"/>
          <w:szCs w:val="28"/>
        </w:rPr>
        <w:t>Члены палаты размещали</w:t>
      </w:r>
      <w:r w:rsidRPr="004A0F4D">
        <w:rPr>
          <w:rFonts w:ascii="Times New Roman" w:hAnsi="Times New Roman" w:cs="Times New Roman"/>
          <w:sz w:val="28"/>
          <w:szCs w:val="28"/>
        </w:rPr>
        <w:t xml:space="preserve"> </w:t>
      </w:r>
      <w:r>
        <w:rPr>
          <w:rFonts w:ascii="Times New Roman" w:hAnsi="Times New Roman" w:cs="Times New Roman"/>
          <w:sz w:val="28"/>
          <w:szCs w:val="28"/>
        </w:rPr>
        <w:t>фото и</w:t>
      </w:r>
      <w:r w:rsidRPr="004A0F4D">
        <w:rPr>
          <w:rFonts w:ascii="Times New Roman" w:hAnsi="Times New Roman" w:cs="Times New Roman"/>
          <w:sz w:val="28"/>
          <w:szCs w:val="28"/>
        </w:rPr>
        <w:t xml:space="preserve"> видео семьи вместе с портретом своего ветерана в соцсетях</w:t>
      </w:r>
      <w:r>
        <w:rPr>
          <w:rFonts w:ascii="Times New Roman" w:hAnsi="Times New Roman" w:cs="Times New Roman"/>
          <w:sz w:val="28"/>
          <w:szCs w:val="28"/>
        </w:rPr>
        <w:t xml:space="preserve"> в сопровождении соответствующих </w:t>
      </w:r>
      <w:r w:rsidRPr="004A0F4D">
        <w:rPr>
          <w:rFonts w:ascii="Times New Roman" w:hAnsi="Times New Roman" w:cs="Times New Roman"/>
          <w:sz w:val="28"/>
          <w:szCs w:val="28"/>
        </w:rPr>
        <w:t>хештег</w:t>
      </w:r>
      <w:r>
        <w:rPr>
          <w:rFonts w:ascii="Times New Roman" w:hAnsi="Times New Roman" w:cs="Times New Roman"/>
          <w:sz w:val="28"/>
          <w:szCs w:val="28"/>
        </w:rPr>
        <w:t xml:space="preserve">ов (таким образом материалы </w:t>
      </w:r>
      <w:r w:rsidRPr="004A0F4D">
        <w:rPr>
          <w:rFonts w:ascii="Times New Roman" w:hAnsi="Times New Roman" w:cs="Times New Roman"/>
          <w:sz w:val="28"/>
          <w:szCs w:val="28"/>
        </w:rPr>
        <w:t>автоматически попад</w:t>
      </w:r>
      <w:r>
        <w:rPr>
          <w:rFonts w:ascii="Times New Roman" w:hAnsi="Times New Roman" w:cs="Times New Roman"/>
          <w:sz w:val="28"/>
          <w:szCs w:val="28"/>
        </w:rPr>
        <w:t>а</w:t>
      </w:r>
      <w:r w:rsidR="0066251D">
        <w:rPr>
          <w:rFonts w:ascii="Times New Roman" w:hAnsi="Times New Roman" w:cs="Times New Roman"/>
          <w:sz w:val="28"/>
          <w:szCs w:val="28"/>
        </w:rPr>
        <w:t>ли</w:t>
      </w:r>
      <w:r w:rsidRPr="004A0F4D">
        <w:rPr>
          <w:rFonts w:ascii="Times New Roman" w:hAnsi="Times New Roman" w:cs="Times New Roman"/>
          <w:sz w:val="28"/>
          <w:szCs w:val="28"/>
        </w:rPr>
        <w:t xml:space="preserve"> на сайт «Бессмертный полк» в раздел #Бессмертныйполкдома</w:t>
      </w:r>
      <w:r>
        <w:rPr>
          <w:rFonts w:ascii="Times New Roman" w:hAnsi="Times New Roman" w:cs="Times New Roman"/>
          <w:sz w:val="28"/>
          <w:szCs w:val="28"/>
        </w:rPr>
        <w:t>)</w:t>
      </w:r>
      <w:r w:rsidRPr="004A0F4D">
        <w:rPr>
          <w:rFonts w:ascii="Times New Roman" w:hAnsi="Times New Roman" w:cs="Times New Roman"/>
          <w:sz w:val="28"/>
          <w:szCs w:val="28"/>
        </w:rPr>
        <w:t xml:space="preserve">. </w:t>
      </w:r>
      <w:r>
        <w:rPr>
          <w:rFonts w:ascii="Times New Roman" w:hAnsi="Times New Roman" w:cs="Times New Roman"/>
          <w:sz w:val="28"/>
          <w:szCs w:val="28"/>
        </w:rPr>
        <w:t xml:space="preserve">Также члены палаты </w:t>
      </w:r>
      <w:r w:rsidRPr="004A0F4D">
        <w:rPr>
          <w:rFonts w:ascii="Times New Roman" w:hAnsi="Times New Roman" w:cs="Times New Roman"/>
          <w:sz w:val="28"/>
          <w:szCs w:val="28"/>
        </w:rPr>
        <w:t>размещ</w:t>
      </w:r>
      <w:r>
        <w:rPr>
          <w:rFonts w:ascii="Times New Roman" w:hAnsi="Times New Roman" w:cs="Times New Roman"/>
          <w:sz w:val="28"/>
          <w:szCs w:val="28"/>
        </w:rPr>
        <w:t xml:space="preserve">али </w:t>
      </w:r>
      <w:r w:rsidR="0066251D">
        <w:rPr>
          <w:rFonts w:ascii="Times New Roman" w:hAnsi="Times New Roman" w:cs="Times New Roman"/>
          <w:sz w:val="28"/>
          <w:szCs w:val="28"/>
        </w:rPr>
        <w:t>в окнах</w:t>
      </w:r>
      <w:r w:rsidRPr="004A0F4D">
        <w:rPr>
          <w:rFonts w:ascii="Times New Roman" w:hAnsi="Times New Roman" w:cs="Times New Roman"/>
          <w:sz w:val="28"/>
          <w:szCs w:val="28"/>
        </w:rPr>
        <w:t xml:space="preserve"> </w:t>
      </w:r>
      <w:r w:rsidR="0066251D">
        <w:rPr>
          <w:rFonts w:ascii="Times New Roman" w:hAnsi="Times New Roman" w:cs="Times New Roman"/>
          <w:sz w:val="28"/>
          <w:szCs w:val="28"/>
        </w:rPr>
        <w:t>своих</w:t>
      </w:r>
      <w:r w:rsidRPr="004A0F4D">
        <w:rPr>
          <w:rFonts w:ascii="Times New Roman" w:hAnsi="Times New Roman" w:cs="Times New Roman"/>
          <w:sz w:val="28"/>
          <w:szCs w:val="28"/>
        </w:rPr>
        <w:t xml:space="preserve"> квартир</w:t>
      </w:r>
      <w:r w:rsidR="0066251D">
        <w:rPr>
          <w:rFonts w:ascii="Times New Roman" w:hAnsi="Times New Roman" w:cs="Times New Roman"/>
          <w:sz w:val="28"/>
          <w:szCs w:val="28"/>
        </w:rPr>
        <w:t xml:space="preserve"> или на балконах транспаранты</w:t>
      </w:r>
      <w:r w:rsidRPr="004A0F4D">
        <w:rPr>
          <w:rFonts w:ascii="Times New Roman" w:hAnsi="Times New Roman" w:cs="Times New Roman"/>
          <w:sz w:val="28"/>
          <w:szCs w:val="28"/>
        </w:rPr>
        <w:t xml:space="preserve"> с портретом ветерана или просто фотографии.</w:t>
      </w:r>
      <w:r w:rsidR="0066251D">
        <w:rPr>
          <w:rFonts w:ascii="Times New Roman" w:hAnsi="Times New Roman" w:cs="Times New Roman"/>
          <w:sz w:val="28"/>
          <w:szCs w:val="28"/>
        </w:rPr>
        <w:t xml:space="preserve"> Также 9 мая общественники стали участниками акции «Катюша в окне», </w:t>
      </w:r>
      <w:r w:rsidR="0066251D" w:rsidRPr="0066251D">
        <w:rPr>
          <w:rFonts w:ascii="Times New Roman" w:hAnsi="Times New Roman" w:cs="Times New Roman"/>
          <w:sz w:val="28"/>
          <w:szCs w:val="28"/>
        </w:rPr>
        <w:t>исполни</w:t>
      </w:r>
      <w:r w:rsidR="0066251D">
        <w:rPr>
          <w:rFonts w:ascii="Times New Roman" w:hAnsi="Times New Roman" w:cs="Times New Roman"/>
          <w:sz w:val="28"/>
          <w:szCs w:val="28"/>
        </w:rPr>
        <w:t>в легендарную</w:t>
      </w:r>
      <w:r w:rsidR="0066251D" w:rsidRPr="0066251D">
        <w:rPr>
          <w:rFonts w:ascii="Times New Roman" w:hAnsi="Times New Roman" w:cs="Times New Roman"/>
          <w:sz w:val="28"/>
          <w:szCs w:val="28"/>
        </w:rPr>
        <w:t xml:space="preserve"> </w:t>
      </w:r>
      <w:r w:rsidR="0066251D">
        <w:rPr>
          <w:rFonts w:ascii="Times New Roman" w:hAnsi="Times New Roman" w:cs="Times New Roman"/>
          <w:sz w:val="28"/>
          <w:szCs w:val="28"/>
        </w:rPr>
        <w:t>песню «Катюша» из своих окон и</w:t>
      </w:r>
      <w:r w:rsidR="0066251D" w:rsidRPr="0066251D">
        <w:rPr>
          <w:rFonts w:ascii="Times New Roman" w:hAnsi="Times New Roman" w:cs="Times New Roman"/>
          <w:sz w:val="28"/>
          <w:szCs w:val="28"/>
        </w:rPr>
        <w:t xml:space="preserve"> на балконах.</w:t>
      </w:r>
      <w:r w:rsidR="0066251D">
        <w:rPr>
          <w:rFonts w:ascii="Times New Roman" w:hAnsi="Times New Roman" w:cs="Times New Roman"/>
          <w:sz w:val="28"/>
          <w:szCs w:val="28"/>
        </w:rPr>
        <w:t xml:space="preserve">  </w:t>
      </w:r>
      <w:r w:rsidR="0066251D" w:rsidRPr="0066251D">
        <w:rPr>
          <w:rFonts w:ascii="Times New Roman" w:hAnsi="Times New Roman" w:cs="Times New Roman"/>
          <w:sz w:val="28"/>
          <w:szCs w:val="28"/>
        </w:rPr>
        <w:t xml:space="preserve"> </w:t>
      </w:r>
      <w:r w:rsidR="0066251D">
        <w:rPr>
          <w:rFonts w:ascii="Times New Roman" w:hAnsi="Times New Roman" w:cs="Times New Roman"/>
          <w:sz w:val="28"/>
          <w:szCs w:val="28"/>
        </w:rPr>
        <w:t xml:space="preserve"> </w:t>
      </w:r>
      <w:r w:rsidR="0066251D" w:rsidRPr="0066251D">
        <w:rPr>
          <w:rFonts w:ascii="Times New Roman" w:hAnsi="Times New Roman" w:cs="Times New Roman"/>
          <w:sz w:val="28"/>
          <w:szCs w:val="28"/>
        </w:rPr>
        <w:t xml:space="preserve"> </w:t>
      </w:r>
    </w:p>
    <w:p w:rsidR="00987BFB" w:rsidRDefault="00987BFB" w:rsidP="004A0F4D">
      <w:pPr>
        <w:ind w:firstLine="567"/>
        <w:jc w:val="both"/>
        <w:rPr>
          <w:rFonts w:ascii="Times New Roman" w:hAnsi="Times New Roman" w:cs="Times New Roman"/>
          <w:sz w:val="28"/>
          <w:szCs w:val="28"/>
        </w:rPr>
      </w:pPr>
      <w:r>
        <w:rPr>
          <w:rFonts w:ascii="Times New Roman" w:hAnsi="Times New Roman" w:cs="Times New Roman"/>
          <w:sz w:val="28"/>
          <w:szCs w:val="28"/>
        </w:rPr>
        <w:t xml:space="preserve">Члены Общественной палаты приняли участие в </w:t>
      </w:r>
      <w:r w:rsidRPr="00987BFB">
        <w:rPr>
          <w:rFonts w:ascii="Times New Roman" w:hAnsi="Times New Roman" w:cs="Times New Roman"/>
          <w:b/>
          <w:sz w:val="28"/>
          <w:szCs w:val="28"/>
        </w:rPr>
        <w:t>онлайн-конференция «Ответы на актуальные вопросы налогообложения в условиях ухудшения ситуации в связи с распространением новой коронавирусной инфекции»</w:t>
      </w:r>
      <w:r>
        <w:rPr>
          <w:rFonts w:ascii="Times New Roman" w:hAnsi="Times New Roman" w:cs="Times New Roman"/>
          <w:sz w:val="28"/>
          <w:szCs w:val="28"/>
        </w:rPr>
        <w:t>.</w:t>
      </w:r>
      <w:r w:rsidRPr="00987BFB">
        <w:rPr>
          <w:rFonts w:ascii="Times New Roman" w:hAnsi="Times New Roman" w:cs="Times New Roman"/>
          <w:sz w:val="28"/>
          <w:szCs w:val="28"/>
        </w:rPr>
        <w:t xml:space="preserve"> </w:t>
      </w:r>
      <w:r w:rsidRPr="00987BFB">
        <w:rPr>
          <w:rFonts w:ascii="Times New Roman" w:hAnsi="Times New Roman" w:cs="Times New Roman"/>
          <w:sz w:val="28"/>
          <w:szCs w:val="28"/>
        </w:rPr>
        <w:lastRenderedPageBreak/>
        <w:t>Мероприятие состоялось под председательством заместителя руководителя УФНС России по Ханты-Мансийскому автономному округу</w:t>
      </w:r>
      <w:r>
        <w:rPr>
          <w:rFonts w:ascii="Times New Roman" w:hAnsi="Times New Roman" w:cs="Times New Roman"/>
          <w:sz w:val="28"/>
          <w:szCs w:val="28"/>
        </w:rPr>
        <w:t xml:space="preserve"> – Югре Ю.В. Косинцевой, п</w:t>
      </w:r>
      <w:r w:rsidRPr="00987BFB">
        <w:rPr>
          <w:rFonts w:ascii="Times New Roman" w:hAnsi="Times New Roman" w:cs="Times New Roman"/>
          <w:sz w:val="28"/>
          <w:szCs w:val="28"/>
        </w:rPr>
        <w:t xml:space="preserve">редседателя </w:t>
      </w:r>
      <w:r>
        <w:rPr>
          <w:rFonts w:ascii="Times New Roman" w:hAnsi="Times New Roman" w:cs="Times New Roman"/>
          <w:sz w:val="28"/>
          <w:szCs w:val="28"/>
        </w:rPr>
        <w:t xml:space="preserve">окружной </w:t>
      </w:r>
      <w:r w:rsidRPr="00987BFB">
        <w:rPr>
          <w:rFonts w:ascii="Times New Roman" w:hAnsi="Times New Roman" w:cs="Times New Roman"/>
          <w:sz w:val="28"/>
          <w:szCs w:val="28"/>
        </w:rPr>
        <w:t xml:space="preserve">Общественной палаты </w:t>
      </w:r>
      <w:r>
        <w:rPr>
          <w:rFonts w:ascii="Times New Roman" w:hAnsi="Times New Roman" w:cs="Times New Roman"/>
          <w:sz w:val="28"/>
          <w:szCs w:val="28"/>
        </w:rPr>
        <w:t>И.И. Максимовой, с участием г</w:t>
      </w:r>
      <w:r w:rsidRPr="00987BFB">
        <w:rPr>
          <w:rFonts w:ascii="Times New Roman" w:hAnsi="Times New Roman" w:cs="Times New Roman"/>
          <w:sz w:val="28"/>
          <w:szCs w:val="28"/>
        </w:rPr>
        <w:t>енерального директора Фонда «Центр гражданских и социальных инициатив Югры» Я.А</w:t>
      </w:r>
      <w:r>
        <w:rPr>
          <w:rFonts w:ascii="Times New Roman" w:hAnsi="Times New Roman" w:cs="Times New Roman"/>
          <w:sz w:val="28"/>
          <w:szCs w:val="28"/>
        </w:rPr>
        <w:t>. Самохвалова, представителей а</w:t>
      </w:r>
      <w:r w:rsidRPr="00987BFB">
        <w:rPr>
          <w:rFonts w:ascii="Times New Roman" w:hAnsi="Times New Roman" w:cs="Times New Roman"/>
          <w:sz w:val="28"/>
          <w:szCs w:val="28"/>
        </w:rPr>
        <w:t xml:space="preserve">дминистраций муниципальных образований </w:t>
      </w:r>
      <w:r>
        <w:rPr>
          <w:rFonts w:ascii="Times New Roman" w:hAnsi="Times New Roman" w:cs="Times New Roman"/>
          <w:sz w:val="28"/>
          <w:szCs w:val="28"/>
        </w:rPr>
        <w:t>региона, общественных организаций.</w:t>
      </w:r>
    </w:p>
    <w:p w:rsidR="005839E8" w:rsidRDefault="005839E8" w:rsidP="005839E8">
      <w:pPr>
        <w:ind w:firstLine="567"/>
        <w:jc w:val="both"/>
        <w:rPr>
          <w:rFonts w:ascii="Times New Roman" w:hAnsi="Times New Roman" w:cs="Times New Roman"/>
          <w:sz w:val="28"/>
          <w:szCs w:val="28"/>
        </w:rPr>
      </w:pPr>
      <w:r w:rsidRPr="005839E8">
        <w:rPr>
          <w:rFonts w:ascii="Times New Roman" w:hAnsi="Times New Roman" w:cs="Times New Roman"/>
          <w:sz w:val="28"/>
          <w:szCs w:val="28"/>
        </w:rPr>
        <w:t xml:space="preserve">Всероссийская </w:t>
      </w:r>
      <w:r w:rsidRPr="005839E8">
        <w:rPr>
          <w:rFonts w:ascii="Times New Roman" w:hAnsi="Times New Roman" w:cs="Times New Roman"/>
          <w:b/>
          <w:sz w:val="28"/>
          <w:szCs w:val="28"/>
        </w:rPr>
        <w:t>акция «Окна России»</w:t>
      </w:r>
      <w:r>
        <w:rPr>
          <w:rFonts w:ascii="Times New Roman" w:hAnsi="Times New Roman" w:cs="Times New Roman"/>
          <w:sz w:val="28"/>
          <w:szCs w:val="28"/>
        </w:rPr>
        <w:t xml:space="preserve"> также не обошлась без участия Общественной палаты города. Члены палаты у</w:t>
      </w:r>
      <w:r w:rsidRPr="005839E8">
        <w:rPr>
          <w:rFonts w:ascii="Times New Roman" w:hAnsi="Times New Roman" w:cs="Times New Roman"/>
          <w:sz w:val="28"/>
          <w:szCs w:val="28"/>
        </w:rPr>
        <w:t>краси</w:t>
      </w:r>
      <w:r>
        <w:rPr>
          <w:rFonts w:ascii="Times New Roman" w:hAnsi="Times New Roman" w:cs="Times New Roman"/>
          <w:sz w:val="28"/>
          <w:szCs w:val="28"/>
        </w:rPr>
        <w:t>ли</w:t>
      </w:r>
      <w:r w:rsidRPr="005839E8">
        <w:rPr>
          <w:rFonts w:ascii="Times New Roman" w:hAnsi="Times New Roman" w:cs="Times New Roman"/>
          <w:sz w:val="28"/>
          <w:szCs w:val="28"/>
        </w:rPr>
        <w:t xml:space="preserve"> окна </w:t>
      </w:r>
      <w:r>
        <w:rPr>
          <w:rFonts w:ascii="Times New Roman" w:hAnsi="Times New Roman" w:cs="Times New Roman"/>
          <w:sz w:val="28"/>
          <w:szCs w:val="28"/>
        </w:rPr>
        <w:t xml:space="preserve">своих </w:t>
      </w:r>
      <w:r w:rsidRPr="005839E8">
        <w:rPr>
          <w:rFonts w:ascii="Times New Roman" w:hAnsi="Times New Roman" w:cs="Times New Roman"/>
          <w:sz w:val="28"/>
          <w:szCs w:val="28"/>
        </w:rPr>
        <w:t>квартир</w:t>
      </w:r>
      <w:r>
        <w:rPr>
          <w:rFonts w:ascii="Times New Roman" w:hAnsi="Times New Roman" w:cs="Times New Roman"/>
          <w:sz w:val="28"/>
          <w:szCs w:val="28"/>
        </w:rPr>
        <w:t xml:space="preserve"> и </w:t>
      </w:r>
      <w:r w:rsidRPr="005839E8">
        <w:rPr>
          <w:rFonts w:ascii="Times New Roman" w:hAnsi="Times New Roman" w:cs="Times New Roman"/>
          <w:sz w:val="28"/>
          <w:szCs w:val="28"/>
        </w:rPr>
        <w:t>домов</w:t>
      </w:r>
      <w:r>
        <w:rPr>
          <w:rFonts w:ascii="Times New Roman" w:hAnsi="Times New Roman" w:cs="Times New Roman"/>
          <w:sz w:val="28"/>
          <w:szCs w:val="28"/>
        </w:rPr>
        <w:t xml:space="preserve"> к</w:t>
      </w:r>
      <w:r w:rsidRPr="005839E8">
        <w:rPr>
          <w:rFonts w:ascii="Times New Roman" w:hAnsi="Times New Roman" w:cs="Times New Roman"/>
          <w:sz w:val="28"/>
          <w:szCs w:val="28"/>
        </w:rPr>
        <w:t xml:space="preserve">артинками, надписями, посвященными России, своей малой Родине, семье. </w:t>
      </w:r>
      <w:r>
        <w:rPr>
          <w:rFonts w:ascii="Times New Roman" w:hAnsi="Times New Roman" w:cs="Times New Roman"/>
          <w:sz w:val="28"/>
          <w:szCs w:val="28"/>
        </w:rPr>
        <w:t xml:space="preserve"> Опубликовали</w:t>
      </w:r>
      <w:r w:rsidRPr="005839E8">
        <w:rPr>
          <w:rFonts w:ascii="Times New Roman" w:hAnsi="Times New Roman" w:cs="Times New Roman"/>
          <w:sz w:val="28"/>
          <w:szCs w:val="28"/>
        </w:rPr>
        <w:t xml:space="preserve"> фотографии в социальных сетях с хештегами: #ОкнаРо</w:t>
      </w:r>
      <w:r>
        <w:rPr>
          <w:rFonts w:ascii="Times New Roman" w:hAnsi="Times New Roman" w:cs="Times New Roman"/>
          <w:sz w:val="28"/>
          <w:szCs w:val="28"/>
        </w:rPr>
        <w:t xml:space="preserve">ссии, #ЯлюблюРоссию, #МояРоссия. </w:t>
      </w:r>
    </w:p>
    <w:p w:rsidR="001F1C46" w:rsidRPr="005839E8" w:rsidRDefault="001F1C46" w:rsidP="001F1C46">
      <w:pPr>
        <w:ind w:firstLine="567"/>
        <w:jc w:val="both"/>
        <w:rPr>
          <w:rFonts w:ascii="Times New Roman" w:hAnsi="Times New Roman" w:cs="Times New Roman"/>
          <w:sz w:val="28"/>
          <w:szCs w:val="28"/>
        </w:rPr>
      </w:pPr>
      <w:r w:rsidRPr="001F1C46">
        <w:rPr>
          <w:rFonts w:ascii="Times New Roman" w:hAnsi="Times New Roman" w:cs="Times New Roman"/>
          <w:sz w:val="28"/>
          <w:szCs w:val="28"/>
        </w:rPr>
        <w:t xml:space="preserve">Члены Общественной палаты города Нижневартовска и лидеры местных ТОС приняли участие во </w:t>
      </w:r>
      <w:r w:rsidRPr="001F1C46">
        <w:rPr>
          <w:rFonts w:ascii="Times New Roman" w:hAnsi="Times New Roman" w:cs="Times New Roman"/>
          <w:b/>
          <w:sz w:val="28"/>
          <w:szCs w:val="28"/>
        </w:rPr>
        <w:t>всероссийской конференции «Местное самоуправление: служение и ответственность»</w:t>
      </w:r>
      <w:r w:rsidRPr="001F1C46">
        <w:rPr>
          <w:rFonts w:ascii="Times New Roman" w:hAnsi="Times New Roman" w:cs="Times New Roman"/>
          <w:sz w:val="28"/>
          <w:szCs w:val="28"/>
        </w:rPr>
        <w:t>. Она проводится ежегодно в память о бывшем мэре Нефтеюганска Владимире Петухове. На форуме традиционно обсуждаются злободневные проблемы развития местного самоуправления.</w:t>
      </w:r>
      <w:r>
        <w:rPr>
          <w:rFonts w:ascii="Times New Roman" w:hAnsi="Times New Roman" w:cs="Times New Roman"/>
          <w:sz w:val="28"/>
          <w:szCs w:val="28"/>
        </w:rPr>
        <w:t xml:space="preserve"> </w:t>
      </w:r>
      <w:r w:rsidRPr="001F1C46">
        <w:rPr>
          <w:rFonts w:ascii="Times New Roman" w:hAnsi="Times New Roman" w:cs="Times New Roman"/>
          <w:sz w:val="28"/>
          <w:szCs w:val="28"/>
        </w:rPr>
        <w:t>Мероприятие прошло в режиме видеоконференцсвязи, и было посвящено региональным и муниципальным практикам решения стратегических и повседневных задач в условиях пандемии.</w:t>
      </w:r>
      <w:r>
        <w:rPr>
          <w:rFonts w:ascii="Times New Roman" w:hAnsi="Times New Roman" w:cs="Times New Roman"/>
          <w:sz w:val="28"/>
          <w:szCs w:val="28"/>
        </w:rPr>
        <w:t xml:space="preserve"> </w:t>
      </w:r>
      <w:r w:rsidRPr="001F1C46">
        <w:rPr>
          <w:rFonts w:ascii="Times New Roman" w:hAnsi="Times New Roman" w:cs="Times New Roman"/>
          <w:sz w:val="28"/>
          <w:szCs w:val="28"/>
        </w:rPr>
        <w:t>Помимо членов Совета Федерации и руководителей регионов, в конференции принял участие и глава города Нижневартовска Василий Тихонов. Он рассказал о роли гражданской инициативы в решении стратегических и повседневных задач по борьбе с пандемией.</w:t>
      </w:r>
    </w:p>
    <w:p w:rsidR="005839E8" w:rsidRDefault="005839E8" w:rsidP="004A0F4D">
      <w:pPr>
        <w:ind w:firstLine="567"/>
        <w:jc w:val="both"/>
        <w:rPr>
          <w:rFonts w:ascii="Times New Roman" w:hAnsi="Times New Roman" w:cs="Times New Roman"/>
          <w:sz w:val="28"/>
          <w:szCs w:val="28"/>
        </w:rPr>
      </w:pPr>
      <w:r>
        <w:rPr>
          <w:rFonts w:ascii="Times New Roman" w:hAnsi="Times New Roman" w:cs="Times New Roman"/>
          <w:sz w:val="28"/>
          <w:szCs w:val="28"/>
        </w:rPr>
        <w:t>Члены Общественной палаты приняли самое непосредственное участие в подготовке</w:t>
      </w:r>
      <w:r w:rsidR="0086278C">
        <w:rPr>
          <w:rFonts w:ascii="Times New Roman" w:hAnsi="Times New Roman" w:cs="Times New Roman"/>
          <w:sz w:val="28"/>
          <w:szCs w:val="28"/>
        </w:rPr>
        <w:t xml:space="preserve"> и организации </w:t>
      </w:r>
      <w:r w:rsidR="0086278C" w:rsidRPr="00F710A0">
        <w:rPr>
          <w:rFonts w:ascii="Times New Roman" w:hAnsi="Times New Roman" w:cs="Times New Roman"/>
          <w:b/>
          <w:sz w:val="28"/>
          <w:szCs w:val="28"/>
        </w:rPr>
        <w:t>общероссийского голосования по вопросу одобрения изменений в Конституцию Российской Федерации</w:t>
      </w:r>
      <w:r w:rsidR="0086278C">
        <w:rPr>
          <w:rFonts w:ascii="Times New Roman" w:hAnsi="Times New Roman" w:cs="Times New Roman"/>
          <w:sz w:val="28"/>
          <w:szCs w:val="28"/>
        </w:rPr>
        <w:t>, которое</w:t>
      </w:r>
      <w:r w:rsidR="0086278C" w:rsidRPr="0086278C">
        <w:rPr>
          <w:rFonts w:ascii="Times New Roman" w:hAnsi="Times New Roman" w:cs="Times New Roman"/>
          <w:sz w:val="28"/>
          <w:szCs w:val="28"/>
        </w:rPr>
        <w:t xml:space="preserve"> проводилось с 25 июня по 1 июля 2020 года.</w:t>
      </w:r>
      <w:r w:rsidR="0086278C">
        <w:rPr>
          <w:rFonts w:ascii="Times New Roman" w:hAnsi="Times New Roman" w:cs="Times New Roman"/>
          <w:sz w:val="28"/>
          <w:szCs w:val="28"/>
        </w:rPr>
        <w:t xml:space="preserve"> Общественники проводили приемку участков для голосования, оценивали их доступность для маломобильных граждан, работали наблюдателями во время самого голосования. Во многом благодаря деятельности членов палаты голосование в Нижневартовске было организовано на достойном уровне.   </w:t>
      </w:r>
    </w:p>
    <w:p w:rsidR="00F710A0" w:rsidRPr="00F710A0" w:rsidRDefault="00F710A0" w:rsidP="00F710A0">
      <w:pPr>
        <w:ind w:firstLine="567"/>
        <w:jc w:val="both"/>
        <w:rPr>
          <w:rFonts w:ascii="Times New Roman" w:hAnsi="Times New Roman" w:cs="Times New Roman"/>
          <w:sz w:val="28"/>
          <w:szCs w:val="28"/>
        </w:rPr>
      </w:pPr>
      <w:r>
        <w:rPr>
          <w:rFonts w:ascii="Times New Roman" w:hAnsi="Times New Roman" w:cs="Times New Roman"/>
          <w:sz w:val="28"/>
          <w:szCs w:val="28"/>
        </w:rPr>
        <w:t xml:space="preserve">В сентябре в Нижневартовске в рамках </w:t>
      </w:r>
      <w:r w:rsidRPr="00F710A0">
        <w:rPr>
          <w:rFonts w:ascii="Times New Roman" w:hAnsi="Times New Roman" w:cs="Times New Roman"/>
          <w:b/>
          <w:sz w:val="28"/>
          <w:szCs w:val="28"/>
        </w:rPr>
        <w:t>всероссийского проекта «Сад памяти» прошла акция «Сирень Победы».</w:t>
      </w:r>
      <w:r w:rsidRPr="00F710A0">
        <w:rPr>
          <w:rFonts w:ascii="Times New Roman" w:hAnsi="Times New Roman" w:cs="Times New Roman"/>
          <w:sz w:val="28"/>
          <w:szCs w:val="28"/>
        </w:rPr>
        <w:t xml:space="preserve"> Возле мемориала «Воинам-землякам, погибшим в годы Великой Отечественной войны» вартовчане высадили 75 кустов сирени </w:t>
      </w:r>
      <w:r>
        <w:rPr>
          <w:rFonts w:ascii="Times New Roman" w:hAnsi="Times New Roman" w:cs="Times New Roman"/>
          <w:sz w:val="28"/>
          <w:szCs w:val="28"/>
        </w:rPr>
        <w:t>(и</w:t>
      </w:r>
      <w:r w:rsidRPr="00F710A0">
        <w:rPr>
          <w:rFonts w:ascii="Times New Roman" w:hAnsi="Times New Roman" w:cs="Times New Roman"/>
          <w:sz w:val="28"/>
          <w:szCs w:val="28"/>
        </w:rPr>
        <w:t>менно этот цветущий кустарник стал символом Победы</w:t>
      </w:r>
      <w:r>
        <w:rPr>
          <w:rFonts w:ascii="Times New Roman" w:hAnsi="Times New Roman" w:cs="Times New Roman"/>
          <w:sz w:val="28"/>
          <w:szCs w:val="28"/>
        </w:rPr>
        <w:t>)</w:t>
      </w:r>
      <w:r w:rsidRPr="00F710A0">
        <w:rPr>
          <w:rFonts w:ascii="Times New Roman" w:hAnsi="Times New Roman" w:cs="Times New Roman"/>
          <w:sz w:val="28"/>
          <w:szCs w:val="28"/>
        </w:rPr>
        <w:t>.</w:t>
      </w:r>
      <w:r>
        <w:rPr>
          <w:rFonts w:ascii="Times New Roman" w:hAnsi="Times New Roman" w:cs="Times New Roman"/>
          <w:sz w:val="28"/>
          <w:szCs w:val="28"/>
        </w:rPr>
        <w:t xml:space="preserve"> </w:t>
      </w:r>
      <w:r w:rsidRPr="00F710A0">
        <w:rPr>
          <w:rFonts w:ascii="Times New Roman" w:hAnsi="Times New Roman" w:cs="Times New Roman"/>
          <w:sz w:val="28"/>
          <w:szCs w:val="28"/>
        </w:rPr>
        <w:t xml:space="preserve">Участие в акции приняли </w:t>
      </w:r>
      <w:r>
        <w:rPr>
          <w:rFonts w:ascii="Times New Roman" w:hAnsi="Times New Roman" w:cs="Times New Roman"/>
          <w:sz w:val="28"/>
          <w:szCs w:val="28"/>
        </w:rPr>
        <w:t>и члены Общественной палаты города</w:t>
      </w:r>
      <w:r w:rsidRPr="00F710A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839E8" w:rsidRDefault="00F710A0" w:rsidP="006418C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18C3" w:rsidRPr="006418C3">
        <w:rPr>
          <w:rFonts w:ascii="Times New Roman" w:hAnsi="Times New Roman" w:cs="Times New Roman"/>
          <w:sz w:val="28"/>
          <w:szCs w:val="28"/>
        </w:rPr>
        <w:t xml:space="preserve">Члены общественной палаты Нижневартовска </w:t>
      </w:r>
      <w:r w:rsidR="006418C3">
        <w:rPr>
          <w:rFonts w:ascii="Times New Roman" w:hAnsi="Times New Roman" w:cs="Times New Roman"/>
          <w:sz w:val="28"/>
          <w:szCs w:val="28"/>
        </w:rPr>
        <w:t xml:space="preserve">на протяжении нескольких лет </w:t>
      </w:r>
      <w:r w:rsidR="006418C3" w:rsidRPr="006418C3">
        <w:rPr>
          <w:rFonts w:ascii="Times New Roman" w:hAnsi="Times New Roman" w:cs="Times New Roman"/>
          <w:sz w:val="28"/>
          <w:szCs w:val="28"/>
        </w:rPr>
        <w:t>прин</w:t>
      </w:r>
      <w:r w:rsidR="006418C3">
        <w:rPr>
          <w:rFonts w:ascii="Times New Roman" w:hAnsi="Times New Roman" w:cs="Times New Roman"/>
          <w:sz w:val="28"/>
          <w:szCs w:val="28"/>
        </w:rPr>
        <w:t xml:space="preserve">имали активное участие в </w:t>
      </w:r>
      <w:r w:rsidR="006418C3" w:rsidRPr="006418C3">
        <w:rPr>
          <w:rFonts w:ascii="Times New Roman" w:hAnsi="Times New Roman" w:cs="Times New Roman"/>
          <w:b/>
          <w:sz w:val="28"/>
          <w:szCs w:val="28"/>
        </w:rPr>
        <w:t>общественном обсуждении проекта герба Югры</w:t>
      </w:r>
      <w:r w:rsidR="006418C3">
        <w:rPr>
          <w:rFonts w:ascii="Times New Roman" w:hAnsi="Times New Roman" w:cs="Times New Roman"/>
          <w:sz w:val="28"/>
          <w:szCs w:val="28"/>
        </w:rPr>
        <w:t>. В октябре 2020 года прошло заседание окружной О</w:t>
      </w:r>
      <w:r w:rsidR="006418C3" w:rsidRPr="006418C3">
        <w:rPr>
          <w:rFonts w:ascii="Times New Roman" w:hAnsi="Times New Roman" w:cs="Times New Roman"/>
          <w:sz w:val="28"/>
          <w:szCs w:val="28"/>
        </w:rPr>
        <w:t>бщественной палаты,</w:t>
      </w:r>
      <w:r w:rsidR="006418C3">
        <w:rPr>
          <w:rFonts w:ascii="Times New Roman" w:hAnsi="Times New Roman" w:cs="Times New Roman"/>
          <w:sz w:val="28"/>
          <w:szCs w:val="28"/>
        </w:rPr>
        <w:t xml:space="preserve"> участниками которого стали и нижневартовские общественники. На заседании был </w:t>
      </w:r>
      <w:r w:rsidR="006418C3">
        <w:rPr>
          <w:rFonts w:ascii="Times New Roman" w:hAnsi="Times New Roman" w:cs="Times New Roman"/>
          <w:sz w:val="28"/>
          <w:szCs w:val="28"/>
        </w:rPr>
        <w:lastRenderedPageBreak/>
        <w:t xml:space="preserve">представлен финальный проект герба. </w:t>
      </w:r>
      <w:r w:rsidR="006418C3" w:rsidRPr="006418C3">
        <w:rPr>
          <w:rFonts w:ascii="Times New Roman" w:hAnsi="Times New Roman" w:cs="Times New Roman"/>
          <w:sz w:val="28"/>
          <w:szCs w:val="28"/>
        </w:rPr>
        <w:t xml:space="preserve">Авторская группа доработала </w:t>
      </w:r>
      <w:r w:rsidR="006418C3">
        <w:rPr>
          <w:rFonts w:ascii="Times New Roman" w:hAnsi="Times New Roman" w:cs="Times New Roman"/>
          <w:sz w:val="28"/>
          <w:szCs w:val="28"/>
        </w:rPr>
        <w:t xml:space="preserve">эскиз </w:t>
      </w:r>
      <w:r w:rsidR="006418C3" w:rsidRPr="006418C3">
        <w:rPr>
          <w:rFonts w:ascii="Times New Roman" w:hAnsi="Times New Roman" w:cs="Times New Roman"/>
          <w:sz w:val="28"/>
          <w:szCs w:val="28"/>
        </w:rPr>
        <w:t xml:space="preserve">в соответствии с пожеланиями югорчан. </w:t>
      </w:r>
      <w:r w:rsidR="006418C3">
        <w:rPr>
          <w:rFonts w:ascii="Times New Roman" w:hAnsi="Times New Roman" w:cs="Times New Roman"/>
          <w:sz w:val="28"/>
          <w:szCs w:val="28"/>
        </w:rPr>
        <w:t>Ч</w:t>
      </w:r>
      <w:r w:rsidR="006418C3" w:rsidRPr="006418C3">
        <w:rPr>
          <w:rFonts w:ascii="Times New Roman" w:hAnsi="Times New Roman" w:cs="Times New Roman"/>
          <w:sz w:val="28"/>
          <w:szCs w:val="28"/>
        </w:rPr>
        <w:t>лены общественной палаты города поддержали доработанный эскиз.</w:t>
      </w:r>
    </w:p>
    <w:p w:rsidR="008F5108" w:rsidRDefault="008F5108" w:rsidP="00AF4CB2">
      <w:pPr>
        <w:ind w:firstLine="567"/>
        <w:jc w:val="center"/>
        <w:rPr>
          <w:rFonts w:ascii="Times New Roman" w:hAnsi="Times New Roman" w:cs="Times New Roman"/>
          <w:b/>
          <w:sz w:val="28"/>
          <w:szCs w:val="28"/>
        </w:rPr>
      </w:pPr>
    </w:p>
    <w:p w:rsidR="00AB6729" w:rsidRPr="000E492B" w:rsidRDefault="00AF4CB2" w:rsidP="00AF4CB2">
      <w:pPr>
        <w:ind w:firstLine="567"/>
        <w:jc w:val="center"/>
        <w:rPr>
          <w:rFonts w:ascii="Times New Roman" w:hAnsi="Times New Roman" w:cs="Times New Roman"/>
          <w:b/>
          <w:sz w:val="28"/>
          <w:szCs w:val="28"/>
        </w:rPr>
      </w:pPr>
      <w:r w:rsidRPr="000E492B">
        <w:rPr>
          <w:rFonts w:ascii="Times New Roman" w:hAnsi="Times New Roman" w:cs="Times New Roman"/>
          <w:b/>
          <w:sz w:val="28"/>
          <w:szCs w:val="28"/>
        </w:rPr>
        <w:t xml:space="preserve">1.2. Заседания Общественной палаты </w:t>
      </w:r>
    </w:p>
    <w:p w:rsidR="000E492B" w:rsidRDefault="006418C3" w:rsidP="000E492B">
      <w:pPr>
        <w:ind w:firstLine="567"/>
        <w:jc w:val="both"/>
        <w:rPr>
          <w:rFonts w:ascii="Times New Roman" w:hAnsi="Times New Roman" w:cs="Times New Roman"/>
          <w:sz w:val="28"/>
          <w:szCs w:val="28"/>
        </w:rPr>
      </w:pPr>
      <w:r>
        <w:rPr>
          <w:rFonts w:ascii="Times New Roman" w:hAnsi="Times New Roman" w:cs="Times New Roman"/>
          <w:sz w:val="28"/>
          <w:szCs w:val="28"/>
        </w:rPr>
        <w:t>В 2020</w:t>
      </w:r>
      <w:r w:rsidR="007E232C">
        <w:rPr>
          <w:rFonts w:ascii="Times New Roman" w:hAnsi="Times New Roman" w:cs="Times New Roman"/>
          <w:sz w:val="28"/>
          <w:szCs w:val="28"/>
        </w:rPr>
        <w:t xml:space="preserve"> году </w:t>
      </w:r>
      <w:r>
        <w:rPr>
          <w:rFonts w:ascii="Times New Roman" w:hAnsi="Times New Roman" w:cs="Times New Roman"/>
          <w:sz w:val="28"/>
          <w:szCs w:val="28"/>
        </w:rPr>
        <w:t xml:space="preserve">из-за пандемии </w:t>
      </w:r>
      <w:r w:rsidR="007E232C">
        <w:rPr>
          <w:rFonts w:ascii="Times New Roman" w:hAnsi="Times New Roman" w:cs="Times New Roman"/>
          <w:sz w:val="28"/>
          <w:szCs w:val="28"/>
        </w:rPr>
        <w:t xml:space="preserve">состоялось </w:t>
      </w:r>
      <w:r>
        <w:rPr>
          <w:rFonts w:ascii="Times New Roman" w:hAnsi="Times New Roman" w:cs="Times New Roman"/>
          <w:sz w:val="28"/>
          <w:szCs w:val="28"/>
        </w:rPr>
        <w:t>одно очное и четыре заочных</w:t>
      </w:r>
      <w:r w:rsidR="007E232C">
        <w:rPr>
          <w:rFonts w:ascii="Times New Roman" w:hAnsi="Times New Roman" w:cs="Times New Roman"/>
          <w:sz w:val="28"/>
          <w:szCs w:val="28"/>
        </w:rPr>
        <w:t xml:space="preserve"> заседания Общественной пал</w:t>
      </w:r>
      <w:r w:rsidR="008F5108">
        <w:rPr>
          <w:rFonts w:ascii="Times New Roman" w:hAnsi="Times New Roman" w:cs="Times New Roman"/>
          <w:sz w:val="28"/>
          <w:szCs w:val="28"/>
        </w:rPr>
        <w:t xml:space="preserve">аты города Нижневартовска. </w:t>
      </w:r>
      <w:r w:rsidR="00D7487D">
        <w:rPr>
          <w:rFonts w:ascii="Times New Roman" w:hAnsi="Times New Roman" w:cs="Times New Roman"/>
          <w:sz w:val="28"/>
          <w:szCs w:val="28"/>
        </w:rPr>
        <w:t>(</w:t>
      </w:r>
      <w:r w:rsidR="00E42AE1">
        <w:rPr>
          <w:rFonts w:ascii="Times New Roman" w:hAnsi="Times New Roman" w:cs="Times New Roman"/>
          <w:sz w:val="28"/>
          <w:szCs w:val="28"/>
        </w:rPr>
        <w:t>Т</w:t>
      </w:r>
      <w:r>
        <w:rPr>
          <w:rFonts w:ascii="Times New Roman" w:hAnsi="Times New Roman" w:cs="Times New Roman"/>
          <w:sz w:val="28"/>
          <w:szCs w:val="28"/>
        </w:rPr>
        <w:t xml:space="preserve">радиционная периодичность, напомним, 4 </w:t>
      </w:r>
      <w:r w:rsidR="00E42AE1">
        <w:rPr>
          <w:rFonts w:ascii="Times New Roman" w:hAnsi="Times New Roman" w:cs="Times New Roman"/>
          <w:sz w:val="28"/>
          <w:szCs w:val="28"/>
        </w:rPr>
        <w:t xml:space="preserve">заседания </w:t>
      </w:r>
      <w:r>
        <w:rPr>
          <w:rFonts w:ascii="Times New Roman" w:hAnsi="Times New Roman" w:cs="Times New Roman"/>
          <w:sz w:val="28"/>
          <w:szCs w:val="28"/>
        </w:rPr>
        <w:t>в год</w:t>
      </w:r>
      <w:r w:rsidR="00D7487D">
        <w:rPr>
          <w:rFonts w:ascii="Times New Roman" w:hAnsi="Times New Roman" w:cs="Times New Roman"/>
          <w:sz w:val="28"/>
          <w:szCs w:val="28"/>
        </w:rPr>
        <w:t>)</w:t>
      </w:r>
      <w:r>
        <w:rPr>
          <w:rFonts w:ascii="Times New Roman" w:hAnsi="Times New Roman" w:cs="Times New Roman"/>
          <w:sz w:val="28"/>
          <w:szCs w:val="28"/>
        </w:rPr>
        <w:t xml:space="preserve">.  </w:t>
      </w:r>
    </w:p>
    <w:p w:rsidR="00D7487D" w:rsidRPr="00D7487D" w:rsidRDefault="008C065A" w:rsidP="00D7487D">
      <w:pPr>
        <w:ind w:firstLine="567"/>
        <w:jc w:val="both"/>
        <w:rPr>
          <w:rFonts w:ascii="Times New Roman" w:hAnsi="Times New Roman" w:cs="Times New Roman"/>
          <w:sz w:val="28"/>
          <w:szCs w:val="28"/>
        </w:rPr>
      </w:pPr>
      <w:r w:rsidRPr="000B2264">
        <w:rPr>
          <w:rFonts w:ascii="Times New Roman" w:hAnsi="Times New Roman" w:cs="Times New Roman"/>
          <w:b/>
          <w:sz w:val="28"/>
          <w:szCs w:val="28"/>
        </w:rPr>
        <w:t xml:space="preserve">Первое </w:t>
      </w:r>
      <w:r w:rsidR="00E42AE1">
        <w:rPr>
          <w:rFonts w:ascii="Times New Roman" w:hAnsi="Times New Roman" w:cs="Times New Roman"/>
          <w:b/>
          <w:sz w:val="28"/>
          <w:szCs w:val="28"/>
        </w:rPr>
        <w:t xml:space="preserve">(очное) </w:t>
      </w:r>
      <w:r w:rsidRPr="000B2264">
        <w:rPr>
          <w:rFonts w:ascii="Times New Roman" w:hAnsi="Times New Roman" w:cs="Times New Roman"/>
          <w:b/>
          <w:sz w:val="28"/>
          <w:szCs w:val="28"/>
        </w:rPr>
        <w:t>заседание</w:t>
      </w:r>
      <w:r w:rsidR="007E232C" w:rsidRPr="000B2264">
        <w:rPr>
          <w:rFonts w:ascii="Times New Roman" w:hAnsi="Times New Roman" w:cs="Times New Roman"/>
          <w:b/>
          <w:sz w:val="28"/>
          <w:szCs w:val="28"/>
        </w:rPr>
        <w:t xml:space="preserve"> Общественной палаты </w:t>
      </w:r>
      <w:r w:rsidR="00E42AE1">
        <w:rPr>
          <w:rFonts w:ascii="Times New Roman" w:hAnsi="Times New Roman" w:cs="Times New Roman"/>
          <w:b/>
          <w:sz w:val="28"/>
          <w:szCs w:val="28"/>
        </w:rPr>
        <w:t>в 2020</w:t>
      </w:r>
      <w:r w:rsidR="007A6BA7">
        <w:rPr>
          <w:rFonts w:ascii="Times New Roman" w:hAnsi="Times New Roman" w:cs="Times New Roman"/>
          <w:b/>
          <w:sz w:val="28"/>
          <w:szCs w:val="28"/>
        </w:rPr>
        <w:t xml:space="preserve"> году состоялось </w:t>
      </w:r>
      <w:r w:rsidR="00E42AE1">
        <w:rPr>
          <w:rFonts w:ascii="Times New Roman" w:hAnsi="Times New Roman" w:cs="Times New Roman"/>
          <w:b/>
          <w:sz w:val="28"/>
          <w:szCs w:val="28"/>
        </w:rPr>
        <w:t>10 марта</w:t>
      </w:r>
      <w:r w:rsidR="00D7487D">
        <w:rPr>
          <w:rFonts w:ascii="Times New Roman" w:hAnsi="Times New Roman" w:cs="Times New Roman"/>
          <w:b/>
          <w:sz w:val="28"/>
          <w:szCs w:val="28"/>
        </w:rPr>
        <w:t xml:space="preserve"> </w:t>
      </w:r>
      <w:r w:rsidR="00D7487D">
        <w:rPr>
          <w:rFonts w:ascii="Times New Roman" w:hAnsi="Times New Roman" w:cs="Times New Roman"/>
          <w:sz w:val="28"/>
          <w:szCs w:val="28"/>
        </w:rPr>
        <w:t>и</w:t>
      </w:r>
      <w:r w:rsidRPr="000B2264">
        <w:rPr>
          <w:rFonts w:ascii="Times New Roman" w:hAnsi="Times New Roman" w:cs="Times New Roman"/>
          <w:b/>
          <w:sz w:val="28"/>
          <w:szCs w:val="28"/>
        </w:rPr>
        <w:t xml:space="preserve"> </w:t>
      </w:r>
      <w:r w:rsidR="00D7487D" w:rsidRPr="00D7487D">
        <w:rPr>
          <w:rFonts w:ascii="Times New Roman" w:hAnsi="Times New Roman" w:cs="Times New Roman"/>
          <w:sz w:val="28"/>
          <w:szCs w:val="28"/>
        </w:rPr>
        <w:t xml:space="preserve">было посвящено организационным вопросам, а также обсуждению </w:t>
      </w:r>
      <w:r w:rsidR="00D7487D">
        <w:rPr>
          <w:rFonts w:ascii="Times New Roman" w:hAnsi="Times New Roman" w:cs="Times New Roman"/>
          <w:sz w:val="28"/>
          <w:szCs w:val="28"/>
        </w:rPr>
        <w:t xml:space="preserve">вопросов </w:t>
      </w:r>
      <w:r w:rsidR="00CF38CC">
        <w:rPr>
          <w:rFonts w:ascii="Times New Roman" w:hAnsi="Times New Roman" w:cs="Times New Roman"/>
          <w:sz w:val="28"/>
          <w:szCs w:val="28"/>
        </w:rPr>
        <w:t>развития</w:t>
      </w:r>
      <w:r w:rsidR="00D7487D">
        <w:rPr>
          <w:rFonts w:ascii="Times New Roman" w:hAnsi="Times New Roman" w:cs="Times New Roman"/>
          <w:sz w:val="28"/>
          <w:szCs w:val="28"/>
        </w:rPr>
        <w:t xml:space="preserve"> города </w:t>
      </w:r>
      <w:r w:rsidR="00D7487D" w:rsidRPr="00D7487D">
        <w:rPr>
          <w:rFonts w:ascii="Times New Roman" w:hAnsi="Times New Roman" w:cs="Times New Roman"/>
          <w:sz w:val="28"/>
          <w:szCs w:val="28"/>
        </w:rPr>
        <w:t>Нижневартовск</w:t>
      </w:r>
      <w:r w:rsidR="00D7487D">
        <w:rPr>
          <w:rFonts w:ascii="Times New Roman" w:hAnsi="Times New Roman" w:cs="Times New Roman"/>
          <w:sz w:val="28"/>
          <w:szCs w:val="28"/>
        </w:rPr>
        <w:t>а</w:t>
      </w:r>
      <w:r w:rsidR="00D7487D" w:rsidRPr="00D7487D">
        <w:rPr>
          <w:rFonts w:ascii="Times New Roman" w:hAnsi="Times New Roman" w:cs="Times New Roman"/>
          <w:sz w:val="28"/>
          <w:szCs w:val="28"/>
        </w:rPr>
        <w:t>. Так, председателем и заместителем председателя Общественной палаты</w:t>
      </w:r>
      <w:r w:rsidR="00D7487D">
        <w:rPr>
          <w:rFonts w:ascii="Times New Roman" w:hAnsi="Times New Roman" w:cs="Times New Roman"/>
          <w:sz w:val="28"/>
          <w:szCs w:val="28"/>
        </w:rPr>
        <w:t xml:space="preserve"> </w:t>
      </w:r>
      <w:r w:rsidR="00D7487D" w:rsidRPr="00D7487D">
        <w:rPr>
          <w:rFonts w:ascii="Times New Roman" w:hAnsi="Times New Roman" w:cs="Times New Roman"/>
          <w:sz w:val="28"/>
          <w:szCs w:val="28"/>
        </w:rPr>
        <w:t xml:space="preserve">были избраны </w:t>
      </w:r>
      <w:r w:rsidR="00D7487D">
        <w:rPr>
          <w:rFonts w:ascii="Times New Roman" w:hAnsi="Times New Roman" w:cs="Times New Roman"/>
          <w:sz w:val="28"/>
          <w:szCs w:val="28"/>
        </w:rPr>
        <w:t xml:space="preserve">(как было указано выше) </w:t>
      </w:r>
      <w:r w:rsidR="00D7487D" w:rsidRPr="00D7487D">
        <w:rPr>
          <w:rFonts w:ascii="Times New Roman" w:hAnsi="Times New Roman" w:cs="Times New Roman"/>
          <w:sz w:val="28"/>
          <w:szCs w:val="28"/>
        </w:rPr>
        <w:t>Н.А.</w:t>
      </w:r>
      <w:r w:rsidR="00D7487D">
        <w:rPr>
          <w:rFonts w:ascii="Times New Roman" w:hAnsi="Times New Roman" w:cs="Times New Roman"/>
          <w:sz w:val="28"/>
          <w:szCs w:val="28"/>
        </w:rPr>
        <w:t xml:space="preserve"> Яровой и С</w:t>
      </w:r>
      <w:r w:rsidR="00D7487D" w:rsidRPr="00D7487D">
        <w:rPr>
          <w:rFonts w:ascii="Times New Roman" w:hAnsi="Times New Roman" w:cs="Times New Roman"/>
          <w:sz w:val="28"/>
          <w:szCs w:val="28"/>
        </w:rPr>
        <w:t>.</w:t>
      </w:r>
      <w:r w:rsidR="00D7487D">
        <w:rPr>
          <w:rFonts w:ascii="Times New Roman" w:hAnsi="Times New Roman" w:cs="Times New Roman"/>
          <w:sz w:val="28"/>
          <w:szCs w:val="28"/>
        </w:rPr>
        <w:t>Е</w:t>
      </w:r>
      <w:r w:rsidR="00D7487D" w:rsidRPr="00D7487D">
        <w:rPr>
          <w:rFonts w:ascii="Times New Roman" w:hAnsi="Times New Roman" w:cs="Times New Roman"/>
          <w:sz w:val="28"/>
          <w:szCs w:val="28"/>
        </w:rPr>
        <w:t xml:space="preserve">. </w:t>
      </w:r>
      <w:r w:rsidR="00D7487D">
        <w:rPr>
          <w:rFonts w:ascii="Times New Roman" w:hAnsi="Times New Roman" w:cs="Times New Roman"/>
          <w:sz w:val="28"/>
          <w:szCs w:val="28"/>
        </w:rPr>
        <w:t>Зобнина</w:t>
      </w:r>
      <w:r w:rsidR="00D7487D" w:rsidRPr="00D7487D">
        <w:rPr>
          <w:rFonts w:ascii="Times New Roman" w:hAnsi="Times New Roman" w:cs="Times New Roman"/>
          <w:sz w:val="28"/>
          <w:szCs w:val="28"/>
        </w:rPr>
        <w:t xml:space="preserve"> соответственно. Члены Общественной палаты утвердили Регламент Общественной палаты</w:t>
      </w:r>
      <w:r w:rsidR="00D7487D">
        <w:rPr>
          <w:rFonts w:ascii="Times New Roman" w:hAnsi="Times New Roman" w:cs="Times New Roman"/>
          <w:sz w:val="28"/>
          <w:szCs w:val="28"/>
        </w:rPr>
        <w:t>.</w:t>
      </w:r>
      <w:r w:rsidR="00D7487D" w:rsidRPr="00D7487D">
        <w:rPr>
          <w:rFonts w:ascii="Times New Roman" w:hAnsi="Times New Roman" w:cs="Times New Roman"/>
          <w:sz w:val="28"/>
          <w:szCs w:val="28"/>
        </w:rPr>
        <w:t xml:space="preserve"> </w:t>
      </w:r>
    </w:p>
    <w:p w:rsidR="00D7487D" w:rsidRDefault="00D7487D" w:rsidP="00D7487D">
      <w:pPr>
        <w:ind w:firstLine="567"/>
        <w:jc w:val="both"/>
        <w:rPr>
          <w:rFonts w:ascii="Times New Roman" w:hAnsi="Times New Roman" w:cs="Times New Roman"/>
          <w:sz w:val="28"/>
          <w:szCs w:val="28"/>
        </w:rPr>
      </w:pPr>
      <w:r w:rsidRPr="00D7487D">
        <w:rPr>
          <w:rFonts w:ascii="Times New Roman" w:hAnsi="Times New Roman" w:cs="Times New Roman"/>
          <w:sz w:val="28"/>
          <w:szCs w:val="28"/>
        </w:rPr>
        <w:t>Дискуссионным получился вопрос о структуре Общественной палаты. Среди участников заседания превалировали две точки зрения. Сторонники первой считали, что следует учредить в рамках Общественной палаты</w:t>
      </w:r>
      <w:r w:rsidRPr="00D7487D">
        <w:rPr>
          <w:rFonts w:ascii="Times New Roman" w:hAnsi="Times New Roman" w:cs="Times New Roman"/>
          <w:bCs/>
          <w:sz w:val="28"/>
          <w:szCs w:val="28"/>
        </w:rPr>
        <w:t xml:space="preserve"> определенное количество постоянных органов – комиссий. В качестве аргументов такого варианта выдвигалась </w:t>
      </w:r>
      <w:r w:rsidRPr="00D7487D">
        <w:rPr>
          <w:rFonts w:ascii="Times New Roman" w:hAnsi="Times New Roman" w:cs="Times New Roman"/>
          <w:sz w:val="28"/>
          <w:szCs w:val="28"/>
        </w:rPr>
        <w:t xml:space="preserve">возможность охватить многие направления общественной деятельности и стандартизировать работу по образцу окружной Общественной палаты. </w:t>
      </w:r>
    </w:p>
    <w:p w:rsidR="00D7487D" w:rsidRDefault="00D7487D" w:rsidP="00D7487D">
      <w:pPr>
        <w:ind w:firstLine="567"/>
        <w:jc w:val="both"/>
        <w:rPr>
          <w:rFonts w:ascii="Times New Roman" w:hAnsi="Times New Roman" w:cs="Times New Roman"/>
          <w:sz w:val="28"/>
          <w:szCs w:val="28"/>
        </w:rPr>
      </w:pPr>
      <w:r w:rsidRPr="00D7487D">
        <w:rPr>
          <w:rFonts w:ascii="Times New Roman" w:hAnsi="Times New Roman" w:cs="Times New Roman"/>
          <w:sz w:val="28"/>
          <w:szCs w:val="28"/>
        </w:rPr>
        <w:t xml:space="preserve">Второй предлагаемый вариант не предполагал создание комиссий. При нем сохранялись лишь Общественный патруль и рабочая группа для общественного контроля за предоставлением детям-сиротам жилых помещений. (Эти органы были созданы еще при Общественном совете – предшественнике городской Общественной палаты). Поборники такой схемы полагали, что их вариант менее громоздкий и </w:t>
      </w:r>
      <w:r>
        <w:rPr>
          <w:rFonts w:ascii="Times New Roman" w:hAnsi="Times New Roman" w:cs="Times New Roman"/>
          <w:sz w:val="28"/>
          <w:szCs w:val="28"/>
        </w:rPr>
        <w:t>даст</w:t>
      </w:r>
      <w:r w:rsidRPr="00D7487D">
        <w:rPr>
          <w:rFonts w:ascii="Times New Roman" w:hAnsi="Times New Roman" w:cs="Times New Roman"/>
          <w:sz w:val="28"/>
          <w:szCs w:val="28"/>
        </w:rPr>
        <w:t xml:space="preserve"> членам палаты больше возможностей для непосредственного занятия общественной работой на благо города.  </w:t>
      </w:r>
    </w:p>
    <w:p w:rsidR="00D7487D" w:rsidRDefault="00D7487D" w:rsidP="00D7487D">
      <w:pPr>
        <w:ind w:firstLine="567"/>
        <w:jc w:val="both"/>
        <w:rPr>
          <w:rFonts w:ascii="Times New Roman" w:hAnsi="Times New Roman" w:cs="Times New Roman"/>
          <w:sz w:val="28"/>
          <w:szCs w:val="28"/>
        </w:rPr>
      </w:pPr>
      <w:r w:rsidRPr="00D7487D">
        <w:rPr>
          <w:rFonts w:ascii="Times New Roman" w:hAnsi="Times New Roman" w:cs="Times New Roman"/>
          <w:sz w:val="28"/>
          <w:szCs w:val="28"/>
        </w:rPr>
        <w:t>В результате голосования было решено взять за основу структуру с тремя комиссиями</w:t>
      </w:r>
      <w:r>
        <w:rPr>
          <w:rFonts w:ascii="Times New Roman" w:hAnsi="Times New Roman" w:cs="Times New Roman"/>
          <w:sz w:val="28"/>
          <w:szCs w:val="28"/>
        </w:rPr>
        <w:t xml:space="preserve">. Как мы уже сказали ранее, это комиссии по </w:t>
      </w:r>
      <w:r w:rsidRPr="00D7487D">
        <w:rPr>
          <w:rFonts w:ascii="Times New Roman" w:hAnsi="Times New Roman" w:cs="Times New Roman"/>
          <w:sz w:val="28"/>
          <w:szCs w:val="28"/>
        </w:rPr>
        <w:t>строительству, благоустройству и ЖКХ; социальной и молодежной политике; общественному контролю и правозащитной деятельности.</w:t>
      </w:r>
      <w:r>
        <w:rPr>
          <w:rFonts w:ascii="Times New Roman" w:hAnsi="Times New Roman" w:cs="Times New Roman"/>
          <w:sz w:val="28"/>
          <w:szCs w:val="28"/>
        </w:rPr>
        <w:t xml:space="preserve"> Также в рамках Общественной палаты продолжит свою работу О</w:t>
      </w:r>
      <w:r w:rsidRPr="00D7487D">
        <w:rPr>
          <w:rFonts w:ascii="Times New Roman" w:hAnsi="Times New Roman" w:cs="Times New Roman"/>
          <w:sz w:val="28"/>
          <w:szCs w:val="28"/>
        </w:rPr>
        <w:t>бщественны</w:t>
      </w:r>
      <w:r>
        <w:rPr>
          <w:rFonts w:ascii="Times New Roman" w:hAnsi="Times New Roman" w:cs="Times New Roman"/>
          <w:sz w:val="28"/>
          <w:szCs w:val="28"/>
        </w:rPr>
        <w:t>й</w:t>
      </w:r>
      <w:r w:rsidRPr="00D7487D">
        <w:rPr>
          <w:rFonts w:ascii="Times New Roman" w:hAnsi="Times New Roman" w:cs="Times New Roman"/>
          <w:sz w:val="28"/>
          <w:szCs w:val="28"/>
        </w:rPr>
        <w:t xml:space="preserve"> патрул</w:t>
      </w:r>
      <w:r>
        <w:rPr>
          <w:rFonts w:ascii="Times New Roman" w:hAnsi="Times New Roman" w:cs="Times New Roman"/>
          <w:sz w:val="28"/>
          <w:szCs w:val="28"/>
        </w:rPr>
        <w:t>ь</w:t>
      </w:r>
      <w:r w:rsidRPr="00D7487D">
        <w:rPr>
          <w:rFonts w:ascii="Times New Roman" w:hAnsi="Times New Roman" w:cs="Times New Roman"/>
          <w:sz w:val="28"/>
          <w:szCs w:val="28"/>
        </w:rPr>
        <w:t xml:space="preserve"> и рабоч</w:t>
      </w:r>
      <w:r>
        <w:rPr>
          <w:rFonts w:ascii="Times New Roman" w:hAnsi="Times New Roman" w:cs="Times New Roman"/>
          <w:sz w:val="28"/>
          <w:szCs w:val="28"/>
        </w:rPr>
        <w:t>ая</w:t>
      </w:r>
      <w:r w:rsidRPr="00D7487D">
        <w:rPr>
          <w:rFonts w:ascii="Times New Roman" w:hAnsi="Times New Roman" w:cs="Times New Roman"/>
          <w:sz w:val="28"/>
          <w:szCs w:val="28"/>
        </w:rPr>
        <w:t xml:space="preserve"> групп</w:t>
      </w:r>
      <w:r>
        <w:rPr>
          <w:rFonts w:ascii="Times New Roman" w:hAnsi="Times New Roman" w:cs="Times New Roman"/>
          <w:sz w:val="28"/>
          <w:szCs w:val="28"/>
        </w:rPr>
        <w:t>а</w:t>
      </w:r>
      <w:r w:rsidRPr="00D7487D">
        <w:rPr>
          <w:rFonts w:ascii="Times New Roman" w:hAnsi="Times New Roman" w:cs="Times New Roman"/>
          <w:sz w:val="28"/>
          <w:szCs w:val="28"/>
        </w:rPr>
        <w:t xml:space="preserve"> для общественного контроля за предоставлением </w:t>
      </w:r>
      <w:r>
        <w:rPr>
          <w:rFonts w:ascii="Times New Roman" w:hAnsi="Times New Roman" w:cs="Times New Roman"/>
          <w:sz w:val="28"/>
          <w:szCs w:val="28"/>
        </w:rPr>
        <w:t xml:space="preserve">детям-сиротам жилых помещений. </w:t>
      </w:r>
    </w:p>
    <w:p w:rsidR="00CF38CC" w:rsidRPr="00D7487D" w:rsidRDefault="00CF38CC" w:rsidP="00D7487D">
      <w:pPr>
        <w:ind w:firstLine="567"/>
        <w:jc w:val="both"/>
        <w:rPr>
          <w:rFonts w:ascii="Times New Roman" w:hAnsi="Times New Roman" w:cs="Times New Roman"/>
          <w:sz w:val="28"/>
          <w:szCs w:val="28"/>
        </w:rPr>
      </w:pPr>
      <w:r>
        <w:rPr>
          <w:rFonts w:ascii="Times New Roman" w:hAnsi="Times New Roman" w:cs="Times New Roman"/>
          <w:sz w:val="28"/>
          <w:szCs w:val="28"/>
        </w:rPr>
        <w:t>Глава города В.В. Тихонов в своем выступлении, посвященном развитию Нижневартовска, отметил,</w:t>
      </w:r>
      <w:r w:rsidRPr="00CF38CC">
        <w:rPr>
          <w:rFonts w:ascii="Times New Roman" w:hAnsi="Times New Roman" w:cs="Times New Roman"/>
          <w:sz w:val="28"/>
          <w:szCs w:val="28"/>
        </w:rPr>
        <w:t xml:space="preserve"> что впервые в истории бюджет </w:t>
      </w:r>
      <w:r>
        <w:rPr>
          <w:rFonts w:ascii="Times New Roman" w:hAnsi="Times New Roman" w:cs="Times New Roman"/>
          <w:sz w:val="28"/>
          <w:szCs w:val="28"/>
        </w:rPr>
        <w:t>города</w:t>
      </w:r>
      <w:r w:rsidRPr="00CF38CC">
        <w:rPr>
          <w:rFonts w:ascii="Times New Roman" w:hAnsi="Times New Roman" w:cs="Times New Roman"/>
          <w:sz w:val="28"/>
          <w:szCs w:val="28"/>
        </w:rPr>
        <w:t xml:space="preserve"> в 2019 году достиг 21 млрд 500 млн рублей.  Создана рабочая группа по разработке финансовой модели реновации 1П и 9П микрорайонов. В 2020 году запланировано </w:t>
      </w:r>
      <w:r w:rsidRPr="00CF38CC">
        <w:rPr>
          <w:rFonts w:ascii="Times New Roman" w:hAnsi="Times New Roman" w:cs="Times New Roman"/>
          <w:sz w:val="28"/>
          <w:szCs w:val="28"/>
        </w:rPr>
        <w:lastRenderedPageBreak/>
        <w:t xml:space="preserve">обустройство освещения на ул. Декабристов (от ул. Заводской до ул. Осенней). На 2020-2021 годы запланировано строительство сетей газоснабжения квартала П-8.2.   </w:t>
      </w:r>
    </w:p>
    <w:p w:rsidR="00176B22" w:rsidRDefault="00E77572" w:rsidP="00176B22">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w:t>
      </w:r>
      <w:r w:rsidRPr="00107700">
        <w:rPr>
          <w:rFonts w:ascii="Times New Roman" w:eastAsia="Times New Roman" w:hAnsi="Times New Roman" w:cs="Times New Roman"/>
          <w:b/>
          <w:color w:val="000000"/>
          <w:sz w:val="28"/>
          <w:szCs w:val="28"/>
          <w:lang w:eastAsia="ru-RU"/>
        </w:rPr>
        <w:t xml:space="preserve">втором </w:t>
      </w:r>
      <w:r w:rsidR="00CF38CC">
        <w:rPr>
          <w:rFonts w:ascii="Times New Roman" w:eastAsia="Times New Roman" w:hAnsi="Times New Roman" w:cs="Times New Roman"/>
          <w:b/>
          <w:color w:val="000000"/>
          <w:sz w:val="28"/>
          <w:szCs w:val="28"/>
          <w:lang w:eastAsia="ru-RU"/>
        </w:rPr>
        <w:t xml:space="preserve">(заочном) </w:t>
      </w:r>
      <w:r w:rsidRPr="00107700">
        <w:rPr>
          <w:rFonts w:ascii="Times New Roman" w:eastAsia="Times New Roman" w:hAnsi="Times New Roman" w:cs="Times New Roman"/>
          <w:b/>
          <w:color w:val="000000"/>
          <w:sz w:val="28"/>
          <w:szCs w:val="28"/>
          <w:lang w:eastAsia="ru-RU"/>
        </w:rPr>
        <w:t xml:space="preserve">заседании Общественной палаты, состоявшемся </w:t>
      </w:r>
      <w:r w:rsidR="00176B22">
        <w:rPr>
          <w:rFonts w:ascii="Times New Roman" w:eastAsia="Times New Roman" w:hAnsi="Times New Roman" w:cs="Times New Roman"/>
          <w:b/>
          <w:color w:val="000000"/>
          <w:sz w:val="28"/>
          <w:szCs w:val="28"/>
          <w:lang w:eastAsia="ru-RU"/>
        </w:rPr>
        <w:t>18</w:t>
      </w:r>
      <w:r w:rsidR="00863F2C" w:rsidRPr="00107700">
        <w:rPr>
          <w:rFonts w:ascii="Times New Roman" w:eastAsia="Times New Roman" w:hAnsi="Times New Roman" w:cs="Times New Roman"/>
          <w:b/>
          <w:color w:val="000000"/>
          <w:sz w:val="28"/>
          <w:szCs w:val="28"/>
          <w:lang w:eastAsia="ru-RU"/>
        </w:rPr>
        <w:t xml:space="preserve"> </w:t>
      </w:r>
      <w:r w:rsidR="0058563F">
        <w:rPr>
          <w:rFonts w:ascii="Times New Roman" w:eastAsia="Times New Roman" w:hAnsi="Times New Roman" w:cs="Times New Roman"/>
          <w:b/>
          <w:color w:val="000000"/>
          <w:sz w:val="28"/>
          <w:szCs w:val="28"/>
          <w:lang w:eastAsia="ru-RU"/>
        </w:rPr>
        <w:t>июня 20</w:t>
      </w:r>
      <w:r w:rsidR="00176B22">
        <w:rPr>
          <w:rFonts w:ascii="Times New Roman" w:eastAsia="Times New Roman" w:hAnsi="Times New Roman" w:cs="Times New Roman"/>
          <w:b/>
          <w:color w:val="000000"/>
          <w:sz w:val="28"/>
          <w:szCs w:val="28"/>
          <w:lang w:eastAsia="ru-RU"/>
        </w:rPr>
        <w:t>20</w:t>
      </w:r>
      <w:r w:rsidR="00863F2C" w:rsidRPr="00107700">
        <w:rPr>
          <w:rFonts w:ascii="Times New Roman" w:eastAsia="Times New Roman" w:hAnsi="Times New Roman" w:cs="Times New Roman"/>
          <w:b/>
          <w:color w:val="000000"/>
          <w:sz w:val="28"/>
          <w:szCs w:val="28"/>
          <w:lang w:eastAsia="ru-RU"/>
        </w:rPr>
        <w:t xml:space="preserve"> года</w:t>
      </w:r>
      <w:r w:rsidR="00863F2C">
        <w:rPr>
          <w:rFonts w:ascii="Times New Roman" w:eastAsia="Times New Roman" w:hAnsi="Times New Roman" w:cs="Times New Roman"/>
          <w:color w:val="000000"/>
          <w:sz w:val="28"/>
          <w:szCs w:val="28"/>
          <w:lang w:eastAsia="ru-RU"/>
        </w:rPr>
        <w:t xml:space="preserve">, </w:t>
      </w:r>
      <w:r w:rsidR="00176B22">
        <w:rPr>
          <w:rFonts w:ascii="Times New Roman" w:eastAsia="Times New Roman" w:hAnsi="Times New Roman" w:cs="Times New Roman"/>
          <w:color w:val="000000"/>
          <w:sz w:val="28"/>
          <w:szCs w:val="28"/>
          <w:lang w:eastAsia="ru-RU"/>
        </w:rPr>
        <w:t>был п</w:t>
      </w:r>
      <w:r w:rsidR="00176B22" w:rsidRPr="00176B22">
        <w:rPr>
          <w:rFonts w:ascii="Times New Roman" w:eastAsia="Times New Roman" w:hAnsi="Times New Roman" w:cs="Times New Roman"/>
          <w:color w:val="000000"/>
          <w:sz w:val="28"/>
          <w:szCs w:val="28"/>
          <w:lang w:eastAsia="ru-RU"/>
        </w:rPr>
        <w:t>оддержа</w:t>
      </w:r>
      <w:r w:rsidR="00176B22">
        <w:rPr>
          <w:rFonts w:ascii="Times New Roman" w:eastAsia="Times New Roman" w:hAnsi="Times New Roman" w:cs="Times New Roman"/>
          <w:color w:val="000000"/>
          <w:sz w:val="28"/>
          <w:szCs w:val="28"/>
          <w:lang w:eastAsia="ru-RU"/>
        </w:rPr>
        <w:t>н</w:t>
      </w:r>
      <w:r w:rsidR="00176B22" w:rsidRPr="00176B22">
        <w:rPr>
          <w:rFonts w:ascii="Times New Roman" w:eastAsia="Times New Roman" w:hAnsi="Times New Roman" w:cs="Times New Roman"/>
          <w:color w:val="000000"/>
          <w:sz w:val="28"/>
          <w:szCs w:val="28"/>
          <w:lang w:eastAsia="ru-RU"/>
        </w:rPr>
        <w:t xml:space="preserve"> проект постановления Губернатора Ханты-Мансийского автономного округа – Югры «Об установлении на 2021 год запрета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отдельным видам экономической деятельности».</w:t>
      </w:r>
      <w:r w:rsidR="00176B22">
        <w:rPr>
          <w:rFonts w:ascii="Times New Roman" w:eastAsia="Times New Roman" w:hAnsi="Times New Roman" w:cs="Times New Roman"/>
          <w:color w:val="000000"/>
          <w:sz w:val="28"/>
          <w:szCs w:val="28"/>
          <w:lang w:eastAsia="ru-RU"/>
        </w:rPr>
        <w:t xml:space="preserve"> </w:t>
      </w:r>
    </w:p>
    <w:p w:rsidR="00176B22" w:rsidRPr="00176B22" w:rsidRDefault="00176B22" w:rsidP="00176B22">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на заседании был у</w:t>
      </w:r>
      <w:r w:rsidRPr="00176B22">
        <w:rPr>
          <w:rFonts w:ascii="Times New Roman" w:eastAsia="Times New Roman" w:hAnsi="Times New Roman" w:cs="Times New Roman"/>
          <w:color w:val="000000"/>
          <w:sz w:val="28"/>
          <w:szCs w:val="28"/>
          <w:lang w:eastAsia="ru-RU"/>
        </w:rPr>
        <w:t>тверд</w:t>
      </w:r>
      <w:r>
        <w:rPr>
          <w:rFonts w:ascii="Times New Roman" w:eastAsia="Times New Roman" w:hAnsi="Times New Roman" w:cs="Times New Roman"/>
          <w:color w:val="000000"/>
          <w:sz w:val="28"/>
          <w:szCs w:val="28"/>
          <w:lang w:eastAsia="ru-RU"/>
        </w:rPr>
        <w:t>ен</w:t>
      </w:r>
      <w:r w:rsidRPr="00176B22">
        <w:rPr>
          <w:rFonts w:ascii="Times New Roman" w:eastAsia="Times New Roman" w:hAnsi="Times New Roman" w:cs="Times New Roman"/>
          <w:color w:val="000000"/>
          <w:sz w:val="28"/>
          <w:szCs w:val="28"/>
          <w:lang w:eastAsia="ru-RU"/>
        </w:rPr>
        <w:t xml:space="preserve"> персональный состав комиссий Общественной палаты города Нижневартовска в следующем варианте.</w:t>
      </w:r>
      <w:r>
        <w:rPr>
          <w:rFonts w:ascii="Times New Roman" w:eastAsia="Times New Roman" w:hAnsi="Times New Roman" w:cs="Times New Roman"/>
          <w:color w:val="000000"/>
          <w:sz w:val="28"/>
          <w:szCs w:val="28"/>
          <w:lang w:eastAsia="ru-RU"/>
        </w:rPr>
        <w:t xml:space="preserve"> </w:t>
      </w:r>
    </w:p>
    <w:p w:rsidR="00176B22" w:rsidRPr="00176B22" w:rsidRDefault="00176B22" w:rsidP="00176B22">
      <w:pPr>
        <w:ind w:firstLine="567"/>
        <w:jc w:val="both"/>
        <w:rPr>
          <w:rFonts w:ascii="Times New Roman" w:eastAsia="Times New Roman" w:hAnsi="Times New Roman" w:cs="Times New Roman"/>
          <w:color w:val="000000"/>
          <w:sz w:val="28"/>
          <w:szCs w:val="28"/>
          <w:lang w:eastAsia="ru-RU"/>
        </w:rPr>
      </w:pPr>
      <w:r w:rsidRPr="00176B22">
        <w:rPr>
          <w:rFonts w:ascii="Times New Roman" w:eastAsia="Times New Roman" w:hAnsi="Times New Roman" w:cs="Times New Roman"/>
          <w:color w:val="000000"/>
          <w:sz w:val="28"/>
          <w:szCs w:val="28"/>
          <w:lang w:eastAsia="ru-RU"/>
        </w:rPr>
        <w:t xml:space="preserve">Комиссия по строительству, благоустройству и ЖКХ: Исмаилов Арзу Саядович, Силантьев Василий Вячеславович, Суркин Николай Яковлевич, Клевчук Александр Петрович, Молоков Николай Викторович, Баланюк Василий Павлович, Заверюха Олег Николаевич, Лисовой Дмитрий Геннадьевич. </w:t>
      </w:r>
    </w:p>
    <w:p w:rsidR="00176B22" w:rsidRPr="00176B22" w:rsidRDefault="00176B22" w:rsidP="00176B22">
      <w:pPr>
        <w:ind w:firstLine="567"/>
        <w:jc w:val="both"/>
        <w:rPr>
          <w:rFonts w:ascii="Times New Roman" w:eastAsia="Times New Roman" w:hAnsi="Times New Roman" w:cs="Times New Roman"/>
          <w:color w:val="000000"/>
          <w:sz w:val="28"/>
          <w:szCs w:val="28"/>
          <w:lang w:eastAsia="ru-RU"/>
        </w:rPr>
      </w:pPr>
      <w:r w:rsidRPr="00176B22">
        <w:rPr>
          <w:rFonts w:ascii="Times New Roman" w:eastAsia="Times New Roman" w:hAnsi="Times New Roman" w:cs="Times New Roman"/>
          <w:color w:val="000000"/>
          <w:sz w:val="28"/>
          <w:szCs w:val="28"/>
          <w:lang w:eastAsia="ru-RU"/>
        </w:rPr>
        <w:t>Комиссия по социальной и молодежной политике: Остривной Василий Петрович, Хисамова Алия Фанисовна, Исмагилов Марат Рафаилович, Медведев Сергей Геннадьевич, Зобнина Светлана Евгеньевна, Ситдиков Салават Имамгалиевич, Горбачева Светлана Ангеловна, Губайдуллин Ренат Иншарович, Шевченко Сергей Алексеевич, Шумилов Петр Юрьевич.</w:t>
      </w:r>
    </w:p>
    <w:p w:rsidR="00176B22" w:rsidRPr="00176B22" w:rsidRDefault="00176B22" w:rsidP="00176B22">
      <w:pPr>
        <w:ind w:firstLine="567"/>
        <w:jc w:val="both"/>
        <w:rPr>
          <w:rFonts w:ascii="Times New Roman" w:eastAsia="Times New Roman" w:hAnsi="Times New Roman" w:cs="Times New Roman"/>
          <w:color w:val="000000"/>
          <w:sz w:val="28"/>
          <w:szCs w:val="28"/>
          <w:lang w:eastAsia="ru-RU"/>
        </w:rPr>
      </w:pPr>
      <w:r w:rsidRPr="00176B22">
        <w:rPr>
          <w:rFonts w:ascii="Times New Roman" w:eastAsia="Times New Roman" w:hAnsi="Times New Roman" w:cs="Times New Roman"/>
          <w:color w:val="000000"/>
          <w:sz w:val="28"/>
          <w:szCs w:val="28"/>
          <w:lang w:eastAsia="ru-RU"/>
        </w:rPr>
        <w:t xml:space="preserve">Комиссия по общественному контролю и правозащитной деятельности: Антонова Инна Сергеевна, Герасименко Евгений Викторович, Калиева Альфия Исмаиловна, Краснова Ольга Михайловна, Кругленя Анатолий Федорович, Яровой Николай Афанасьевич. </w:t>
      </w:r>
    </w:p>
    <w:p w:rsidR="00176B22" w:rsidRPr="00176B22" w:rsidRDefault="009874FC" w:rsidP="00176B22">
      <w:pPr>
        <w:ind w:firstLine="567"/>
        <w:jc w:val="both"/>
        <w:rPr>
          <w:rFonts w:ascii="Times New Roman" w:eastAsia="Times New Roman" w:hAnsi="Times New Roman" w:cs="Times New Roman"/>
          <w:color w:val="000000"/>
          <w:sz w:val="28"/>
          <w:szCs w:val="28"/>
          <w:lang w:eastAsia="ru-RU"/>
        </w:rPr>
      </w:pPr>
      <w:r w:rsidRPr="009874FC">
        <w:rPr>
          <w:rFonts w:ascii="Times New Roman" w:eastAsia="Times New Roman" w:hAnsi="Times New Roman" w:cs="Times New Roman"/>
          <w:color w:val="000000"/>
          <w:sz w:val="28"/>
          <w:szCs w:val="28"/>
          <w:lang w:eastAsia="ru-RU"/>
        </w:rPr>
        <w:t xml:space="preserve">На </w:t>
      </w:r>
      <w:r w:rsidRPr="009874FC">
        <w:rPr>
          <w:rFonts w:ascii="Times New Roman" w:eastAsia="Times New Roman" w:hAnsi="Times New Roman" w:cs="Times New Roman"/>
          <w:b/>
          <w:color w:val="000000"/>
          <w:sz w:val="28"/>
          <w:szCs w:val="28"/>
          <w:lang w:eastAsia="ru-RU"/>
        </w:rPr>
        <w:t xml:space="preserve">третьем </w:t>
      </w:r>
      <w:r w:rsidR="00176B22">
        <w:rPr>
          <w:rFonts w:ascii="Times New Roman" w:eastAsia="Times New Roman" w:hAnsi="Times New Roman" w:cs="Times New Roman"/>
          <w:b/>
          <w:color w:val="000000"/>
          <w:sz w:val="28"/>
          <w:szCs w:val="28"/>
          <w:lang w:eastAsia="ru-RU"/>
        </w:rPr>
        <w:t xml:space="preserve">(заочном) </w:t>
      </w:r>
      <w:r w:rsidRPr="009874FC">
        <w:rPr>
          <w:rFonts w:ascii="Times New Roman" w:eastAsia="Times New Roman" w:hAnsi="Times New Roman" w:cs="Times New Roman"/>
          <w:b/>
          <w:color w:val="000000"/>
          <w:sz w:val="28"/>
          <w:szCs w:val="28"/>
          <w:lang w:eastAsia="ru-RU"/>
        </w:rPr>
        <w:t>заседании Обще</w:t>
      </w:r>
      <w:r w:rsidR="0055405A">
        <w:rPr>
          <w:rFonts w:ascii="Times New Roman" w:eastAsia="Times New Roman" w:hAnsi="Times New Roman" w:cs="Times New Roman"/>
          <w:b/>
          <w:color w:val="000000"/>
          <w:sz w:val="28"/>
          <w:szCs w:val="28"/>
          <w:lang w:eastAsia="ru-RU"/>
        </w:rPr>
        <w:t>ственной палаты, состоявшемся 1</w:t>
      </w:r>
      <w:r w:rsidR="00176B22">
        <w:rPr>
          <w:rFonts w:ascii="Times New Roman" w:eastAsia="Times New Roman" w:hAnsi="Times New Roman" w:cs="Times New Roman"/>
          <w:b/>
          <w:color w:val="000000"/>
          <w:sz w:val="28"/>
          <w:szCs w:val="28"/>
          <w:lang w:eastAsia="ru-RU"/>
        </w:rPr>
        <w:t>0</w:t>
      </w:r>
      <w:r w:rsidRPr="009874FC">
        <w:rPr>
          <w:rFonts w:ascii="Times New Roman" w:eastAsia="Times New Roman" w:hAnsi="Times New Roman" w:cs="Times New Roman"/>
          <w:b/>
          <w:color w:val="000000"/>
          <w:sz w:val="28"/>
          <w:szCs w:val="28"/>
          <w:lang w:eastAsia="ru-RU"/>
        </w:rPr>
        <w:t xml:space="preserve"> </w:t>
      </w:r>
      <w:r w:rsidR="00176B22">
        <w:rPr>
          <w:rFonts w:ascii="Times New Roman" w:eastAsia="Times New Roman" w:hAnsi="Times New Roman" w:cs="Times New Roman"/>
          <w:b/>
          <w:color w:val="000000"/>
          <w:sz w:val="28"/>
          <w:szCs w:val="28"/>
          <w:lang w:eastAsia="ru-RU"/>
        </w:rPr>
        <w:t xml:space="preserve">августа </w:t>
      </w:r>
      <w:r w:rsidR="0055405A">
        <w:rPr>
          <w:rFonts w:ascii="Times New Roman" w:eastAsia="Times New Roman" w:hAnsi="Times New Roman" w:cs="Times New Roman"/>
          <w:b/>
          <w:color w:val="000000"/>
          <w:sz w:val="28"/>
          <w:szCs w:val="28"/>
          <w:lang w:eastAsia="ru-RU"/>
        </w:rPr>
        <w:t>20</w:t>
      </w:r>
      <w:r w:rsidR="00176B22">
        <w:rPr>
          <w:rFonts w:ascii="Times New Roman" w:eastAsia="Times New Roman" w:hAnsi="Times New Roman" w:cs="Times New Roman"/>
          <w:b/>
          <w:color w:val="000000"/>
          <w:sz w:val="28"/>
          <w:szCs w:val="28"/>
          <w:lang w:eastAsia="ru-RU"/>
        </w:rPr>
        <w:t>20</w:t>
      </w:r>
      <w:r w:rsidRPr="009874FC">
        <w:rPr>
          <w:rFonts w:ascii="Times New Roman" w:eastAsia="Times New Roman" w:hAnsi="Times New Roman" w:cs="Times New Roman"/>
          <w:b/>
          <w:color w:val="000000"/>
          <w:sz w:val="28"/>
          <w:szCs w:val="28"/>
          <w:lang w:eastAsia="ru-RU"/>
        </w:rPr>
        <w:t xml:space="preserve"> года</w:t>
      </w:r>
      <w:r w:rsidRPr="009874F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76B22">
        <w:rPr>
          <w:rFonts w:ascii="Times New Roman" w:eastAsia="Times New Roman" w:hAnsi="Times New Roman" w:cs="Times New Roman"/>
          <w:color w:val="000000"/>
          <w:sz w:val="28"/>
          <w:szCs w:val="28"/>
          <w:lang w:eastAsia="ru-RU"/>
        </w:rPr>
        <w:t>был о</w:t>
      </w:r>
      <w:r w:rsidR="00176B22" w:rsidRPr="00176B22">
        <w:rPr>
          <w:rFonts w:ascii="Times New Roman" w:eastAsia="Times New Roman" w:hAnsi="Times New Roman" w:cs="Times New Roman"/>
          <w:color w:val="000000"/>
          <w:sz w:val="28"/>
          <w:szCs w:val="28"/>
          <w:lang w:eastAsia="ru-RU"/>
        </w:rPr>
        <w:t>добр</w:t>
      </w:r>
      <w:r w:rsidR="00176B22">
        <w:rPr>
          <w:rFonts w:ascii="Times New Roman" w:eastAsia="Times New Roman" w:hAnsi="Times New Roman" w:cs="Times New Roman"/>
          <w:color w:val="000000"/>
          <w:sz w:val="28"/>
          <w:szCs w:val="28"/>
          <w:lang w:eastAsia="ru-RU"/>
        </w:rPr>
        <w:t>ен</w:t>
      </w:r>
      <w:r w:rsidR="00176B22" w:rsidRPr="00176B22">
        <w:rPr>
          <w:rFonts w:ascii="Times New Roman" w:eastAsia="Times New Roman" w:hAnsi="Times New Roman" w:cs="Times New Roman"/>
          <w:color w:val="000000"/>
          <w:sz w:val="28"/>
          <w:szCs w:val="28"/>
          <w:lang w:eastAsia="ru-RU"/>
        </w:rPr>
        <w:t xml:space="preserve"> доработанный эскиз герба Ханты-Мансийского автономного округа – Югры.</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В проекте сохраняется основной элемент действующего герба в виде птицы «Катухуп вой» из преданий хантов и манси.</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Корона – земельный венец – показывает статус субъекта Федерации. Обод с</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национальным орнаментом на короне отражает то, что округ является национальной</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автономией.</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Медведи – священные животные для не только для ханты и манси, но и для</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представителей многих других народностей, проживающих на территории Югры.</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Медведь традиционно считается охранителем земли и хозяином тайги, а в геральдике</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медведь олицетворяет мощь, огромную силу, но также осторожность и</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предусмотрительность. Золотой цвет для щитодержателей символизирует природные</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богатства, всю их совокупность в целом, в том числе и черное золото – нефть.</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Медведи держат в лапах флаги, что подчеркивает особое почётное место региона в</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 xml:space="preserve">истории и экономике России, а </w:t>
      </w:r>
      <w:r w:rsidR="00176B22" w:rsidRPr="00176B22">
        <w:rPr>
          <w:rFonts w:ascii="Times New Roman" w:eastAsia="Times New Roman" w:hAnsi="Times New Roman" w:cs="Times New Roman"/>
          <w:color w:val="000000"/>
          <w:sz w:val="28"/>
          <w:szCs w:val="28"/>
          <w:lang w:eastAsia="ru-RU"/>
        </w:rPr>
        <w:lastRenderedPageBreak/>
        <w:t>также отражает историческую преемственность округа по</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отношению к располагавшимся на его территории в древности княжествам, два из</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которых входили в титул российского монарха (Кондийское и Югорское).</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Зелёные кедровые ветви в качестве подножия для щитодержателей показывают</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расположение округа в лесной таёжной зоне, принадлежность округа к Западной Сибири,</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а также отражают преемственность проекта в отношении действующего герба округа, где</w:t>
      </w:r>
      <w:r w:rsidR="00176B22">
        <w:rPr>
          <w:rFonts w:ascii="Times New Roman" w:eastAsia="Times New Roman" w:hAnsi="Times New Roman" w:cs="Times New Roman"/>
          <w:color w:val="000000"/>
          <w:sz w:val="28"/>
          <w:szCs w:val="28"/>
          <w:lang w:eastAsia="ru-RU"/>
        </w:rPr>
        <w:t xml:space="preserve"> </w:t>
      </w:r>
      <w:r w:rsidR="00176B22" w:rsidRPr="00176B22">
        <w:rPr>
          <w:rFonts w:ascii="Times New Roman" w:eastAsia="Times New Roman" w:hAnsi="Times New Roman" w:cs="Times New Roman"/>
          <w:color w:val="000000"/>
          <w:sz w:val="28"/>
          <w:szCs w:val="28"/>
          <w:lang w:eastAsia="ru-RU"/>
        </w:rPr>
        <w:t>присутствует венок из зелёных же кедровых веток.</w:t>
      </w:r>
    </w:p>
    <w:p w:rsidR="00176B22" w:rsidRDefault="00176B22" w:rsidP="00176B22">
      <w:pPr>
        <w:ind w:firstLine="567"/>
        <w:jc w:val="both"/>
        <w:rPr>
          <w:rFonts w:ascii="Times New Roman" w:eastAsia="Times New Roman" w:hAnsi="Times New Roman" w:cs="Times New Roman"/>
          <w:bCs/>
          <w:color w:val="000000"/>
          <w:sz w:val="28"/>
          <w:szCs w:val="28"/>
          <w:lang w:eastAsia="ru-RU"/>
        </w:rPr>
      </w:pPr>
      <w:r w:rsidRPr="00176B22">
        <w:rPr>
          <w:rFonts w:ascii="Times New Roman" w:eastAsia="Times New Roman" w:hAnsi="Times New Roman" w:cs="Times New Roman"/>
          <w:color w:val="000000"/>
          <w:sz w:val="28"/>
          <w:szCs w:val="28"/>
          <w:lang w:eastAsia="ru-RU"/>
        </w:rPr>
        <w:t xml:space="preserve">На </w:t>
      </w:r>
      <w:r>
        <w:rPr>
          <w:rFonts w:ascii="Times New Roman" w:eastAsia="Times New Roman" w:hAnsi="Times New Roman" w:cs="Times New Roman"/>
          <w:b/>
          <w:color w:val="000000"/>
          <w:sz w:val="28"/>
          <w:szCs w:val="28"/>
          <w:lang w:eastAsia="ru-RU"/>
        </w:rPr>
        <w:t>четвертом</w:t>
      </w:r>
      <w:r w:rsidRPr="00176B22">
        <w:rPr>
          <w:rFonts w:ascii="Times New Roman" w:eastAsia="Times New Roman" w:hAnsi="Times New Roman" w:cs="Times New Roman"/>
          <w:b/>
          <w:color w:val="000000"/>
          <w:sz w:val="28"/>
          <w:szCs w:val="28"/>
          <w:lang w:eastAsia="ru-RU"/>
        </w:rPr>
        <w:t xml:space="preserve"> (заочном) заседании Обще</w:t>
      </w:r>
      <w:r>
        <w:rPr>
          <w:rFonts w:ascii="Times New Roman" w:eastAsia="Times New Roman" w:hAnsi="Times New Roman" w:cs="Times New Roman"/>
          <w:b/>
          <w:color w:val="000000"/>
          <w:sz w:val="28"/>
          <w:szCs w:val="28"/>
          <w:lang w:eastAsia="ru-RU"/>
        </w:rPr>
        <w:t>ственной палаты, состоявшемся 2</w:t>
      </w:r>
      <w:r w:rsidRPr="00176B22">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ноября</w:t>
      </w:r>
      <w:r w:rsidRPr="00176B22">
        <w:rPr>
          <w:rFonts w:ascii="Times New Roman" w:eastAsia="Times New Roman" w:hAnsi="Times New Roman" w:cs="Times New Roman"/>
          <w:b/>
          <w:color w:val="000000"/>
          <w:sz w:val="28"/>
          <w:szCs w:val="28"/>
          <w:lang w:eastAsia="ru-RU"/>
        </w:rPr>
        <w:t xml:space="preserve"> 2020 года</w:t>
      </w:r>
      <w:r>
        <w:rPr>
          <w:rFonts w:ascii="Times New Roman" w:eastAsia="Times New Roman" w:hAnsi="Times New Roman" w:cs="Times New Roman"/>
          <w:b/>
          <w:color w:val="000000"/>
          <w:sz w:val="28"/>
          <w:szCs w:val="28"/>
          <w:lang w:eastAsia="ru-RU"/>
        </w:rPr>
        <w:t xml:space="preserve">, </w:t>
      </w:r>
      <w:r w:rsidRPr="00176B22">
        <w:rPr>
          <w:rFonts w:ascii="Times New Roman" w:eastAsia="Times New Roman" w:hAnsi="Times New Roman" w:cs="Times New Roman"/>
          <w:color w:val="000000"/>
          <w:sz w:val="28"/>
          <w:szCs w:val="28"/>
          <w:lang w:eastAsia="ru-RU"/>
        </w:rPr>
        <w:t>было п</w:t>
      </w:r>
      <w:r w:rsidRPr="00176B22">
        <w:rPr>
          <w:rFonts w:ascii="Times New Roman" w:eastAsia="Times New Roman" w:hAnsi="Times New Roman" w:cs="Times New Roman"/>
          <w:bCs/>
          <w:color w:val="000000"/>
          <w:sz w:val="28"/>
          <w:szCs w:val="28"/>
          <w:lang w:eastAsia="ru-RU"/>
        </w:rPr>
        <w:t xml:space="preserve">оддержано обращение общественной палаты города Нижневартовска в Департамент здравоохранения Ханты-Мансийского автономного округа – Югры по поводу открытия дополнительной подстанции скорой медицинской помощи в одном из новых микрорайонов города Нижневартовска. </w:t>
      </w:r>
    </w:p>
    <w:p w:rsidR="00347F26" w:rsidRPr="00176B22" w:rsidRDefault="00347F26" w:rsidP="00176B22">
      <w:pPr>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Текст обращения:</w:t>
      </w:r>
    </w:p>
    <w:p w:rsidR="00347F26" w:rsidRPr="00347F26" w:rsidRDefault="00347F26" w:rsidP="00347F26">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47F26">
        <w:rPr>
          <w:rFonts w:ascii="Times New Roman" w:eastAsia="Times New Roman" w:hAnsi="Times New Roman" w:cs="Times New Roman"/>
          <w:color w:val="000000"/>
          <w:sz w:val="28"/>
          <w:szCs w:val="28"/>
          <w:lang w:eastAsia="ru-RU"/>
        </w:rPr>
        <w:t xml:space="preserve">В настоящее время в Нижневартовске существует проблема удалённости станции скорой медицинской помощи от ряда микрорайонов. Ранее дополнительная подстанция находилась в старой части города (п. Магистраль), но сейчас она закрыта, и город имеет в своём распоряжении только одну станцию (ул. Индустриальная, д. 6). Сегодня мы видим, что город активно расширяется в восточном направлении от станции: особенно интенсивно идет возведение домов за ул. Ханты-Мансийской. На данный момент численность жителей новостроек превышает 35 000 человек. Ещё восточнее развивается «старая» часть города, которая также активно застраивается многоквартирными домами. Соответственное увеличивается трафик, улицы города загружены транспортом. </w:t>
      </w:r>
    </w:p>
    <w:p w:rsidR="00176B22" w:rsidRPr="00176B22" w:rsidRDefault="00347F26" w:rsidP="00347F26">
      <w:pPr>
        <w:ind w:firstLine="567"/>
        <w:jc w:val="both"/>
        <w:rPr>
          <w:rFonts w:ascii="Times New Roman" w:eastAsia="Times New Roman" w:hAnsi="Times New Roman" w:cs="Times New Roman"/>
          <w:color w:val="000000"/>
          <w:sz w:val="28"/>
          <w:szCs w:val="28"/>
          <w:lang w:eastAsia="ru-RU"/>
        </w:rPr>
      </w:pPr>
      <w:r w:rsidRPr="00347F26">
        <w:rPr>
          <w:rFonts w:ascii="Times New Roman" w:eastAsia="Times New Roman" w:hAnsi="Times New Roman" w:cs="Times New Roman"/>
          <w:color w:val="000000"/>
          <w:sz w:val="28"/>
          <w:szCs w:val="28"/>
          <w:lang w:eastAsia="ru-RU"/>
        </w:rPr>
        <w:t>В соответствии с приказом Минздравсоцразвития РФ «О порядке оказания скорой медицинской помощи» подстанции должны находиться в пределах 20-минутной транспортной доступности. Сложившаяся ситуация не позволяет выполнить данный регламент. В связи с этим, просим рассмотреть возможность открытия дополнительной подстанции скорой медицинской помощи в новой части города (за ул. Ханты-Мансийской) для оперативной медицинской помощи жителям Нижневартовска</w:t>
      </w:r>
      <w:r>
        <w:rPr>
          <w:rFonts w:ascii="Times New Roman" w:eastAsia="Times New Roman" w:hAnsi="Times New Roman" w:cs="Times New Roman"/>
          <w:color w:val="000000"/>
          <w:sz w:val="28"/>
          <w:szCs w:val="28"/>
          <w:lang w:eastAsia="ru-RU"/>
        </w:rPr>
        <w:t>»</w:t>
      </w:r>
      <w:r w:rsidRPr="00347F26">
        <w:rPr>
          <w:rFonts w:ascii="Times New Roman" w:eastAsia="Times New Roman" w:hAnsi="Times New Roman" w:cs="Times New Roman"/>
          <w:color w:val="000000"/>
          <w:sz w:val="28"/>
          <w:szCs w:val="28"/>
          <w:lang w:eastAsia="ru-RU"/>
        </w:rPr>
        <w:t xml:space="preserve">.   </w:t>
      </w:r>
    </w:p>
    <w:p w:rsidR="00176B22" w:rsidRDefault="00347F26" w:rsidP="00347F26">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на заседании у</w:t>
      </w:r>
      <w:r w:rsidRPr="00347F26">
        <w:rPr>
          <w:rFonts w:ascii="Times New Roman" w:eastAsia="Times New Roman" w:hAnsi="Times New Roman" w:cs="Times New Roman"/>
          <w:color w:val="000000"/>
          <w:sz w:val="28"/>
          <w:szCs w:val="28"/>
          <w:lang w:eastAsia="ru-RU"/>
        </w:rPr>
        <w:t>тверди</w:t>
      </w:r>
      <w:r>
        <w:rPr>
          <w:rFonts w:ascii="Times New Roman" w:eastAsia="Times New Roman" w:hAnsi="Times New Roman" w:cs="Times New Roman"/>
          <w:color w:val="000000"/>
          <w:sz w:val="28"/>
          <w:szCs w:val="28"/>
          <w:lang w:eastAsia="ru-RU"/>
        </w:rPr>
        <w:t>ли</w:t>
      </w:r>
      <w:r w:rsidRPr="00347F26">
        <w:rPr>
          <w:rFonts w:ascii="Times New Roman" w:eastAsia="Times New Roman" w:hAnsi="Times New Roman" w:cs="Times New Roman"/>
          <w:color w:val="000000"/>
          <w:sz w:val="28"/>
          <w:szCs w:val="28"/>
          <w:lang w:eastAsia="ru-RU"/>
        </w:rPr>
        <w:t xml:space="preserve"> изменения в Регламент общественн</w:t>
      </w:r>
      <w:r>
        <w:rPr>
          <w:rFonts w:ascii="Times New Roman" w:eastAsia="Times New Roman" w:hAnsi="Times New Roman" w:cs="Times New Roman"/>
          <w:color w:val="000000"/>
          <w:sz w:val="28"/>
          <w:szCs w:val="28"/>
          <w:lang w:eastAsia="ru-RU"/>
        </w:rPr>
        <w:t>ой палаты города Нижневартовска и и</w:t>
      </w:r>
      <w:r w:rsidRPr="00347F26">
        <w:rPr>
          <w:rFonts w:ascii="Times New Roman" w:eastAsia="Times New Roman" w:hAnsi="Times New Roman" w:cs="Times New Roman"/>
          <w:color w:val="000000"/>
          <w:sz w:val="28"/>
          <w:szCs w:val="28"/>
          <w:lang w:eastAsia="ru-RU"/>
        </w:rPr>
        <w:t>збра</w:t>
      </w:r>
      <w:r>
        <w:rPr>
          <w:rFonts w:ascii="Times New Roman" w:eastAsia="Times New Roman" w:hAnsi="Times New Roman" w:cs="Times New Roman"/>
          <w:color w:val="000000"/>
          <w:sz w:val="28"/>
          <w:szCs w:val="28"/>
          <w:lang w:eastAsia="ru-RU"/>
        </w:rPr>
        <w:t xml:space="preserve">ли председателей комиссий Общественной палаты. </w:t>
      </w:r>
      <w:r w:rsidRPr="00347F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47F26">
        <w:rPr>
          <w:rFonts w:ascii="Times New Roman" w:eastAsia="Times New Roman" w:hAnsi="Times New Roman" w:cs="Times New Roman"/>
          <w:color w:val="000000"/>
          <w:sz w:val="28"/>
          <w:szCs w:val="28"/>
          <w:lang w:eastAsia="ru-RU"/>
        </w:rPr>
        <w:t xml:space="preserve">редседателем комиссии по строительству, благоустройству и ЖКХ </w:t>
      </w:r>
      <w:r>
        <w:rPr>
          <w:rFonts w:ascii="Times New Roman" w:eastAsia="Times New Roman" w:hAnsi="Times New Roman" w:cs="Times New Roman"/>
          <w:color w:val="000000"/>
          <w:sz w:val="28"/>
          <w:szCs w:val="28"/>
          <w:lang w:eastAsia="ru-RU"/>
        </w:rPr>
        <w:t xml:space="preserve">стал </w:t>
      </w:r>
      <w:r w:rsidRPr="00347F26">
        <w:rPr>
          <w:rFonts w:ascii="Times New Roman" w:eastAsia="Times New Roman" w:hAnsi="Times New Roman" w:cs="Times New Roman"/>
          <w:color w:val="000000"/>
          <w:sz w:val="28"/>
          <w:szCs w:val="28"/>
          <w:lang w:eastAsia="ru-RU"/>
        </w:rPr>
        <w:t>Клевчук Александр Петрович</w:t>
      </w:r>
      <w:r>
        <w:rPr>
          <w:rFonts w:ascii="Times New Roman" w:eastAsia="Times New Roman" w:hAnsi="Times New Roman" w:cs="Times New Roman"/>
          <w:color w:val="000000"/>
          <w:sz w:val="28"/>
          <w:szCs w:val="28"/>
          <w:lang w:eastAsia="ru-RU"/>
        </w:rPr>
        <w:t xml:space="preserve">; </w:t>
      </w:r>
      <w:r w:rsidRPr="00347F26">
        <w:rPr>
          <w:rFonts w:ascii="Times New Roman" w:eastAsia="Times New Roman" w:hAnsi="Times New Roman" w:cs="Times New Roman"/>
          <w:color w:val="000000"/>
          <w:sz w:val="28"/>
          <w:szCs w:val="28"/>
          <w:lang w:eastAsia="ru-RU"/>
        </w:rPr>
        <w:t>комисси</w:t>
      </w:r>
      <w:r>
        <w:rPr>
          <w:rFonts w:ascii="Times New Roman" w:eastAsia="Times New Roman" w:hAnsi="Times New Roman" w:cs="Times New Roman"/>
          <w:color w:val="000000"/>
          <w:sz w:val="28"/>
          <w:szCs w:val="28"/>
          <w:lang w:eastAsia="ru-RU"/>
        </w:rPr>
        <w:t>и</w:t>
      </w:r>
      <w:r w:rsidRPr="00347F26">
        <w:rPr>
          <w:rFonts w:ascii="Times New Roman" w:eastAsia="Times New Roman" w:hAnsi="Times New Roman" w:cs="Times New Roman"/>
          <w:color w:val="000000"/>
          <w:sz w:val="28"/>
          <w:szCs w:val="28"/>
          <w:lang w:eastAsia="ru-RU"/>
        </w:rPr>
        <w:t xml:space="preserve"> по социальной и молодежной политике </w:t>
      </w:r>
      <w:r>
        <w:rPr>
          <w:rFonts w:ascii="Times New Roman" w:eastAsia="Times New Roman" w:hAnsi="Times New Roman" w:cs="Times New Roman"/>
          <w:color w:val="000000"/>
          <w:sz w:val="28"/>
          <w:szCs w:val="28"/>
          <w:lang w:eastAsia="ru-RU"/>
        </w:rPr>
        <w:t xml:space="preserve">– </w:t>
      </w:r>
      <w:r w:rsidRPr="00347F26">
        <w:rPr>
          <w:rFonts w:ascii="Times New Roman" w:eastAsia="Times New Roman" w:hAnsi="Times New Roman" w:cs="Times New Roman"/>
          <w:color w:val="000000"/>
          <w:sz w:val="28"/>
          <w:szCs w:val="28"/>
          <w:lang w:eastAsia="ru-RU"/>
        </w:rPr>
        <w:t>Исмагилов Марат Рафаилович</w:t>
      </w:r>
      <w:r>
        <w:rPr>
          <w:rFonts w:ascii="Times New Roman" w:eastAsia="Times New Roman" w:hAnsi="Times New Roman" w:cs="Times New Roman"/>
          <w:color w:val="000000"/>
          <w:sz w:val="28"/>
          <w:szCs w:val="28"/>
          <w:lang w:eastAsia="ru-RU"/>
        </w:rPr>
        <w:t>;</w:t>
      </w:r>
      <w:r w:rsidRPr="00347F26">
        <w:rPr>
          <w:rFonts w:ascii="Times New Roman" w:eastAsia="Times New Roman" w:hAnsi="Times New Roman" w:cs="Times New Roman"/>
          <w:color w:val="000000"/>
          <w:sz w:val="28"/>
          <w:szCs w:val="28"/>
          <w:lang w:eastAsia="ru-RU"/>
        </w:rPr>
        <w:t xml:space="preserve"> комиссии по общественному контролю и правозащитной деятельности </w:t>
      </w:r>
      <w:r>
        <w:rPr>
          <w:rFonts w:ascii="Times New Roman" w:eastAsia="Times New Roman" w:hAnsi="Times New Roman" w:cs="Times New Roman"/>
          <w:color w:val="000000"/>
          <w:sz w:val="28"/>
          <w:szCs w:val="28"/>
          <w:lang w:eastAsia="ru-RU"/>
        </w:rPr>
        <w:t xml:space="preserve">– </w:t>
      </w:r>
      <w:r w:rsidRPr="00347F26">
        <w:rPr>
          <w:rFonts w:ascii="Times New Roman" w:eastAsia="Times New Roman" w:hAnsi="Times New Roman" w:cs="Times New Roman"/>
          <w:color w:val="000000"/>
          <w:sz w:val="28"/>
          <w:szCs w:val="28"/>
          <w:lang w:eastAsia="ru-RU"/>
        </w:rPr>
        <w:t>Круглен</w:t>
      </w:r>
      <w:r>
        <w:rPr>
          <w:rFonts w:ascii="Times New Roman" w:eastAsia="Times New Roman" w:hAnsi="Times New Roman" w:cs="Times New Roman"/>
          <w:color w:val="000000"/>
          <w:sz w:val="28"/>
          <w:szCs w:val="28"/>
          <w:lang w:eastAsia="ru-RU"/>
        </w:rPr>
        <w:t>я</w:t>
      </w:r>
      <w:r w:rsidRPr="00347F26">
        <w:rPr>
          <w:rFonts w:ascii="Times New Roman" w:eastAsia="Times New Roman" w:hAnsi="Times New Roman" w:cs="Times New Roman"/>
          <w:color w:val="000000"/>
          <w:sz w:val="28"/>
          <w:szCs w:val="28"/>
          <w:lang w:eastAsia="ru-RU"/>
        </w:rPr>
        <w:t xml:space="preserve"> Анатоли</w:t>
      </w:r>
      <w:r>
        <w:rPr>
          <w:rFonts w:ascii="Times New Roman" w:eastAsia="Times New Roman" w:hAnsi="Times New Roman" w:cs="Times New Roman"/>
          <w:color w:val="000000"/>
          <w:sz w:val="28"/>
          <w:szCs w:val="28"/>
          <w:lang w:eastAsia="ru-RU"/>
        </w:rPr>
        <w:t>й</w:t>
      </w:r>
      <w:r w:rsidRPr="00347F26">
        <w:rPr>
          <w:rFonts w:ascii="Times New Roman" w:eastAsia="Times New Roman" w:hAnsi="Times New Roman" w:cs="Times New Roman"/>
          <w:color w:val="000000"/>
          <w:sz w:val="28"/>
          <w:szCs w:val="28"/>
          <w:lang w:eastAsia="ru-RU"/>
        </w:rPr>
        <w:t xml:space="preserve"> Федорович.</w:t>
      </w:r>
    </w:p>
    <w:p w:rsidR="00EA47D9" w:rsidRPr="00EA47D9" w:rsidRDefault="00347F26" w:rsidP="00B92D93">
      <w:pPr>
        <w:ind w:firstLine="567"/>
        <w:jc w:val="both"/>
        <w:rPr>
          <w:rFonts w:ascii="Times New Roman" w:eastAsia="Times New Roman" w:hAnsi="Times New Roman" w:cs="Times New Roman"/>
          <w:color w:val="000000"/>
          <w:sz w:val="28"/>
          <w:szCs w:val="28"/>
          <w:lang w:eastAsia="ru-RU"/>
        </w:rPr>
      </w:pPr>
      <w:r w:rsidRPr="00347F26">
        <w:rPr>
          <w:rFonts w:ascii="Times New Roman" w:eastAsia="Times New Roman" w:hAnsi="Times New Roman" w:cs="Times New Roman"/>
          <w:color w:val="000000"/>
          <w:sz w:val="28"/>
          <w:szCs w:val="28"/>
          <w:lang w:eastAsia="ru-RU"/>
        </w:rPr>
        <w:lastRenderedPageBreak/>
        <w:t xml:space="preserve">На </w:t>
      </w:r>
      <w:r>
        <w:rPr>
          <w:rFonts w:ascii="Times New Roman" w:eastAsia="Times New Roman" w:hAnsi="Times New Roman" w:cs="Times New Roman"/>
          <w:b/>
          <w:color w:val="000000"/>
          <w:sz w:val="28"/>
          <w:szCs w:val="28"/>
          <w:lang w:eastAsia="ru-RU"/>
        </w:rPr>
        <w:t>пя</w:t>
      </w:r>
      <w:r w:rsidRPr="00347F26">
        <w:rPr>
          <w:rFonts w:ascii="Times New Roman" w:eastAsia="Times New Roman" w:hAnsi="Times New Roman" w:cs="Times New Roman"/>
          <w:b/>
          <w:color w:val="000000"/>
          <w:sz w:val="28"/>
          <w:szCs w:val="28"/>
          <w:lang w:eastAsia="ru-RU"/>
        </w:rPr>
        <w:t xml:space="preserve">том (заочном) заседании Общественной палаты, состоявшемся </w:t>
      </w:r>
      <w:r>
        <w:rPr>
          <w:rFonts w:ascii="Times New Roman" w:eastAsia="Times New Roman" w:hAnsi="Times New Roman" w:cs="Times New Roman"/>
          <w:b/>
          <w:color w:val="000000"/>
          <w:sz w:val="28"/>
          <w:szCs w:val="28"/>
          <w:lang w:eastAsia="ru-RU"/>
        </w:rPr>
        <w:t>__</w:t>
      </w:r>
      <w:r w:rsidRPr="00347F26">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дека</w:t>
      </w:r>
      <w:r w:rsidRPr="00347F26">
        <w:rPr>
          <w:rFonts w:ascii="Times New Roman" w:eastAsia="Times New Roman" w:hAnsi="Times New Roman" w:cs="Times New Roman"/>
          <w:b/>
          <w:color w:val="000000"/>
          <w:sz w:val="28"/>
          <w:szCs w:val="28"/>
          <w:lang w:eastAsia="ru-RU"/>
        </w:rPr>
        <w:t xml:space="preserve">бря 2020 года, </w:t>
      </w:r>
      <w:r>
        <w:rPr>
          <w:rFonts w:ascii="Times New Roman" w:eastAsia="Times New Roman" w:hAnsi="Times New Roman" w:cs="Times New Roman"/>
          <w:color w:val="000000"/>
          <w:sz w:val="28"/>
          <w:szCs w:val="28"/>
          <w:lang w:eastAsia="ru-RU"/>
        </w:rPr>
        <w:t>был</w:t>
      </w:r>
      <w:r w:rsidR="00EA47D9">
        <w:rPr>
          <w:rFonts w:ascii="Times New Roman" w:eastAsia="Times New Roman" w:hAnsi="Times New Roman" w:cs="Times New Roman"/>
          <w:color w:val="000000"/>
          <w:sz w:val="28"/>
          <w:szCs w:val="28"/>
          <w:lang w:eastAsia="ru-RU"/>
        </w:rPr>
        <w:t xml:space="preserve"> утвер</w:t>
      </w:r>
      <w:r>
        <w:rPr>
          <w:rFonts w:ascii="Times New Roman" w:eastAsia="Times New Roman" w:hAnsi="Times New Roman" w:cs="Times New Roman"/>
          <w:color w:val="000000"/>
          <w:sz w:val="28"/>
          <w:szCs w:val="28"/>
          <w:lang w:eastAsia="ru-RU"/>
        </w:rPr>
        <w:t>жден</w:t>
      </w:r>
      <w:r w:rsidR="00EA47D9">
        <w:rPr>
          <w:rFonts w:ascii="Times New Roman" w:eastAsia="Times New Roman" w:hAnsi="Times New Roman" w:cs="Times New Roman"/>
          <w:color w:val="000000"/>
          <w:sz w:val="28"/>
          <w:szCs w:val="28"/>
          <w:lang w:eastAsia="ru-RU"/>
        </w:rPr>
        <w:t xml:space="preserve"> доклад о работе Общественной палаты за 20</w:t>
      </w:r>
      <w:r>
        <w:rPr>
          <w:rFonts w:ascii="Times New Roman" w:eastAsia="Times New Roman" w:hAnsi="Times New Roman" w:cs="Times New Roman"/>
          <w:color w:val="000000"/>
          <w:sz w:val="28"/>
          <w:szCs w:val="28"/>
          <w:lang w:eastAsia="ru-RU"/>
        </w:rPr>
        <w:t>20 год и план работы на 2021</w:t>
      </w:r>
      <w:r w:rsidR="00EA47D9">
        <w:rPr>
          <w:rFonts w:ascii="Times New Roman" w:eastAsia="Times New Roman" w:hAnsi="Times New Roman" w:cs="Times New Roman"/>
          <w:color w:val="000000"/>
          <w:sz w:val="28"/>
          <w:szCs w:val="28"/>
          <w:lang w:eastAsia="ru-RU"/>
        </w:rPr>
        <w:t xml:space="preserve"> год. </w:t>
      </w:r>
    </w:p>
    <w:p w:rsidR="00653795" w:rsidRDefault="00653795" w:rsidP="00653795">
      <w:pPr>
        <w:ind w:firstLine="567"/>
        <w:jc w:val="both"/>
        <w:rPr>
          <w:rFonts w:ascii="Times New Roman" w:eastAsia="Times New Roman" w:hAnsi="Times New Roman" w:cs="Times New Roman"/>
          <w:color w:val="000000"/>
          <w:sz w:val="28"/>
          <w:szCs w:val="28"/>
          <w:lang w:eastAsia="ru-RU"/>
        </w:rPr>
      </w:pPr>
    </w:p>
    <w:p w:rsidR="00AF4CB2" w:rsidRDefault="00AF4CB2" w:rsidP="00AF4CB2">
      <w:pPr>
        <w:ind w:firstLine="567"/>
        <w:jc w:val="center"/>
        <w:rPr>
          <w:rFonts w:ascii="Times New Roman" w:hAnsi="Times New Roman" w:cs="Times New Roman"/>
          <w:b/>
          <w:sz w:val="28"/>
          <w:szCs w:val="28"/>
        </w:rPr>
      </w:pPr>
      <w:r w:rsidRPr="00954765">
        <w:rPr>
          <w:rFonts w:ascii="Times New Roman" w:hAnsi="Times New Roman" w:cs="Times New Roman"/>
          <w:b/>
          <w:sz w:val="28"/>
          <w:szCs w:val="28"/>
        </w:rPr>
        <w:t xml:space="preserve">1.3. Деятельность комиссий Общественной палаты </w:t>
      </w:r>
    </w:p>
    <w:p w:rsidR="00AF4CB2" w:rsidRPr="00954765" w:rsidRDefault="00AF4CB2" w:rsidP="00AF4CB2">
      <w:pPr>
        <w:ind w:firstLine="567"/>
        <w:jc w:val="center"/>
        <w:rPr>
          <w:rFonts w:ascii="Times New Roman" w:hAnsi="Times New Roman" w:cs="Times New Roman"/>
          <w:b/>
          <w:i/>
          <w:sz w:val="28"/>
          <w:szCs w:val="28"/>
        </w:rPr>
      </w:pPr>
      <w:r w:rsidRPr="00954765">
        <w:rPr>
          <w:rFonts w:ascii="Times New Roman" w:hAnsi="Times New Roman" w:cs="Times New Roman"/>
          <w:b/>
          <w:i/>
          <w:sz w:val="28"/>
          <w:szCs w:val="28"/>
        </w:rPr>
        <w:t>1.3.1. Комиссия по строительству, благоустройству и ЖКХ</w:t>
      </w:r>
    </w:p>
    <w:p w:rsidR="00954765" w:rsidRDefault="00347F26" w:rsidP="00954765">
      <w:pPr>
        <w:ind w:firstLine="567"/>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8</w:t>
      </w:r>
      <w:r w:rsidR="00954765">
        <w:rPr>
          <w:rFonts w:ascii="Times New Roman" w:hAnsi="Times New Roman" w:cs="Times New Roman"/>
          <w:sz w:val="28"/>
          <w:szCs w:val="28"/>
        </w:rPr>
        <w:t xml:space="preserve"> человек. Это </w:t>
      </w:r>
      <w:r w:rsidRPr="00347F26">
        <w:rPr>
          <w:rFonts w:ascii="Times New Roman" w:hAnsi="Times New Roman" w:cs="Times New Roman"/>
          <w:sz w:val="28"/>
          <w:szCs w:val="28"/>
        </w:rPr>
        <w:t>Клевчук Александр Петрович</w:t>
      </w:r>
      <w:r>
        <w:rPr>
          <w:rFonts w:ascii="Times New Roman" w:hAnsi="Times New Roman" w:cs="Times New Roman"/>
          <w:sz w:val="28"/>
          <w:szCs w:val="28"/>
        </w:rPr>
        <w:t xml:space="preserve"> (председатель),</w:t>
      </w:r>
      <w:r w:rsidRPr="00347F26">
        <w:rPr>
          <w:rFonts w:ascii="Times New Roman" w:hAnsi="Times New Roman" w:cs="Times New Roman"/>
          <w:sz w:val="28"/>
          <w:szCs w:val="28"/>
        </w:rPr>
        <w:t xml:space="preserve"> Исмаилов Арзу Саядович, Силантьев Василий Вячеславович, Суркин Николай Яковлевич, Молоков Николай Викторович, Баланюк Василий Павлович, Заверюха Олег Николаевич, Лисовой Дмитрий Геннадьевич.</w:t>
      </w:r>
    </w:p>
    <w:p w:rsidR="00865F1C" w:rsidRDefault="00865F1C" w:rsidP="00954765">
      <w:pPr>
        <w:ind w:firstLine="567"/>
        <w:jc w:val="both"/>
        <w:rPr>
          <w:rFonts w:ascii="Times New Roman" w:hAnsi="Times New Roman" w:cs="Times New Roman"/>
          <w:sz w:val="28"/>
          <w:szCs w:val="28"/>
        </w:rPr>
      </w:pPr>
      <w:r>
        <w:rPr>
          <w:rFonts w:ascii="Times New Roman" w:hAnsi="Times New Roman" w:cs="Times New Roman"/>
          <w:sz w:val="28"/>
          <w:szCs w:val="28"/>
        </w:rPr>
        <w:t>В июне 2020 года п</w:t>
      </w:r>
      <w:r w:rsidRPr="00865F1C">
        <w:rPr>
          <w:rFonts w:ascii="Times New Roman" w:hAnsi="Times New Roman" w:cs="Times New Roman"/>
          <w:sz w:val="28"/>
          <w:szCs w:val="28"/>
        </w:rPr>
        <w:t xml:space="preserve">о инициативе </w:t>
      </w:r>
      <w:r>
        <w:rPr>
          <w:rFonts w:ascii="Times New Roman" w:hAnsi="Times New Roman" w:cs="Times New Roman"/>
          <w:sz w:val="28"/>
          <w:szCs w:val="28"/>
        </w:rPr>
        <w:t xml:space="preserve">членов комиссии </w:t>
      </w:r>
      <w:r w:rsidR="001A2961">
        <w:rPr>
          <w:rFonts w:ascii="Times New Roman" w:hAnsi="Times New Roman" w:cs="Times New Roman"/>
          <w:sz w:val="28"/>
          <w:szCs w:val="28"/>
        </w:rPr>
        <w:t xml:space="preserve">и членов Общественного патруля </w:t>
      </w:r>
      <w:r>
        <w:rPr>
          <w:rFonts w:ascii="Times New Roman" w:hAnsi="Times New Roman" w:cs="Times New Roman"/>
          <w:sz w:val="28"/>
          <w:szCs w:val="28"/>
        </w:rPr>
        <w:t xml:space="preserve">произведена </w:t>
      </w:r>
      <w:r w:rsidRPr="00865F1C">
        <w:rPr>
          <w:rFonts w:ascii="Times New Roman" w:hAnsi="Times New Roman" w:cs="Times New Roman"/>
          <w:sz w:val="28"/>
          <w:szCs w:val="28"/>
        </w:rPr>
        <w:t>отсып</w:t>
      </w:r>
      <w:r>
        <w:rPr>
          <w:rFonts w:ascii="Times New Roman" w:hAnsi="Times New Roman" w:cs="Times New Roman"/>
          <w:sz w:val="28"/>
          <w:szCs w:val="28"/>
        </w:rPr>
        <w:t>к</w:t>
      </w:r>
      <w:r w:rsidRPr="00865F1C">
        <w:rPr>
          <w:rFonts w:ascii="Times New Roman" w:hAnsi="Times New Roman" w:cs="Times New Roman"/>
          <w:sz w:val="28"/>
          <w:szCs w:val="28"/>
        </w:rPr>
        <w:t>а пляж</w:t>
      </w:r>
      <w:r>
        <w:rPr>
          <w:rFonts w:ascii="Times New Roman" w:hAnsi="Times New Roman" w:cs="Times New Roman"/>
          <w:sz w:val="28"/>
          <w:szCs w:val="28"/>
        </w:rPr>
        <w:t>а</w:t>
      </w:r>
      <w:r w:rsidRPr="00865F1C">
        <w:rPr>
          <w:rFonts w:ascii="Times New Roman" w:hAnsi="Times New Roman" w:cs="Times New Roman"/>
          <w:sz w:val="28"/>
          <w:szCs w:val="28"/>
        </w:rPr>
        <w:t xml:space="preserve"> на озере Комсомольском, </w:t>
      </w:r>
      <w:r>
        <w:rPr>
          <w:rFonts w:ascii="Times New Roman" w:hAnsi="Times New Roman" w:cs="Times New Roman"/>
          <w:sz w:val="28"/>
          <w:szCs w:val="28"/>
        </w:rPr>
        <w:t xml:space="preserve">а также </w:t>
      </w:r>
      <w:r w:rsidRPr="00865F1C">
        <w:rPr>
          <w:rFonts w:ascii="Times New Roman" w:hAnsi="Times New Roman" w:cs="Times New Roman"/>
          <w:sz w:val="28"/>
          <w:szCs w:val="28"/>
        </w:rPr>
        <w:t xml:space="preserve">нанесена разметка </w:t>
      </w:r>
      <w:r>
        <w:rPr>
          <w:rFonts w:ascii="Times New Roman" w:hAnsi="Times New Roman" w:cs="Times New Roman"/>
          <w:sz w:val="28"/>
          <w:szCs w:val="28"/>
        </w:rPr>
        <w:t xml:space="preserve">на дорожке вокруг озера, которая позволила упорядочить движение гуляющих граждан и спортсменов. Также были отреставрированы брусья и турники на площадке для воркаута, </w:t>
      </w:r>
      <w:r w:rsidRPr="00865F1C">
        <w:rPr>
          <w:rFonts w:ascii="Times New Roman" w:hAnsi="Times New Roman" w:cs="Times New Roman"/>
          <w:sz w:val="28"/>
          <w:szCs w:val="28"/>
        </w:rPr>
        <w:t xml:space="preserve">установлены </w:t>
      </w:r>
      <w:r>
        <w:rPr>
          <w:rFonts w:ascii="Times New Roman" w:hAnsi="Times New Roman" w:cs="Times New Roman"/>
          <w:sz w:val="28"/>
          <w:szCs w:val="28"/>
        </w:rPr>
        <w:t>био</w:t>
      </w:r>
      <w:r w:rsidRPr="00865F1C">
        <w:rPr>
          <w:rFonts w:ascii="Times New Roman" w:hAnsi="Times New Roman" w:cs="Times New Roman"/>
          <w:sz w:val="28"/>
          <w:szCs w:val="28"/>
        </w:rPr>
        <w:t>туалеты</w:t>
      </w:r>
      <w:r>
        <w:rPr>
          <w:rFonts w:ascii="Times New Roman" w:hAnsi="Times New Roman" w:cs="Times New Roman"/>
          <w:sz w:val="28"/>
          <w:szCs w:val="28"/>
        </w:rPr>
        <w:t>.</w:t>
      </w:r>
    </w:p>
    <w:p w:rsidR="001A2961" w:rsidRDefault="00865F1C" w:rsidP="001A2961">
      <w:pPr>
        <w:ind w:firstLine="567"/>
        <w:jc w:val="both"/>
        <w:rPr>
          <w:rFonts w:ascii="Times New Roman" w:hAnsi="Times New Roman" w:cs="Times New Roman"/>
          <w:sz w:val="28"/>
          <w:szCs w:val="28"/>
        </w:rPr>
      </w:pPr>
      <w:r>
        <w:rPr>
          <w:rFonts w:ascii="Times New Roman" w:hAnsi="Times New Roman" w:cs="Times New Roman"/>
          <w:sz w:val="28"/>
          <w:szCs w:val="28"/>
        </w:rPr>
        <w:t xml:space="preserve">Члены комиссии в 2020 году продолжили активную работу </w:t>
      </w:r>
      <w:r w:rsidRPr="00865F1C">
        <w:rPr>
          <w:rFonts w:ascii="Times New Roman" w:hAnsi="Times New Roman" w:cs="Times New Roman"/>
          <w:sz w:val="28"/>
          <w:szCs w:val="28"/>
        </w:rPr>
        <w:t xml:space="preserve">по общественной приемке отремонтированных или вновь построенных участков автомобильных дорог. </w:t>
      </w:r>
      <w:r w:rsidR="001A2961">
        <w:rPr>
          <w:rFonts w:ascii="Times New Roman" w:hAnsi="Times New Roman" w:cs="Times New Roman"/>
          <w:sz w:val="28"/>
          <w:szCs w:val="28"/>
        </w:rPr>
        <w:t>Всего было принято 18</w:t>
      </w:r>
      <w:r w:rsidRPr="00865F1C">
        <w:rPr>
          <w:rFonts w:ascii="Times New Roman" w:hAnsi="Times New Roman" w:cs="Times New Roman"/>
          <w:sz w:val="28"/>
          <w:szCs w:val="28"/>
        </w:rPr>
        <w:t xml:space="preserve"> участков</w:t>
      </w:r>
      <w:r w:rsidR="001A2961">
        <w:rPr>
          <w:rFonts w:ascii="Times New Roman" w:hAnsi="Times New Roman" w:cs="Times New Roman"/>
          <w:sz w:val="28"/>
          <w:szCs w:val="28"/>
        </w:rPr>
        <w:t xml:space="preserve">: </w:t>
      </w:r>
      <w:r w:rsidR="001A2961" w:rsidRPr="001A2961">
        <w:rPr>
          <w:rFonts w:ascii="Times New Roman" w:hAnsi="Times New Roman" w:cs="Times New Roman"/>
          <w:sz w:val="28"/>
          <w:szCs w:val="28"/>
        </w:rPr>
        <w:t>Восточный объезд (от путепровода до Самотлорской автомобильной дороги), Кладбищенские проезды №3 и №4,   проезд к поселку Магистральному (в створе улицы Рабочей и спортивного зала), улица Г.И. Пикмана (от улица Чапаева до улицы Ханты-Мансийской),</w:t>
      </w:r>
      <w:r w:rsidR="001A2961">
        <w:rPr>
          <w:rFonts w:ascii="Times New Roman" w:hAnsi="Times New Roman" w:cs="Times New Roman"/>
          <w:sz w:val="28"/>
          <w:szCs w:val="28"/>
        </w:rPr>
        <w:t xml:space="preserve"> </w:t>
      </w:r>
      <w:r w:rsidR="001A2961" w:rsidRPr="001A2961">
        <w:rPr>
          <w:rFonts w:ascii="Times New Roman" w:hAnsi="Times New Roman" w:cs="Times New Roman"/>
          <w:sz w:val="28"/>
          <w:szCs w:val="28"/>
        </w:rPr>
        <w:t xml:space="preserve">улица </w:t>
      </w:r>
      <w:r w:rsidR="001A2961">
        <w:rPr>
          <w:rFonts w:ascii="Times New Roman" w:hAnsi="Times New Roman" w:cs="Times New Roman"/>
          <w:sz w:val="28"/>
          <w:szCs w:val="28"/>
        </w:rPr>
        <w:t>Д</w:t>
      </w:r>
      <w:r w:rsidR="001A2961" w:rsidRPr="001A2961">
        <w:rPr>
          <w:rFonts w:ascii="Times New Roman" w:hAnsi="Times New Roman" w:cs="Times New Roman"/>
          <w:sz w:val="28"/>
          <w:szCs w:val="28"/>
        </w:rPr>
        <w:t>зержинского (от улицы Ленина до улицы Интернациональной), улица Заводская (от улицы Рабочей до улицы Декабристов), улица Индустриальная (от улицы Мира до монумента "Покорителям Самотлора"), улица Индустриальная (в ст</w:t>
      </w:r>
      <w:r w:rsidR="001A2961">
        <w:rPr>
          <w:rFonts w:ascii="Times New Roman" w:hAnsi="Times New Roman" w:cs="Times New Roman"/>
          <w:sz w:val="28"/>
          <w:szCs w:val="28"/>
        </w:rPr>
        <w:t>воре улиц Авиаторов и Ленина), у</w:t>
      </w:r>
      <w:r w:rsidR="001A2961" w:rsidRPr="001A2961">
        <w:rPr>
          <w:rFonts w:ascii="Times New Roman" w:hAnsi="Times New Roman" w:cs="Times New Roman"/>
          <w:sz w:val="28"/>
          <w:szCs w:val="28"/>
        </w:rPr>
        <w:t>лица Кузоваткина (от улицы Ленина до улицы Мира), улица Кузоваткина (от улицы Ленина до улицы 60 лет Октября), улица Ленина (от улицы Кузоваткина до проспекта Победы (нечетная сторона) и от улицы Нефтяников до улицы Дружбы Народов), улица Маршала Жукова (от улицы Омской до улицы Ленина), улица Нефтяников (от улицы Интернациональной до улицы Спортивной), улица Омская (от улицы Чапаева до улицы Ханты-Мансийской), улица Рабочая (от улицы Лопарева до улицы Заводской), улица Северная (ул. Кузоваткина до ул. Индустриальная), улица Чапаева (улицы Мира до улицы Спортивной).</w:t>
      </w:r>
      <w:r w:rsidR="001A2961" w:rsidRPr="001A2961">
        <w:rPr>
          <w:rFonts w:ascii="Times New Roman" w:hAnsi="Times New Roman" w:cs="Times New Roman"/>
          <w:sz w:val="28"/>
          <w:szCs w:val="28"/>
        </w:rPr>
        <w:tab/>
      </w:r>
    </w:p>
    <w:p w:rsidR="001A2961" w:rsidRDefault="002105F6" w:rsidP="002105F6">
      <w:pPr>
        <w:ind w:firstLine="567"/>
        <w:jc w:val="both"/>
        <w:rPr>
          <w:rFonts w:ascii="Times New Roman" w:hAnsi="Times New Roman" w:cs="Times New Roman"/>
          <w:sz w:val="28"/>
          <w:szCs w:val="28"/>
        </w:rPr>
      </w:pPr>
      <w:r>
        <w:rPr>
          <w:rFonts w:ascii="Times New Roman" w:hAnsi="Times New Roman" w:cs="Times New Roman"/>
          <w:sz w:val="28"/>
          <w:szCs w:val="28"/>
        </w:rPr>
        <w:t>В сентябре 2020 года члены комиссии и Общественного патруля вышли с инициативой благоустроить парковку</w:t>
      </w:r>
      <w:r w:rsidRPr="002105F6">
        <w:rPr>
          <w:rFonts w:ascii="Times New Roman" w:hAnsi="Times New Roman" w:cs="Times New Roman"/>
          <w:sz w:val="28"/>
          <w:szCs w:val="28"/>
        </w:rPr>
        <w:t xml:space="preserve"> перед входом в Травматологический пункт Городской поликлиники №1 (ул. Нефтяников, д. 9). </w:t>
      </w:r>
      <w:r>
        <w:rPr>
          <w:rFonts w:ascii="Times New Roman" w:hAnsi="Times New Roman" w:cs="Times New Roman"/>
          <w:sz w:val="28"/>
          <w:szCs w:val="28"/>
        </w:rPr>
        <w:t xml:space="preserve">Ранее </w:t>
      </w:r>
      <w:r w:rsidRPr="002105F6">
        <w:rPr>
          <w:rFonts w:ascii="Times New Roman" w:hAnsi="Times New Roman" w:cs="Times New Roman"/>
          <w:sz w:val="28"/>
          <w:szCs w:val="28"/>
        </w:rPr>
        <w:t xml:space="preserve">горожане </w:t>
      </w:r>
      <w:r>
        <w:rPr>
          <w:rFonts w:ascii="Times New Roman" w:hAnsi="Times New Roman" w:cs="Times New Roman"/>
          <w:sz w:val="28"/>
          <w:szCs w:val="28"/>
        </w:rPr>
        <w:t xml:space="preserve">неоднократно </w:t>
      </w:r>
      <w:r w:rsidRPr="002105F6">
        <w:rPr>
          <w:rFonts w:ascii="Times New Roman" w:hAnsi="Times New Roman" w:cs="Times New Roman"/>
          <w:sz w:val="28"/>
          <w:szCs w:val="28"/>
        </w:rPr>
        <w:t xml:space="preserve">поднимали этот вопрос в средствах массовой информации. </w:t>
      </w:r>
      <w:r w:rsidR="005145F8">
        <w:rPr>
          <w:rFonts w:ascii="Times New Roman" w:hAnsi="Times New Roman" w:cs="Times New Roman"/>
          <w:sz w:val="28"/>
          <w:szCs w:val="28"/>
        </w:rPr>
        <w:t xml:space="preserve">Общественники обратились в </w:t>
      </w:r>
      <w:r w:rsidR="005145F8" w:rsidRPr="005145F8">
        <w:rPr>
          <w:rFonts w:ascii="Times New Roman" w:hAnsi="Times New Roman" w:cs="Times New Roman"/>
          <w:sz w:val="28"/>
          <w:szCs w:val="28"/>
        </w:rPr>
        <w:t>муниципально</w:t>
      </w:r>
      <w:r w:rsidR="005145F8">
        <w:rPr>
          <w:rFonts w:ascii="Times New Roman" w:hAnsi="Times New Roman" w:cs="Times New Roman"/>
          <w:sz w:val="28"/>
          <w:szCs w:val="28"/>
        </w:rPr>
        <w:t>е</w:t>
      </w:r>
      <w:r w:rsidR="005145F8" w:rsidRPr="005145F8">
        <w:rPr>
          <w:rFonts w:ascii="Times New Roman" w:hAnsi="Times New Roman" w:cs="Times New Roman"/>
          <w:sz w:val="28"/>
          <w:szCs w:val="28"/>
        </w:rPr>
        <w:t xml:space="preserve"> бюджетно</w:t>
      </w:r>
      <w:r w:rsidR="005145F8">
        <w:rPr>
          <w:rFonts w:ascii="Times New Roman" w:hAnsi="Times New Roman" w:cs="Times New Roman"/>
          <w:sz w:val="28"/>
          <w:szCs w:val="28"/>
        </w:rPr>
        <w:t>е</w:t>
      </w:r>
      <w:r w:rsidR="005145F8" w:rsidRPr="005145F8">
        <w:rPr>
          <w:rFonts w:ascii="Times New Roman" w:hAnsi="Times New Roman" w:cs="Times New Roman"/>
          <w:sz w:val="28"/>
          <w:szCs w:val="28"/>
        </w:rPr>
        <w:t xml:space="preserve"> учреждени</w:t>
      </w:r>
      <w:r w:rsidR="005145F8">
        <w:rPr>
          <w:rFonts w:ascii="Times New Roman" w:hAnsi="Times New Roman" w:cs="Times New Roman"/>
          <w:sz w:val="28"/>
          <w:szCs w:val="28"/>
        </w:rPr>
        <w:t xml:space="preserve">е </w:t>
      </w:r>
      <w:r w:rsidR="005145F8" w:rsidRPr="005145F8">
        <w:rPr>
          <w:rFonts w:ascii="Times New Roman" w:hAnsi="Times New Roman" w:cs="Times New Roman"/>
          <w:sz w:val="28"/>
          <w:szCs w:val="28"/>
        </w:rPr>
        <w:t xml:space="preserve">«Управление по дорожному </w:t>
      </w:r>
      <w:r w:rsidR="005145F8" w:rsidRPr="005145F8">
        <w:rPr>
          <w:rFonts w:ascii="Times New Roman" w:hAnsi="Times New Roman" w:cs="Times New Roman"/>
          <w:sz w:val="28"/>
          <w:szCs w:val="28"/>
        </w:rPr>
        <w:lastRenderedPageBreak/>
        <w:t>хозяйству и благоус</w:t>
      </w:r>
      <w:r w:rsidR="005145F8">
        <w:rPr>
          <w:rFonts w:ascii="Times New Roman" w:hAnsi="Times New Roman" w:cs="Times New Roman"/>
          <w:sz w:val="28"/>
          <w:szCs w:val="28"/>
        </w:rPr>
        <w:t>тройству города Нижневартовска», которое пошло на встречу и от</w:t>
      </w:r>
      <w:r w:rsidRPr="002105F6">
        <w:rPr>
          <w:rFonts w:ascii="Times New Roman" w:hAnsi="Times New Roman" w:cs="Times New Roman"/>
          <w:sz w:val="28"/>
          <w:szCs w:val="28"/>
        </w:rPr>
        <w:t>ремонт</w:t>
      </w:r>
      <w:r w:rsidR="005145F8">
        <w:rPr>
          <w:rFonts w:ascii="Times New Roman" w:hAnsi="Times New Roman" w:cs="Times New Roman"/>
          <w:sz w:val="28"/>
          <w:szCs w:val="28"/>
        </w:rPr>
        <w:t xml:space="preserve">ировало асфальтовое покрытие парковки. </w:t>
      </w:r>
    </w:p>
    <w:p w:rsidR="00963149" w:rsidRPr="00963149" w:rsidRDefault="00963149" w:rsidP="00963149">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члены комиссии вместе с сотрудниками </w:t>
      </w:r>
      <w:r w:rsidRPr="00963149">
        <w:rPr>
          <w:rFonts w:ascii="Times New Roman" w:hAnsi="Times New Roman" w:cs="Times New Roman"/>
          <w:sz w:val="28"/>
          <w:szCs w:val="28"/>
        </w:rPr>
        <w:t>администрации города, представителям</w:t>
      </w:r>
      <w:r>
        <w:rPr>
          <w:rFonts w:ascii="Times New Roman" w:hAnsi="Times New Roman" w:cs="Times New Roman"/>
          <w:sz w:val="28"/>
          <w:szCs w:val="28"/>
        </w:rPr>
        <w:t>и</w:t>
      </w:r>
      <w:r w:rsidRPr="00963149">
        <w:rPr>
          <w:rFonts w:ascii="Times New Roman" w:hAnsi="Times New Roman" w:cs="Times New Roman"/>
          <w:sz w:val="28"/>
          <w:szCs w:val="28"/>
        </w:rPr>
        <w:t xml:space="preserve"> политических партий</w:t>
      </w:r>
      <w:r>
        <w:rPr>
          <w:rFonts w:ascii="Times New Roman" w:hAnsi="Times New Roman" w:cs="Times New Roman"/>
          <w:sz w:val="28"/>
          <w:szCs w:val="28"/>
        </w:rPr>
        <w:t xml:space="preserve"> и</w:t>
      </w:r>
      <w:r w:rsidRPr="00963149">
        <w:rPr>
          <w:rFonts w:ascii="Times New Roman" w:hAnsi="Times New Roman" w:cs="Times New Roman"/>
          <w:sz w:val="28"/>
          <w:szCs w:val="28"/>
        </w:rPr>
        <w:t xml:space="preserve"> депутат</w:t>
      </w:r>
      <w:r>
        <w:rPr>
          <w:rFonts w:ascii="Times New Roman" w:hAnsi="Times New Roman" w:cs="Times New Roman"/>
          <w:sz w:val="28"/>
          <w:szCs w:val="28"/>
        </w:rPr>
        <w:t>ами</w:t>
      </w:r>
      <w:r w:rsidRPr="00963149">
        <w:rPr>
          <w:rFonts w:ascii="Times New Roman" w:hAnsi="Times New Roman" w:cs="Times New Roman"/>
          <w:sz w:val="28"/>
          <w:szCs w:val="28"/>
        </w:rPr>
        <w:t xml:space="preserve"> </w:t>
      </w:r>
      <w:r>
        <w:rPr>
          <w:rFonts w:ascii="Times New Roman" w:hAnsi="Times New Roman" w:cs="Times New Roman"/>
          <w:sz w:val="28"/>
          <w:szCs w:val="28"/>
        </w:rPr>
        <w:t>д</w:t>
      </w:r>
      <w:r w:rsidRPr="00963149">
        <w:rPr>
          <w:rFonts w:ascii="Times New Roman" w:hAnsi="Times New Roman" w:cs="Times New Roman"/>
          <w:sz w:val="28"/>
          <w:szCs w:val="28"/>
        </w:rPr>
        <w:t>умы города</w:t>
      </w:r>
      <w:r>
        <w:rPr>
          <w:rFonts w:ascii="Times New Roman" w:hAnsi="Times New Roman" w:cs="Times New Roman"/>
          <w:sz w:val="28"/>
          <w:szCs w:val="28"/>
        </w:rPr>
        <w:t xml:space="preserve"> приняли участие во встрече, организованной </w:t>
      </w:r>
      <w:r w:rsidRPr="00963149">
        <w:rPr>
          <w:rFonts w:ascii="Times New Roman" w:hAnsi="Times New Roman" w:cs="Times New Roman"/>
          <w:sz w:val="28"/>
          <w:szCs w:val="28"/>
        </w:rPr>
        <w:t>АО "Горэлектросеть"</w:t>
      </w:r>
      <w:r>
        <w:rPr>
          <w:rFonts w:ascii="Times New Roman" w:hAnsi="Times New Roman" w:cs="Times New Roman"/>
          <w:sz w:val="28"/>
          <w:szCs w:val="28"/>
        </w:rPr>
        <w:t>, на которой был</w:t>
      </w:r>
      <w:r w:rsidRPr="00963149">
        <w:rPr>
          <w:rFonts w:ascii="Times New Roman" w:hAnsi="Times New Roman" w:cs="Times New Roman"/>
          <w:sz w:val="28"/>
          <w:szCs w:val="28"/>
        </w:rPr>
        <w:t xml:space="preserve"> представл</w:t>
      </w:r>
      <w:r>
        <w:rPr>
          <w:rFonts w:ascii="Times New Roman" w:hAnsi="Times New Roman" w:cs="Times New Roman"/>
          <w:sz w:val="28"/>
          <w:szCs w:val="28"/>
        </w:rPr>
        <w:t>ен</w:t>
      </w:r>
      <w:r w:rsidRPr="00963149">
        <w:rPr>
          <w:rFonts w:ascii="Times New Roman" w:hAnsi="Times New Roman" w:cs="Times New Roman"/>
          <w:sz w:val="28"/>
          <w:szCs w:val="28"/>
        </w:rPr>
        <w:t xml:space="preserve"> отчет о промежуточных результатах работы по выпол</w:t>
      </w:r>
      <w:r>
        <w:rPr>
          <w:rFonts w:ascii="Times New Roman" w:hAnsi="Times New Roman" w:cs="Times New Roman"/>
          <w:sz w:val="28"/>
          <w:szCs w:val="28"/>
        </w:rPr>
        <w:t>нению концессионного соглашения (н</w:t>
      </w:r>
      <w:r w:rsidRPr="00963149">
        <w:rPr>
          <w:rFonts w:ascii="Times New Roman" w:hAnsi="Times New Roman" w:cs="Times New Roman"/>
          <w:sz w:val="28"/>
          <w:szCs w:val="28"/>
        </w:rPr>
        <w:t>апомним, прошёл ровно год с момента передачи системы теплоснабжения Нижневартовска в концессию</w:t>
      </w:r>
      <w:r>
        <w:rPr>
          <w:rFonts w:ascii="Times New Roman" w:hAnsi="Times New Roman" w:cs="Times New Roman"/>
          <w:sz w:val="28"/>
          <w:szCs w:val="28"/>
        </w:rPr>
        <w:t>)</w:t>
      </w:r>
      <w:r w:rsidRPr="00963149">
        <w:rPr>
          <w:rFonts w:ascii="Times New Roman" w:hAnsi="Times New Roman" w:cs="Times New Roman"/>
          <w:sz w:val="28"/>
          <w:szCs w:val="28"/>
        </w:rPr>
        <w:t>.</w:t>
      </w:r>
    </w:p>
    <w:p w:rsidR="009153BD" w:rsidRDefault="009153BD" w:rsidP="00576FA0">
      <w:pPr>
        <w:ind w:firstLine="567"/>
        <w:jc w:val="center"/>
        <w:rPr>
          <w:rFonts w:ascii="Times New Roman" w:hAnsi="Times New Roman" w:cs="Times New Roman"/>
          <w:b/>
          <w:i/>
          <w:sz w:val="28"/>
          <w:szCs w:val="28"/>
        </w:rPr>
      </w:pPr>
    </w:p>
    <w:p w:rsidR="00AF4CB2" w:rsidRPr="00BC5641" w:rsidRDefault="00AF4CB2" w:rsidP="00576FA0">
      <w:pPr>
        <w:ind w:firstLine="567"/>
        <w:jc w:val="center"/>
        <w:rPr>
          <w:rFonts w:ascii="Times New Roman" w:hAnsi="Times New Roman" w:cs="Times New Roman"/>
          <w:b/>
          <w:i/>
          <w:sz w:val="28"/>
          <w:szCs w:val="28"/>
        </w:rPr>
      </w:pPr>
      <w:r w:rsidRPr="00BC5641">
        <w:rPr>
          <w:rFonts w:ascii="Times New Roman" w:hAnsi="Times New Roman" w:cs="Times New Roman"/>
          <w:b/>
          <w:i/>
          <w:sz w:val="28"/>
          <w:szCs w:val="28"/>
        </w:rPr>
        <w:t>1.3.2.</w:t>
      </w:r>
      <w:r w:rsidR="00576FA0" w:rsidRPr="00BC5641">
        <w:rPr>
          <w:rFonts w:ascii="Times New Roman" w:hAnsi="Times New Roman" w:cs="Times New Roman"/>
          <w:b/>
          <w:i/>
          <w:sz w:val="28"/>
          <w:szCs w:val="28"/>
        </w:rPr>
        <w:t xml:space="preserve"> Комиссия по социальной и молодежной политике</w:t>
      </w:r>
    </w:p>
    <w:p w:rsidR="001430DA" w:rsidRDefault="00AD2D84" w:rsidP="001430DA">
      <w:pPr>
        <w:ind w:firstLine="567"/>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10</w:t>
      </w:r>
      <w:r w:rsidR="001430DA" w:rsidRPr="001430DA">
        <w:rPr>
          <w:rFonts w:ascii="Times New Roman" w:hAnsi="Times New Roman" w:cs="Times New Roman"/>
          <w:sz w:val="28"/>
          <w:szCs w:val="28"/>
        </w:rPr>
        <w:t xml:space="preserve"> человек. Это </w:t>
      </w:r>
      <w:r w:rsidRPr="00AD2D84">
        <w:rPr>
          <w:rFonts w:ascii="Times New Roman" w:hAnsi="Times New Roman" w:cs="Times New Roman"/>
          <w:sz w:val="28"/>
          <w:szCs w:val="28"/>
        </w:rPr>
        <w:t>Исмагилов Марат Рафаилович</w:t>
      </w:r>
      <w:r>
        <w:rPr>
          <w:rFonts w:ascii="Times New Roman" w:hAnsi="Times New Roman" w:cs="Times New Roman"/>
          <w:sz w:val="28"/>
          <w:szCs w:val="28"/>
        </w:rPr>
        <w:t xml:space="preserve"> (председаель)</w:t>
      </w:r>
      <w:r w:rsidRPr="00AD2D84">
        <w:rPr>
          <w:rFonts w:ascii="Times New Roman" w:hAnsi="Times New Roman" w:cs="Times New Roman"/>
          <w:sz w:val="28"/>
          <w:szCs w:val="28"/>
        </w:rPr>
        <w:t>, Остривной Василий Петрович, Хисамова Алия Фанисовна, Медведев Сергей Геннадьевич, Зобнина Светлана Евгеньевна, Ситдиков Салават Имамгалиевич, Горбачева Светлана Ангеловна, Губайдуллин Ренат Иншарович, Шевченко Сергей Алексеевич, Шумилов Петр Юрьевич.</w:t>
      </w:r>
    </w:p>
    <w:p w:rsidR="00AD2D84" w:rsidRDefault="00AD2D84" w:rsidP="001430DA">
      <w:pPr>
        <w:ind w:firstLine="567"/>
        <w:jc w:val="both"/>
        <w:rPr>
          <w:rFonts w:ascii="Times New Roman" w:hAnsi="Times New Roman" w:cs="Times New Roman"/>
          <w:sz w:val="28"/>
          <w:szCs w:val="28"/>
        </w:rPr>
      </w:pPr>
      <w:r>
        <w:rPr>
          <w:rFonts w:ascii="Times New Roman" w:hAnsi="Times New Roman" w:cs="Times New Roman"/>
          <w:sz w:val="28"/>
          <w:szCs w:val="28"/>
        </w:rPr>
        <w:t>В мае 2020 года члены комиссии приняли участие в о</w:t>
      </w:r>
      <w:r w:rsidRPr="00AD2D84">
        <w:rPr>
          <w:rFonts w:ascii="Times New Roman" w:hAnsi="Times New Roman" w:cs="Times New Roman"/>
          <w:sz w:val="28"/>
          <w:szCs w:val="28"/>
        </w:rPr>
        <w:t>нлайн-заседани</w:t>
      </w:r>
      <w:r>
        <w:rPr>
          <w:rFonts w:ascii="Times New Roman" w:hAnsi="Times New Roman" w:cs="Times New Roman"/>
          <w:sz w:val="28"/>
          <w:szCs w:val="28"/>
        </w:rPr>
        <w:t>и</w:t>
      </w:r>
      <w:r w:rsidRPr="00AD2D84">
        <w:rPr>
          <w:rFonts w:ascii="Times New Roman" w:hAnsi="Times New Roman" w:cs="Times New Roman"/>
          <w:sz w:val="28"/>
          <w:szCs w:val="28"/>
        </w:rPr>
        <w:t xml:space="preserve"> Комиссии Общественной палаты Югры по поддержке гражданских инициатив и взаимодействию со СМИ: «Меры государственной поддержки некоммерческого сектора в условиях пандемии»</w:t>
      </w:r>
      <w:r>
        <w:rPr>
          <w:rFonts w:ascii="Times New Roman" w:hAnsi="Times New Roman" w:cs="Times New Roman"/>
          <w:sz w:val="28"/>
          <w:szCs w:val="28"/>
        </w:rPr>
        <w:t>, а также в онлайн-заседании</w:t>
      </w:r>
      <w:r w:rsidRPr="00AD2D84">
        <w:rPr>
          <w:rFonts w:ascii="Times New Roman" w:hAnsi="Times New Roman" w:cs="Times New Roman"/>
          <w:sz w:val="28"/>
          <w:szCs w:val="28"/>
        </w:rPr>
        <w:t xml:space="preserve"> Комиссии Общественной палаты Югры по вопросам семейной политики на тему: «Меры поддержки семей в условиях профилактики распространения новой коронавирусной инфекции»</w:t>
      </w:r>
      <w:r>
        <w:rPr>
          <w:rFonts w:ascii="Times New Roman" w:hAnsi="Times New Roman" w:cs="Times New Roman"/>
          <w:sz w:val="28"/>
          <w:szCs w:val="28"/>
        </w:rPr>
        <w:t xml:space="preserve">. </w:t>
      </w:r>
    </w:p>
    <w:p w:rsidR="00AD2D84" w:rsidRDefault="00AD2D84" w:rsidP="001430DA">
      <w:pPr>
        <w:ind w:firstLine="567"/>
        <w:jc w:val="both"/>
        <w:rPr>
          <w:rFonts w:ascii="Times New Roman" w:hAnsi="Times New Roman" w:cs="Times New Roman"/>
          <w:sz w:val="28"/>
          <w:szCs w:val="28"/>
        </w:rPr>
      </w:pPr>
      <w:r>
        <w:rPr>
          <w:rFonts w:ascii="Times New Roman" w:hAnsi="Times New Roman" w:cs="Times New Roman"/>
          <w:sz w:val="28"/>
          <w:szCs w:val="28"/>
        </w:rPr>
        <w:t>Во время подготовки к всероссийскому голосованию по внесению поправок в Конституцию Российской Федерации члены комиссии работали на и</w:t>
      </w:r>
      <w:r w:rsidRPr="00AD2D84">
        <w:rPr>
          <w:rFonts w:ascii="Times New Roman" w:hAnsi="Times New Roman" w:cs="Times New Roman"/>
          <w:sz w:val="28"/>
          <w:szCs w:val="28"/>
        </w:rPr>
        <w:t>нформационн</w:t>
      </w:r>
      <w:r>
        <w:rPr>
          <w:rFonts w:ascii="Times New Roman" w:hAnsi="Times New Roman" w:cs="Times New Roman"/>
          <w:sz w:val="28"/>
          <w:szCs w:val="28"/>
        </w:rPr>
        <w:t xml:space="preserve">ом </w:t>
      </w:r>
      <w:r w:rsidRPr="00AD2D84">
        <w:rPr>
          <w:rFonts w:ascii="Times New Roman" w:hAnsi="Times New Roman" w:cs="Times New Roman"/>
          <w:sz w:val="28"/>
          <w:szCs w:val="28"/>
        </w:rPr>
        <w:t>пост</w:t>
      </w:r>
      <w:r>
        <w:rPr>
          <w:rFonts w:ascii="Times New Roman" w:hAnsi="Times New Roman" w:cs="Times New Roman"/>
          <w:sz w:val="28"/>
          <w:szCs w:val="28"/>
        </w:rPr>
        <w:t>у</w:t>
      </w:r>
      <w:r w:rsidRPr="00AD2D84">
        <w:rPr>
          <w:rFonts w:ascii="Times New Roman" w:hAnsi="Times New Roman" w:cs="Times New Roman"/>
          <w:sz w:val="28"/>
          <w:szCs w:val="28"/>
        </w:rPr>
        <w:t xml:space="preserve"> в М</w:t>
      </w:r>
      <w:r w:rsidR="00096EE8">
        <w:rPr>
          <w:rFonts w:ascii="Times New Roman" w:hAnsi="Times New Roman" w:cs="Times New Roman"/>
          <w:sz w:val="28"/>
          <w:szCs w:val="28"/>
        </w:rPr>
        <w:t>ногофункциональном центре города Нижневартовска</w:t>
      </w:r>
      <w:r>
        <w:rPr>
          <w:rFonts w:ascii="Times New Roman" w:hAnsi="Times New Roman" w:cs="Times New Roman"/>
          <w:sz w:val="28"/>
          <w:szCs w:val="28"/>
        </w:rPr>
        <w:t>, ра</w:t>
      </w:r>
      <w:r w:rsidRPr="00AD2D84">
        <w:rPr>
          <w:rFonts w:ascii="Times New Roman" w:hAnsi="Times New Roman" w:cs="Times New Roman"/>
          <w:sz w:val="28"/>
          <w:szCs w:val="28"/>
        </w:rPr>
        <w:t>ссказыва</w:t>
      </w:r>
      <w:r>
        <w:rPr>
          <w:rFonts w:ascii="Times New Roman" w:hAnsi="Times New Roman" w:cs="Times New Roman"/>
          <w:sz w:val="28"/>
          <w:szCs w:val="28"/>
        </w:rPr>
        <w:t>я жителям города</w:t>
      </w:r>
      <w:r w:rsidRPr="00AD2D84">
        <w:rPr>
          <w:rFonts w:ascii="Times New Roman" w:hAnsi="Times New Roman" w:cs="Times New Roman"/>
          <w:sz w:val="28"/>
          <w:szCs w:val="28"/>
        </w:rPr>
        <w:t xml:space="preserve"> о поправках и способах голосования</w:t>
      </w:r>
      <w:r>
        <w:rPr>
          <w:rFonts w:ascii="Times New Roman" w:hAnsi="Times New Roman" w:cs="Times New Roman"/>
          <w:sz w:val="28"/>
          <w:szCs w:val="28"/>
        </w:rPr>
        <w:t>.</w:t>
      </w:r>
    </w:p>
    <w:p w:rsidR="002770F9" w:rsidRDefault="00193C48" w:rsidP="001430DA">
      <w:pPr>
        <w:ind w:firstLine="567"/>
        <w:jc w:val="both"/>
        <w:rPr>
          <w:rFonts w:ascii="Times New Roman" w:hAnsi="Times New Roman" w:cs="Times New Roman"/>
          <w:sz w:val="28"/>
          <w:szCs w:val="28"/>
        </w:rPr>
      </w:pPr>
      <w:r>
        <w:rPr>
          <w:rFonts w:ascii="Times New Roman" w:hAnsi="Times New Roman" w:cs="Times New Roman"/>
          <w:sz w:val="28"/>
          <w:szCs w:val="28"/>
        </w:rPr>
        <w:t xml:space="preserve">Члены </w:t>
      </w:r>
      <w:r w:rsidR="002770F9">
        <w:rPr>
          <w:rFonts w:ascii="Times New Roman" w:hAnsi="Times New Roman" w:cs="Times New Roman"/>
          <w:sz w:val="28"/>
          <w:szCs w:val="28"/>
        </w:rPr>
        <w:t>комиссии</w:t>
      </w:r>
      <w:r>
        <w:rPr>
          <w:rFonts w:ascii="Times New Roman" w:hAnsi="Times New Roman" w:cs="Times New Roman"/>
          <w:sz w:val="28"/>
          <w:szCs w:val="28"/>
        </w:rPr>
        <w:t xml:space="preserve"> приняли участие в </w:t>
      </w:r>
      <w:r w:rsidR="002770F9">
        <w:rPr>
          <w:rFonts w:ascii="Times New Roman" w:hAnsi="Times New Roman" w:cs="Times New Roman"/>
          <w:sz w:val="28"/>
          <w:szCs w:val="28"/>
        </w:rPr>
        <w:t xml:space="preserve">процедуре </w:t>
      </w:r>
      <w:r>
        <w:rPr>
          <w:rFonts w:ascii="Times New Roman" w:hAnsi="Times New Roman" w:cs="Times New Roman"/>
          <w:sz w:val="28"/>
          <w:szCs w:val="28"/>
        </w:rPr>
        <w:t>о</w:t>
      </w:r>
      <w:r w:rsidRPr="00193C48">
        <w:rPr>
          <w:rFonts w:ascii="Times New Roman" w:hAnsi="Times New Roman" w:cs="Times New Roman"/>
          <w:sz w:val="28"/>
          <w:szCs w:val="28"/>
        </w:rPr>
        <w:t>бщественн</w:t>
      </w:r>
      <w:r w:rsidR="002770F9">
        <w:rPr>
          <w:rFonts w:ascii="Times New Roman" w:hAnsi="Times New Roman" w:cs="Times New Roman"/>
          <w:sz w:val="28"/>
          <w:szCs w:val="28"/>
        </w:rPr>
        <w:t>ого</w:t>
      </w:r>
      <w:r w:rsidRPr="00193C48">
        <w:rPr>
          <w:rFonts w:ascii="Times New Roman" w:hAnsi="Times New Roman" w:cs="Times New Roman"/>
          <w:sz w:val="28"/>
          <w:szCs w:val="28"/>
        </w:rPr>
        <w:t xml:space="preserve"> отбор</w:t>
      </w:r>
      <w:r w:rsidR="002770F9">
        <w:rPr>
          <w:rFonts w:ascii="Times New Roman" w:hAnsi="Times New Roman" w:cs="Times New Roman"/>
          <w:sz w:val="28"/>
          <w:szCs w:val="28"/>
        </w:rPr>
        <w:t>а</w:t>
      </w:r>
      <w:r w:rsidRPr="00193C48">
        <w:rPr>
          <w:rFonts w:ascii="Times New Roman" w:hAnsi="Times New Roman" w:cs="Times New Roman"/>
          <w:sz w:val="28"/>
          <w:szCs w:val="28"/>
        </w:rPr>
        <w:t xml:space="preserve"> кандидата в главные врачи </w:t>
      </w:r>
      <w:r w:rsidR="002770F9">
        <w:rPr>
          <w:rFonts w:ascii="Times New Roman" w:hAnsi="Times New Roman" w:cs="Times New Roman"/>
          <w:sz w:val="28"/>
          <w:szCs w:val="28"/>
        </w:rPr>
        <w:t xml:space="preserve">Нижневартовской городской </w:t>
      </w:r>
      <w:r w:rsidRPr="00193C48">
        <w:rPr>
          <w:rFonts w:ascii="Times New Roman" w:hAnsi="Times New Roman" w:cs="Times New Roman"/>
          <w:sz w:val="28"/>
          <w:szCs w:val="28"/>
        </w:rPr>
        <w:t>детской поликлиники</w:t>
      </w:r>
      <w:r w:rsidR="002770F9">
        <w:rPr>
          <w:rFonts w:ascii="Times New Roman" w:hAnsi="Times New Roman" w:cs="Times New Roman"/>
          <w:sz w:val="28"/>
          <w:szCs w:val="28"/>
        </w:rPr>
        <w:t xml:space="preserve">. По итогам общественного обсуждения члены палаты поддержали кандидатуру действующего руководителя учреждения </w:t>
      </w:r>
      <w:r w:rsidR="002770F9" w:rsidRPr="002770F9">
        <w:rPr>
          <w:rFonts w:ascii="Times New Roman" w:hAnsi="Times New Roman" w:cs="Times New Roman"/>
          <w:sz w:val="28"/>
          <w:szCs w:val="28"/>
        </w:rPr>
        <w:t>Загинайко Татьян</w:t>
      </w:r>
      <w:r w:rsidR="002770F9">
        <w:rPr>
          <w:rFonts w:ascii="Times New Roman" w:hAnsi="Times New Roman" w:cs="Times New Roman"/>
          <w:sz w:val="28"/>
          <w:szCs w:val="28"/>
        </w:rPr>
        <w:t>ы</w:t>
      </w:r>
      <w:r w:rsidR="002770F9" w:rsidRPr="002770F9">
        <w:rPr>
          <w:rFonts w:ascii="Times New Roman" w:hAnsi="Times New Roman" w:cs="Times New Roman"/>
          <w:sz w:val="28"/>
          <w:szCs w:val="28"/>
        </w:rPr>
        <w:t xml:space="preserve"> Геннадьевн</w:t>
      </w:r>
      <w:r w:rsidR="002770F9">
        <w:rPr>
          <w:rFonts w:ascii="Times New Roman" w:hAnsi="Times New Roman" w:cs="Times New Roman"/>
          <w:sz w:val="28"/>
          <w:szCs w:val="28"/>
        </w:rPr>
        <w:t>ы.</w:t>
      </w:r>
    </w:p>
    <w:p w:rsidR="003E65BA" w:rsidRDefault="002770F9" w:rsidP="004D158B">
      <w:pPr>
        <w:ind w:firstLine="567"/>
        <w:jc w:val="both"/>
        <w:rPr>
          <w:rFonts w:ascii="Times New Roman" w:hAnsi="Times New Roman" w:cs="Times New Roman"/>
          <w:b/>
          <w:i/>
          <w:sz w:val="28"/>
          <w:szCs w:val="28"/>
        </w:rPr>
      </w:pPr>
      <w:r>
        <w:rPr>
          <w:rFonts w:ascii="Times New Roman" w:hAnsi="Times New Roman" w:cs="Times New Roman"/>
          <w:sz w:val="28"/>
          <w:szCs w:val="28"/>
        </w:rPr>
        <w:t xml:space="preserve"> </w:t>
      </w:r>
      <w:r w:rsidR="00193C48" w:rsidRPr="00193C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76FA0" w:rsidRPr="00BC5641" w:rsidRDefault="00576FA0" w:rsidP="004D158B">
      <w:pPr>
        <w:ind w:firstLine="567"/>
        <w:jc w:val="both"/>
        <w:rPr>
          <w:rFonts w:ascii="Times New Roman" w:hAnsi="Times New Roman" w:cs="Times New Roman"/>
          <w:b/>
          <w:i/>
          <w:sz w:val="28"/>
          <w:szCs w:val="28"/>
        </w:rPr>
      </w:pPr>
      <w:r w:rsidRPr="00BC5641">
        <w:rPr>
          <w:rFonts w:ascii="Times New Roman" w:hAnsi="Times New Roman" w:cs="Times New Roman"/>
          <w:b/>
          <w:i/>
          <w:sz w:val="28"/>
          <w:szCs w:val="28"/>
        </w:rPr>
        <w:t>1.3.3. Комиссия по общественному контролю и правозащитной деятельности</w:t>
      </w:r>
    </w:p>
    <w:p w:rsidR="00C27B9F" w:rsidRDefault="00BC5641" w:rsidP="00BC5641">
      <w:pPr>
        <w:ind w:firstLine="567"/>
        <w:jc w:val="both"/>
        <w:rPr>
          <w:rFonts w:ascii="Times New Roman" w:hAnsi="Times New Roman" w:cs="Times New Roman"/>
          <w:sz w:val="28"/>
          <w:szCs w:val="28"/>
        </w:rPr>
      </w:pPr>
      <w:r w:rsidRPr="00BC5641">
        <w:rPr>
          <w:rFonts w:ascii="Times New Roman" w:hAnsi="Times New Roman" w:cs="Times New Roman"/>
          <w:sz w:val="28"/>
          <w:szCs w:val="28"/>
        </w:rPr>
        <w:t xml:space="preserve">В состав комиссии </w:t>
      </w:r>
      <w:r w:rsidR="00C27B9F">
        <w:rPr>
          <w:rFonts w:ascii="Times New Roman" w:hAnsi="Times New Roman" w:cs="Times New Roman"/>
          <w:sz w:val="28"/>
          <w:szCs w:val="28"/>
        </w:rPr>
        <w:t>входят 6</w:t>
      </w:r>
      <w:r w:rsidRPr="00BC5641">
        <w:rPr>
          <w:rFonts w:ascii="Times New Roman" w:hAnsi="Times New Roman" w:cs="Times New Roman"/>
          <w:sz w:val="28"/>
          <w:szCs w:val="28"/>
        </w:rPr>
        <w:t xml:space="preserve"> человек. Это </w:t>
      </w:r>
      <w:r w:rsidR="00C27B9F" w:rsidRPr="00C27B9F">
        <w:rPr>
          <w:rFonts w:ascii="Times New Roman" w:hAnsi="Times New Roman" w:cs="Times New Roman"/>
          <w:sz w:val="28"/>
          <w:szCs w:val="28"/>
        </w:rPr>
        <w:t xml:space="preserve">Кругленя Анатолий Федорович </w:t>
      </w:r>
      <w:r w:rsidR="00C27B9F">
        <w:rPr>
          <w:rFonts w:ascii="Times New Roman" w:hAnsi="Times New Roman" w:cs="Times New Roman"/>
          <w:sz w:val="28"/>
          <w:szCs w:val="28"/>
        </w:rPr>
        <w:t xml:space="preserve">(председатель), </w:t>
      </w:r>
      <w:r w:rsidR="00C27B9F" w:rsidRPr="00C27B9F">
        <w:rPr>
          <w:rFonts w:ascii="Times New Roman" w:hAnsi="Times New Roman" w:cs="Times New Roman"/>
          <w:sz w:val="28"/>
          <w:szCs w:val="28"/>
        </w:rPr>
        <w:t>Антонова Инна Сергеевна, Герасименко Евгений Викторович, Калиева Альфия Исмаиловна, Краснова Ольга Михайловна, Яровой Николай Афанасьевич.</w:t>
      </w:r>
    </w:p>
    <w:p w:rsidR="002C2480" w:rsidRPr="002C2480" w:rsidRDefault="002C2480" w:rsidP="002C2480">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Pr="002C2480">
        <w:rPr>
          <w:rFonts w:ascii="Times New Roman" w:hAnsi="Times New Roman" w:cs="Times New Roman"/>
          <w:sz w:val="28"/>
          <w:szCs w:val="28"/>
        </w:rPr>
        <w:t xml:space="preserve"> 2020 году ключевым направлением деятельности Общественной палаты стало участие в мероприятиях по борьбе с распространением новой коронавирусной инфекции, а также мониторинг антиковидных мер. </w:t>
      </w:r>
      <w:r>
        <w:rPr>
          <w:rFonts w:ascii="Times New Roman" w:hAnsi="Times New Roman" w:cs="Times New Roman"/>
          <w:sz w:val="28"/>
          <w:szCs w:val="28"/>
        </w:rPr>
        <w:t>Отметим, что в указанные мероприятиях принимали участие не только члены комиссии</w:t>
      </w:r>
      <w:r w:rsidRPr="002C2480">
        <w:rPr>
          <w:rFonts w:ascii="Times New Roman" w:hAnsi="Times New Roman" w:cs="Times New Roman"/>
          <w:sz w:val="28"/>
          <w:szCs w:val="28"/>
        </w:rPr>
        <w:t xml:space="preserve"> по общественному контролю и правозащитной деятельности</w:t>
      </w:r>
      <w:r>
        <w:rPr>
          <w:rFonts w:ascii="Times New Roman" w:hAnsi="Times New Roman" w:cs="Times New Roman"/>
          <w:sz w:val="28"/>
          <w:szCs w:val="28"/>
        </w:rPr>
        <w:t xml:space="preserve">, но и представители других комиссий Общественной палаты. </w:t>
      </w:r>
    </w:p>
    <w:p w:rsidR="002C2480" w:rsidRPr="002C2480" w:rsidRDefault="002C2480" w:rsidP="002C2480">
      <w:pPr>
        <w:ind w:firstLine="567"/>
        <w:jc w:val="both"/>
        <w:rPr>
          <w:rFonts w:ascii="Times New Roman" w:hAnsi="Times New Roman" w:cs="Times New Roman"/>
          <w:sz w:val="28"/>
          <w:szCs w:val="28"/>
        </w:rPr>
      </w:pPr>
      <w:r w:rsidRPr="002C2480">
        <w:rPr>
          <w:rFonts w:ascii="Times New Roman" w:hAnsi="Times New Roman" w:cs="Times New Roman"/>
          <w:sz w:val="28"/>
          <w:szCs w:val="28"/>
        </w:rPr>
        <w:t xml:space="preserve">Еще в начале пандемии </w:t>
      </w:r>
      <w:r>
        <w:rPr>
          <w:rFonts w:ascii="Times New Roman" w:hAnsi="Times New Roman" w:cs="Times New Roman"/>
          <w:sz w:val="28"/>
          <w:szCs w:val="28"/>
        </w:rPr>
        <w:t>общественники</w:t>
      </w:r>
      <w:r w:rsidRPr="002C2480">
        <w:rPr>
          <w:rFonts w:ascii="Times New Roman" w:hAnsi="Times New Roman" w:cs="Times New Roman"/>
          <w:sz w:val="28"/>
          <w:szCs w:val="28"/>
        </w:rPr>
        <w:t xml:space="preserve"> провели десятки рейдов по городским аптекам, проверяли наличие защитных масок и противовирусных препаратов. Осматривали и магазины, чтобы выяснить, насколько подорожали товары первой необходимости и продукты питания. Вся информация доводилась до главы города и впоследствии помогала принимать управленческие решения.  </w:t>
      </w:r>
    </w:p>
    <w:p w:rsidR="002C2480" w:rsidRPr="002C2480" w:rsidRDefault="002C2480" w:rsidP="002C2480">
      <w:pPr>
        <w:ind w:firstLine="567"/>
        <w:jc w:val="both"/>
        <w:rPr>
          <w:rFonts w:ascii="Times New Roman" w:hAnsi="Times New Roman" w:cs="Times New Roman"/>
          <w:sz w:val="28"/>
          <w:szCs w:val="28"/>
        </w:rPr>
      </w:pPr>
      <w:r w:rsidRPr="002C2480">
        <w:rPr>
          <w:rFonts w:ascii="Times New Roman" w:hAnsi="Times New Roman" w:cs="Times New Roman"/>
          <w:sz w:val="28"/>
          <w:szCs w:val="28"/>
        </w:rPr>
        <w:t xml:space="preserve">Члены Общественной палаты выезжали в аэропорт и на железнодорожный вокзал – контролировали противоэпидемические мероприятия в отношении COVID-19. </w:t>
      </w:r>
    </w:p>
    <w:p w:rsidR="002C2480" w:rsidRPr="002C2480" w:rsidRDefault="002C2480" w:rsidP="002C2480">
      <w:pPr>
        <w:ind w:firstLine="567"/>
        <w:jc w:val="both"/>
        <w:rPr>
          <w:rFonts w:ascii="Times New Roman" w:hAnsi="Times New Roman" w:cs="Times New Roman"/>
          <w:sz w:val="28"/>
          <w:szCs w:val="28"/>
        </w:rPr>
      </w:pPr>
      <w:r w:rsidRPr="002C2480">
        <w:rPr>
          <w:rFonts w:ascii="Times New Roman" w:hAnsi="Times New Roman" w:cs="Times New Roman"/>
          <w:sz w:val="28"/>
          <w:szCs w:val="28"/>
        </w:rPr>
        <w:t>Важной частью работы в период пандемии стала общественная приемка помещений для размещения больных коронавирусной инфекцией. Таких приемок было три: 1) стационар на 100 коек на базе инфекционного отделения окружной детской клинической больницы, 2) госпиталь второго эшелона отделения гинекологии «Нижневартовской окружной больницы», 3) инфекционное отделение на базе строящейся окружной</w:t>
      </w:r>
      <w:r w:rsidRPr="002C2480">
        <w:rPr>
          <w:rFonts w:ascii="Times New Roman" w:hAnsi="Times New Roman" w:cs="Times New Roman"/>
          <w:sz w:val="28"/>
          <w:szCs w:val="28"/>
        </w:rPr>
        <w:tab/>
        <w:t>больницы. Везде подход общественников был не формальный: высказывались замечания, которые оперативно устранялись.</w:t>
      </w:r>
    </w:p>
    <w:p w:rsidR="002C2480" w:rsidRPr="002C2480" w:rsidRDefault="002C2480" w:rsidP="002C2480">
      <w:pPr>
        <w:ind w:firstLine="567"/>
        <w:jc w:val="both"/>
        <w:rPr>
          <w:rFonts w:ascii="Times New Roman" w:hAnsi="Times New Roman" w:cs="Times New Roman"/>
          <w:sz w:val="28"/>
          <w:szCs w:val="28"/>
        </w:rPr>
      </w:pPr>
      <w:r w:rsidRPr="002C2480">
        <w:rPr>
          <w:rFonts w:ascii="Times New Roman" w:hAnsi="Times New Roman" w:cs="Times New Roman"/>
          <w:sz w:val="28"/>
          <w:szCs w:val="28"/>
        </w:rPr>
        <w:t>На протяжении многих недель члены палаты и волонтеры дежурили на железнодорожном вокзале и в аэропорту</w:t>
      </w:r>
      <w:r>
        <w:rPr>
          <w:rFonts w:ascii="Times New Roman" w:hAnsi="Times New Roman" w:cs="Times New Roman"/>
          <w:sz w:val="28"/>
          <w:szCs w:val="28"/>
        </w:rPr>
        <w:t xml:space="preserve"> – </w:t>
      </w:r>
      <w:r w:rsidRPr="002C2480">
        <w:rPr>
          <w:rFonts w:ascii="Times New Roman" w:hAnsi="Times New Roman" w:cs="Times New Roman"/>
          <w:sz w:val="28"/>
          <w:szCs w:val="28"/>
        </w:rPr>
        <w:t>помогал</w:t>
      </w:r>
      <w:r>
        <w:rPr>
          <w:rFonts w:ascii="Times New Roman" w:hAnsi="Times New Roman" w:cs="Times New Roman"/>
          <w:sz w:val="28"/>
          <w:szCs w:val="28"/>
        </w:rPr>
        <w:t>и</w:t>
      </w:r>
      <w:r w:rsidRPr="002C2480">
        <w:rPr>
          <w:rFonts w:ascii="Times New Roman" w:hAnsi="Times New Roman" w:cs="Times New Roman"/>
          <w:sz w:val="28"/>
          <w:szCs w:val="28"/>
        </w:rPr>
        <w:t xml:space="preserve"> в организации медицинского фильтра и паспортного контроля.   </w:t>
      </w:r>
    </w:p>
    <w:p w:rsidR="002C2480" w:rsidRPr="002C2480" w:rsidRDefault="002C2480" w:rsidP="002C2480">
      <w:pPr>
        <w:ind w:firstLine="567"/>
        <w:jc w:val="both"/>
        <w:rPr>
          <w:rFonts w:ascii="Times New Roman" w:hAnsi="Times New Roman" w:cs="Times New Roman"/>
          <w:sz w:val="28"/>
          <w:szCs w:val="28"/>
        </w:rPr>
      </w:pPr>
      <w:r w:rsidRPr="002C2480">
        <w:rPr>
          <w:rFonts w:ascii="Times New Roman" w:hAnsi="Times New Roman" w:cs="Times New Roman"/>
          <w:sz w:val="28"/>
          <w:szCs w:val="28"/>
        </w:rPr>
        <w:t>После того, как заведениям общепита и кинотеатрам разрешили работу, члены палаты приняли участие в общественном контроле за соблюдением требований Роспотребнадзора в этих учреждениях. Всего было проверено более 400 объектов на территории города.</w:t>
      </w:r>
    </w:p>
    <w:p w:rsidR="006A0D02" w:rsidRDefault="002C2480" w:rsidP="006A0D02">
      <w:pPr>
        <w:ind w:firstLine="567"/>
        <w:jc w:val="both"/>
        <w:rPr>
          <w:rFonts w:ascii="Times New Roman" w:hAnsi="Times New Roman" w:cs="Times New Roman"/>
          <w:sz w:val="28"/>
          <w:szCs w:val="28"/>
        </w:rPr>
      </w:pPr>
      <w:r w:rsidRPr="002C2480">
        <w:rPr>
          <w:rFonts w:ascii="Times New Roman" w:hAnsi="Times New Roman" w:cs="Times New Roman"/>
          <w:sz w:val="28"/>
          <w:szCs w:val="28"/>
        </w:rPr>
        <w:t>По инициативе членов палаты проводится еженедельный мониторинг соблюдения школами города противоэпидемических требований. Общественники проверяют соблюдение масочного режима, наличие антисептиков, организацию термометрии, дезинфекцию помещений, режим проветривания и влажной уборки.</w:t>
      </w:r>
      <w:r w:rsidR="006A0D02">
        <w:rPr>
          <w:rFonts w:ascii="Times New Roman" w:hAnsi="Times New Roman" w:cs="Times New Roman"/>
          <w:sz w:val="28"/>
          <w:szCs w:val="28"/>
        </w:rPr>
        <w:t xml:space="preserve"> По итогам проверок руководителям школ рекомендовано</w:t>
      </w:r>
      <w:r w:rsidR="006A0D02" w:rsidRPr="006A0D02">
        <w:rPr>
          <w:rFonts w:ascii="Times New Roman" w:hAnsi="Times New Roman" w:cs="Times New Roman"/>
          <w:sz w:val="28"/>
          <w:szCs w:val="28"/>
        </w:rPr>
        <w:t xml:space="preserve"> обратить внимание </w:t>
      </w:r>
      <w:r w:rsidR="006A0D02">
        <w:rPr>
          <w:rFonts w:ascii="Times New Roman" w:hAnsi="Times New Roman" w:cs="Times New Roman"/>
          <w:sz w:val="28"/>
          <w:szCs w:val="28"/>
        </w:rPr>
        <w:t>на обеспечение</w:t>
      </w:r>
      <w:r w:rsidR="006A0D02" w:rsidRPr="006A0D02">
        <w:rPr>
          <w:rFonts w:ascii="Times New Roman" w:hAnsi="Times New Roman" w:cs="Times New Roman"/>
          <w:sz w:val="28"/>
          <w:szCs w:val="28"/>
        </w:rPr>
        <w:t xml:space="preserve"> проветривани</w:t>
      </w:r>
      <w:r w:rsidR="006A0D02">
        <w:rPr>
          <w:rFonts w:ascii="Times New Roman" w:hAnsi="Times New Roman" w:cs="Times New Roman"/>
          <w:sz w:val="28"/>
          <w:szCs w:val="28"/>
        </w:rPr>
        <w:t>я</w:t>
      </w:r>
      <w:r w:rsidR="006A0D02" w:rsidRPr="006A0D02">
        <w:rPr>
          <w:rFonts w:ascii="Times New Roman" w:hAnsi="Times New Roman" w:cs="Times New Roman"/>
          <w:sz w:val="28"/>
          <w:szCs w:val="28"/>
        </w:rPr>
        <w:t xml:space="preserve"> помещений (проветривание рек</w:t>
      </w:r>
      <w:r w:rsidR="006A0D02">
        <w:rPr>
          <w:rFonts w:ascii="Times New Roman" w:hAnsi="Times New Roman" w:cs="Times New Roman"/>
          <w:sz w:val="28"/>
          <w:szCs w:val="28"/>
        </w:rPr>
        <w:t>реаций и коридоров должно прово</w:t>
      </w:r>
      <w:r w:rsidR="006A0D02" w:rsidRPr="006A0D02">
        <w:rPr>
          <w:rFonts w:ascii="Times New Roman" w:hAnsi="Times New Roman" w:cs="Times New Roman"/>
          <w:sz w:val="28"/>
          <w:szCs w:val="28"/>
        </w:rPr>
        <w:t>диться во время уроков, а учебных кабинетов – во время перемен).</w:t>
      </w:r>
      <w:r w:rsidR="006A0D02">
        <w:rPr>
          <w:rFonts w:ascii="Times New Roman" w:hAnsi="Times New Roman" w:cs="Times New Roman"/>
          <w:sz w:val="28"/>
          <w:szCs w:val="28"/>
        </w:rPr>
        <w:t xml:space="preserve"> </w:t>
      </w:r>
      <w:r w:rsidR="006A0D02" w:rsidRPr="006A0D02">
        <w:rPr>
          <w:rFonts w:ascii="Times New Roman" w:hAnsi="Times New Roman" w:cs="Times New Roman"/>
          <w:sz w:val="28"/>
          <w:szCs w:val="28"/>
        </w:rPr>
        <w:t>В процессе проветривания должно быть обеспечено отсутствие детей в</w:t>
      </w:r>
      <w:r w:rsidR="006A0D02">
        <w:rPr>
          <w:rFonts w:ascii="Times New Roman" w:hAnsi="Times New Roman" w:cs="Times New Roman"/>
          <w:sz w:val="28"/>
          <w:szCs w:val="28"/>
        </w:rPr>
        <w:t xml:space="preserve"> </w:t>
      </w:r>
      <w:r w:rsidR="006A0D02" w:rsidRPr="006A0D02">
        <w:rPr>
          <w:rFonts w:ascii="Times New Roman" w:hAnsi="Times New Roman" w:cs="Times New Roman"/>
          <w:sz w:val="28"/>
          <w:szCs w:val="28"/>
        </w:rPr>
        <w:t>прове</w:t>
      </w:r>
      <w:r w:rsidR="006A0D02">
        <w:rPr>
          <w:rFonts w:ascii="Times New Roman" w:hAnsi="Times New Roman" w:cs="Times New Roman"/>
          <w:sz w:val="28"/>
          <w:szCs w:val="28"/>
        </w:rPr>
        <w:t>триваемых помещениях. При этом</w:t>
      </w:r>
      <w:r w:rsidR="006A0D02" w:rsidRPr="006A0D02">
        <w:rPr>
          <w:rFonts w:ascii="Times New Roman" w:hAnsi="Times New Roman" w:cs="Times New Roman"/>
          <w:sz w:val="28"/>
          <w:szCs w:val="28"/>
        </w:rPr>
        <w:t xml:space="preserve"> необходимо</w:t>
      </w:r>
      <w:r w:rsidR="006A0D02">
        <w:rPr>
          <w:rFonts w:ascii="Times New Roman" w:hAnsi="Times New Roman" w:cs="Times New Roman"/>
          <w:sz w:val="28"/>
          <w:szCs w:val="28"/>
        </w:rPr>
        <w:t xml:space="preserve"> </w:t>
      </w:r>
      <w:r w:rsidR="006A0D02" w:rsidRPr="006A0D02">
        <w:rPr>
          <w:rFonts w:ascii="Times New Roman" w:hAnsi="Times New Roman" w:cs="Times New Roman"/>
          <w:sz w:val="28"/>
          <w:szCs w:val="28"/>
        </w:rPr>
        <w:t>обеспечить разведение потоков обучающихся при посещении рекреаций</w:t>
      </w:r>
      <w:r w:rsidR="006A0D02">
        <w:rPr>
          <w:rFonts w:ascii="Times New Roman" w:hAnsi="Times New Roman" w:cs="Times New Roman"/>
          <w:sz w:val="28"/>
          <w:szCs w:val="28"/>
        </w:rPr>
        <w:t xml:space="preserve"> </w:t>
      </w:r>
      <w:r w:rsidR="006A0D02" w:rsidRPr="006A0D02">
        <w:rPr>
          <w:rFonts w:ascii="Times New Roman" w:hAnsi="Times New Roman" w:cs="Times New Roman"/>
          <w:sz w:val="28"/>
          <w:szCs w:val="28"/>
        </w:rPr>
        <w:t>и коридоров.</w:t>
      </w:r>
      <w:r w:rsidR="006A0D02">
        <w:rPr>
          <w:rFonts w:ascii="Times New Roman" w:hAnsi="Times New Roman" w:cs="Times New Roman"/>
          <w:sz w:val="28"/>
          <w:szCs w:val="28"/>
        </w:rPr>
        <w:t xml:space="preserve"> Члены палаты </w:t>
      </w:r>
      <w:r w:rsidR="006A0D02">
        <w:rPr>
          <w:rFonts w:ascii="Times New Roman" w:hAnsi="Times New Roman" w:cs="Times New Roman"/>
          <w:sz w:val="28"/>
          <w:szCs w:val="28"/>
        </w:rPr>
        <w:lastRenderedPageBreak/>
        <w:t xml:space="preserve">предложили </w:t>
      </w:r>
      <w:r w:rsidR="006A0D02" w:rsidRPr="006A0D02">
        <w:rPr>
          <w:rFonts w:ascii="Times New Roman" w:hAnsi="Times New Roman" w:cs="Times New Roman"/>
          <w:sz w:val="28"/>
          <w:szCs w:val="28"/>
        </w:rPr>
        <w:t>составить поэтажные</w:t>
      </w:r>
      <w:r w:rsidR="006A0D02">
        <w:rPr>
          <w:rFonts w:ascii="Times New Roman" w:hAnsi="Times New Roman" w:cs="Times New Roman"/>
          <w:sz w:val="28"/>
          <w:szCs w:val="28"/>
        </w:rPr>
        <w:t xml:space="preserve"> </w:t>
      </w:r>
      <w:r w:rsidR="006A0D02" w:rsidRPr="006A0D02">
        <w:rPr>
          <w:rFonts w:ascii="Times New Roman" w:hAnsi="Times New Roman" w:cs="Times New Roman"/>
          <w:sz w:val="28"/>
          <w:szCs w:val="28"/>
        </w:rPr>
        <w:t>ступенчатые графики проветривания классов на каждой перемене</w:t>
      </w:r>
      <w:r w:rsidR="006A0D02">
        <w:rPr>
          <w:rFonts w:ascii="Times New Roman" w:hAnsi="Times New Roman" w:cs="Times New Roman"/>
          <w:sz w:val="28"/>
          <w:szCs w:val="28"/>
        </w:rPr>
        <w:t>, подняли вопрос о необходимости наличия</w:t>
      </w:r>
      <w:r w:rsidR="006A0D02" w:rsidRPr="006A0D02">
        <w:rPr>
          <w:rFonts w:ascii="Times New Roman" w:hAnsi="Times New Roman" w:cs="Times New Roman"/>
          <w:sz w:val="28"/>
          <w:szCs w:val="28"/>
        </w:rPr>
        <w:t xml:space="preserve"> антисептических средств</w:t>
      </w:r>
      <w:r w:rsidR="006A0D02">
        <w:rPr>
          <w:rFonts w:ascii="Times New Roman" w:hAnsi="Times New Roman" w:cs="Times New Roman"/>
          <w:sz w:val="28"/>
          <w:szCs w:val="28"/>
        </w:rPr>
        <w:t xml:space="preserve"> во всех учебных классах для до</w:t>
      </w:r>
      <w:r w:rsidR="006A0D02" w:rsidRPr="006A0D02">
        <w:rPr>
          <w:rFonts w:ascii="Times New Roman" w:hAnsi="Times New Roman" w:cs="Times New Roman"/>
          <w:sz w:val="28"/>
          <w:szCs w:val="28"/>
        </w:rPr>
        <w:t>полнительной обработки рук участников образовательного процесса при входе в учебный класс после каждой перемены</w:t>
      </w:r>
      <w:r w:rsidR="006A0D02">
        <w:rPr>
          <w:rFonts w:ascii="Times New Roman" w:hAnsi="Times New Roman" w:cs="Times New Roman"/>
          <w:sz w:val="28"/>
          <w:szCs w:val="28"/>
        </w:rPr>
        <w:t xml:space="preserve">, при </w:t>
      </w:r>
      <w:r w:rsidR="006A0D02" w:rsidRPr="006A0D02">
        <w:rPr>
          <w:rFonts w:ascii="Times New Roman" w:hAnsi="Times New Roman" w:cs="Times New Roman"/>
          <w:sz w:val="28"/>
          <w:szCs w:val="28"/>
        </w:rPr>
        <w:t xml:space="preserve">дезинфекции рук </w:t>
      </w:r>
      <w:r w:rsidR="006A0D02">
        <w:rPr>
          <w:rFonts w:ascii="Times New Roman" w:hAnsi="Times New Roman" w:cs="Times New Roman"/>
          <w:sz w:val="28"/>
          <w:szCs w:val="28"/>
        </w:rPr>
        <w:t>рекомендовали</w:t>
      </w:r>
      <w:r w:rsidR="006A0D02" w:rsidRPr="006A0D02">
        <w:rPr>
          <w:rFonts w:ascii="Times New Roman" w:hAnsi="Times New Roman" w:cs="Times New Roman"/>
          <w:sz w:val="28"/>
          <w:szCs w:val="28"/>
        </w:rPr>
        <w:t xml:space="preserve"> использовать бесконта</w:t>
      </w:r>
      <w:r w:rsidR="006A0D02">
        <w:rPr>
          <w:rFonts w:ascii="Times New Roman" w:hAnsi="Times New Roman" w:cs="Times New Roman"/>
          <w:sz w:val="28"/>
          <w:szCs w:val="28"/>
        </w:rPr>
        <w:t>ктные автоматические диспенсеры. Кроме этого в</w:t>
      </w:r>
      <w:r w:rsidR="006A0D02" w:rsidRPr="006A0D02">
        <w:rPr>
          <w:rFonts w:ascii="Times New Roman" w:hAnsi="Times New Roman" w:cs="Times New Roman"/>
          <w:sz w:val="28"/>
          <w:szCs w:val="28"/>
        </w:rPr>
        <w:t xml:space="preserve"> случае розлива антисептиков для рук из многолитровой тары производителя в отдельные емкости </w:t>
      </w:r>
      <w:r w:rsidR="006A0D02">
        <w:rPr>
          <w:rFonts w:ascii="Times New Roman" w:hAnsi="Times New Roman" w:cs="Times New Roman"/>
          <w:sz w:val="28"/>
          <w:szCs w:val="28"/>
        </w:rPr>
        <w:t>рекомендовали</w:t>
      </w:r>
      <w:r w:rsidR="006A0D02" w:rsidRPr="006A0D02">
        <w:rPr>
          <w:rFonts w:ascii="Times New Roman" w:hAnsi="Times New Roman" w:cs="Times New Roman"/>
          <w:sz w:val="28"/>
          <w:szCs w:val="28"/>
        </w:rPr>
        <w:t xml:space="preserve"> </w:t>
      </w:r>
      <w:r w:rsidR="006A0D02">
        <w:rPr>
          <w:rFonts w:ascii="Times New Roman" w:hAnsi="Times New Roman" w:cs="Times New Roman"/>
          <w:sz w:val="28"/>
          <w:szCs w:val="28"/>
        </w:rPr>
        <w:t>разместить</w:t>
      </w:r>
      <w:r w:rsidR="006A0D02" w:rsidRPr="006A0D02">
        <w:rPr>
          <w:rFonts w:ascii="Times New Roman" w:hAnsi="Times New Roman" w:cs="Times New Roman"/>
          <w:sz w:val="28"/>
          <w:szCs w:val="28"/>
        </w:rPr>
        <w:t xml:space="preserve"> на них </w:t>
      </w:r>
      <w:r w:rsidR="006A0D02">
        <w:rPr>
          <w:rFonts w:ascii="Times New Roman" w:hAnsi="Times New Roman" w:cs="Times New Roman"/>
          <w:sz w:val="28"/>
          <w:szCs w:val="28"/>
        </w:rPr>
        <w:t>информацию</w:t>
      </w:r>
      <w:r w:rsidR="006A0D02" w:rsidRPr="006A0D02">
        <w:rPr>
          <w:rFonts w:ascii="Times New Roman" w:hAnsi="Times New Roman" w:cs="Times New Roman"/>
          <w:sz w:val="28"/>
          <w:szCs w:val="28"/>
        </w:rPr>
        <w:t xml:space="preserve"> для потребителей, указанной на товарном ярлыке антисептического средства.</w:t>
      </w:r>
    </w:p>
    <w:p w:rsidR="006A0D02" w:rsidRDefault="006A0D02" w:rsidP="00AF4CB2">
      <w:pPr>
        <w:ind w:firstLine="567"/>
        <w:jc w:val="center"/>
        <w:rPr>
          <w:rFonts w:ascii="Times New Roman" w:hAnsi="Times New Roman" w:cs="Times New Roman"/>
          <w:b/>
          <w:sz w:val="28"/>
          <w:szCs w:val="28"/>
        </w:rPr>
      </w:pPr>
    </w:p>
    <w:p w:rsidR="00AF4CB2" w:rsidRPr="00576FA0" w:rsidRDefault="00AF4CB2" w:rsidP="00AF4CB2">
      <w:pPr>
        <w:ind w:firstLine="567"/>
        <w:jc w:val="center"/>
        <w:rPr>
          <w:rFonts w:ascii="Times New Roman" w:hAnsi="Times New Roman" w:cs="Times New Roman"/>
          <w:b/>
          <w:sz w:val="28"/>
          <w:szCs w:val="28"/>
        </w:rPr>
      </w:pPr>
      <w:r w:rsidRPr="00576FA0">
        <w:rPr>
          <w:rFonts w:ascii="Times New Roman" w:hAnsi="Times New Roman" w:cs="Times New Roman"/>
          <w:b/>
          <w:sz w:val="28"/>
          <w:szCs w:val="28"/>
        </w:rPr>
        <w:t>1.4. Деятельность Общественного патруля</w:t>
      </w:r>
    </w:p>
    <w:p w:rsidR="00576FA0" w:rsidRPr="00576FA0"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t>Общественный патруль</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 xml:space="preserve"> создан</w:t>
      </w:r>
      <w:r w:rsidR="00AB7D75">
        <w:rPr>
          <w:rFonts w:ascii="Times New Roman" w:eastAsia="Calibri" w:hAnsi="Times New Roman" w:cs="Times New Roman"/>
          <w:sz w:val="28"/>
          <w:szCs w:val="28"/>
          <w:shd w:val="clear" w:color="auto" w:fill="FFFFFF"/>
        </w:rPr>
        <w:t>ный в ноябре 2016 года</w:t>
      </w:r>
      <w:r w:rsidRPr="00576FA0">
        <w:rPr>
          <w:rFonts w:ascii="Times New Roman" w:eastAsia="Calibri" w:hAnsi="Times New Roman" w:cs="Times New Roman"/>
          <w:sz w:val="28"/>
          <w:szCs w:val="28"/>
          <w:shd w:val="clear" w:color="auto" w:fill="FFFFFF"/>
        </w:rPr>
        <w:t xml:space="preserve"> по инициативе главы города </w:t>
      </w:r>
      <w:r>
        <w:rPr>
          <w:rFonts w:ascii="Times New Roman" w:eastAsia="Calibri" w:hAnsi="Times New Roman" w:cs="Times New Roman"/>
          <w:sz w:val="28"/>
          <w:szCs w:val="28"/>
          <w:shd w:val="clear" w:color="auto" w:fill="FFFFFF"/>
        </w:rPr>
        <w:t>Василия Тихонова</w:t>
      </w:r>
      <w:r w:rsidR="00AB7D75">
        <w:rPr>
          <w:rFonts w:ascii="Times New Roman" w:eastAsia="Calibri" w:hAnsi="Times New Roman" w:cs="Times New Roman"/>
          <w:sz w:val="28"/>
          <w:szCs w:val="28"/>
          <w:shd w:val="clear" w:color="auto" w:fill="FFFFFF"/>
        </w:rPr>
        <w:t>, продолжил св</w:t>
      </w:r>
      <w:r w:rsidR="002C2480">
        <w:rPr>
          <w:rFonts w:ascii="Times New Roman" w:eastAsia="Calibri" w:hAnsi="Times New Roman" w:cs="Times New Roman"/>
          <w:sz w:val="28"/>
          <w:szCs w:val="28"/>
          <w:shd w:val="clear" w:color="auto" w:fill="FFFFFF"/>
        </w:rPr>
        <w:t>ою выездную деятельность и в 2020</w:t>
      </w:r>
      <w:r w:rsidR="00AB7D75">
        <w:rPr>
          <w:rFonts w:ascii="Times New Roman" w:eastAsia="Calibri" w:hAnsi="Times New Roman" w:cs="Times New Roman"/>
          <w:sz w:val="28"/>
          <w:szCs w:val="28"/>
          <w:shd w:val="clear" w:color="auto" w:fill="FFFFFF"/>
        </w:rPr>
        <w:t xml:space="preserve"> году. </w:t>
      </w:r>
      <w:r w:rsidRPr="00576FA0">
        <w:rPr>
          <w:rFonts w:ascii="Times New Roman" w:eastAsia="Calibri" w:hAnsi="Times New Roman" w:cs="Times New Roman"/>
          <w:sz w:val="28"/>
          <w:szCs w:val="28"/>
          <w:shd w:val="clear" w:color="auto" w:fill="FFFFFF"/>
        </w:rPr>
        <w:t>В состав</w:t>
      </w:r>
      <w:r w:rsidR="00AB7D75">
        <w:rPr>
          <w:rFonts w:ascii="Times New Roman" w:eastAsia="Calibri" w:hAnsi="Times New Roman" w:cs="Times New Roman"/>
          <w:sz w:val="28"/>
          <w:szCs w:val="28"/>
          <w:shd w:val="clear" w:color="auto" w:fill="FFFFFF"/>
        </w:rPr>
        <w:t xml:space="preserve"> этого «летучего отряда» помимо членов Общественной палаты </w:t>
      </w:r>
      <w:r w:rsidRPr="00576FA0">
        <w:rPr>
          <w:rFonts w:ascii="Times New Roman" w:eastAsia="Calibri" w:hAnsi="Times New Roman" w:cs="Times New Roman"/>
          <w:sz w:val="28"/>
          <w:szCs w:val="28"/>
          <w:shd w:val="clear" w:color="auto" w:fill="FFFFFF"/>
        </w:rPr>
        <w:t>вошли представители общественных объединений, политических партий и просто неравнодушные жители Нижневартовска.</w:t>
      </w:r>
      <w:r w:rsidR="008E030A">
        <w:rPr>
          <w:rFonts w:ascii="Times New Roman" w:eastAsia="Calibri" w:hAnsi="Times New Roman" w:cs="Times New Roman"/>
          <w:sz w:val="28"/>
          <w:szCs w:val="28"/>
          <w:shd w:val="clear" w:color="auto" w:fill="FFFFFF"/>
        </w:rPr>
        <w:t xml:space="preserve"> Среди наиболее активных членов Общественного патруля отметим </w:t>
      </w:r>
      <w:r w:rsidR="00992196">
        <w:rPr>
          <w:rFonts w:ascii="Times New Roman" w:eastAsia="Calibri" w:hAnsi="Times New Roman" w:cs="Times New Roman"/>
          <w:sz w:val="28"/>
          <w:szCs w:val="28"/>
          <w:shd w:val="clear" w:color="auto" w:fill="FFFFFF"/>
        </w:rPr>
        <w:t xml:space="preserve">Н.Я. Суркина, </w:t>
      </w:r>
      <w:r w:rsidR="00A91B96">
        <w:rPr>
          <w:rFonts w:ascii="Times New Roman" w:eastAsia="Calibri" w:hAnsi="Times New Roman" w:cs="Times New Roman"/>
          <w:sz w:val="28"/>
          <w:szCs w:val="28"/>
          <w:shd w:val="clear" w:color="auto" w:fill="FFFFFF"/>
        </w:rPr>
        <w:t xml:space="preserve">А.С. Исмаилова, </w:t>
      </w:r>
      <w:r w:rsidR="00AB7D75">
        <w:rPr>
          <w:rFonts w:ascii="Times New Roman" w:eastAsia="Calibri" w:hAnsi="Times New Roman" w:cs="Times New Roman"/>
          <w:sz w:val="28"/>
          <w:szCs w:val="28"/>
          <w:shd w:val="clear" w:color="auto" w:fill="FFFFFF"/>
        </w:rPr>
        <w:t>А</w:t>
      </w:r>
      <w:r w:rsidR="00C74CA0">
        <w:rPr>
          <w:rFonts w:ascii="Times New Roman" w:eastAsia="Calibri" w:hAnsi="Times New Roman" w:cs="Times New Roman"/>
          <w:sz w:val="28"/>
          <w:szCs w:val="28"/>
          <w:shd w:val="clear" w:color="auto" w:fill="FFFFFF"/>
        </w:rPr>
        <w:t>.П.</w:t>
      </w:r>
      <w:r w:rsidR="00AB7D75">
        <w:rPr>
          <w:rFonts w:ascii="Times New Roman" w:eastAsia="Calibri" w:hAnsi="Times New Roman" w:cs="Times New Roman"/>
          <w:sz w:val="28"/>
          <w:szCs w:val="28"/>
          <w:shd w:val="clear" w:color="auto" w:fill="FFFFFF"/>
        </w:rPr>
        <w:t xml:space="preserve"> Клевчука, Д</w:t>
      </w:r>
      <w:r w:rsidR="00C74CA0">
        <w:rPr>
          <w:rFonts w:ascii="Times New Roman" w:eastAsia="Calibri" w:hAnsi="Times New Roman" w:cs="Times New Roman"/>
          <w:sz w:val="28"/>
          <w:szCs w:val="28"/>
          <w:shd w:val="clear" w:color="auto" w:fill="FFFFFF"/>
        </w:rPr>
        <w:t>.Г.</w:t>
      </w:r>
      <w:r w:rsidR="00AB7D75">
        <w:rPr>
          <w:rFonts w:ascii="Times New Roman" w:eastAsia="Calibri" w:hAnsi="Times New Roman" w:cs="Times New Roman"/>
          <w:sz w:val="28"/>
          <w:szCs w:val="28"/>
          <w:shd w:val="clear" w:color="auto" w:fill="FFFFFF"/>
        </w:rPr>
        <w:t xml:space="preserve"> Лисового</w:t>
      </w:r>
      <w:r w:rsidR="00992196">
        <w:rPr>
          <w:rFonts w:ascii="Times New Roman" w:eastAsia="Calibri" w:hAnsi="Times New Roman" w:cs="Times New Roman"/>
          <w:sz w:val="28"/>
          <w:szCs w:val="28"/>
          <w:shd w:val="clear" w:color="auto" w:fill="FFFFFF"/>
        </w:rPr>
        <w:t>.</w:t>
      </w:r>
    </w:p>
    <w:p w:rsidR="00576FA0" w:rsidRPr="00576FA0"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t xml:space="preserve">За </w:t>
      </w:r>
      <w:r w:rsidR="002C2480">
        <w:rPr>
          <w:rFonts w:ascii="Times New Roman" w:eastAsia="Calibri" w:hAnsi="Times New Roman" w:cs="Times New Roman"/>
          <w:sz w:val="28"/>
          <w:szCs w:val="28"/>
          <w:shd w:val="clear" w:color="auto" w:fill="FFFFFF"/>
        </w:rPr>
        <w:t>2020</w:t>
      </w:r>
      <w:r w:rsidR="00AB7D75">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год </w:t>
      </w:r>
      <w:r w:rsidRPr="00576FA0">
        <w:rPr>
          <w:rFonts w:ascii="Times New Roman" w:eastAsia="Calibri" w:hAnsi="Times New Roman" w:cs="Times New Roman"/>
          <w:sz w:val="28"/>
          <w:szCs w:val="28"/>
          <w:shd w:val="clear" w:color="auto" w:fill="FFFFFF"/>
        </w:rPr>
        <w:t>Общес</w:t>
      </w:r>
      <w:r w:rsidR="00AB7D75">
        <w:rPr>
          <w:rFonts w:ascii="Times New Roman" w:eastAsia="Calibri" w:hAnsi="Times New Roman" w:cs="Times New Roman"/>
          <w:sz w:val="28"/>
          <w:szCs w:val="28"/>
          <w:shd w:val="clear" w:color="auto" w:fill="FFFFFF"/>
        </w:rPr>
        <w:t xml:space="preserve">твенный патруль совершил более </w:t>
      </w:r>
      <w:r w:rsidR="002C2480">
        <w:rPr>
          <w:rFonts w:ascii="Times New Roman" w:eastAsia="Calibri" w:hAnsi="Times New Roman" w:cs="Times New Roman"/>
          <w:sz w:val="28"/>
          <w:szCs w:val="28"/>
          <w:shd w:val="clear" w:color="auto" w:fill="FFFFFF"/>
        </w:rPr>
        <w:t>20</w:t>
      </w:r>
      <w:r w:rsidRPr="00576FA0">
        <w:rPr>
          <w:rFonts w:ascii="Times New Roman" w:eastAsia="Calibri" w:hAnsi="Times New Roman" w:cs="Times New Roman"/>
          <w:sz w:val="28"/>
          <w:szCs w:val="28"/>
          <w:shd w:val="clear" w:color="auto" w:fill="FFFFFF"/>
        </w:rPr>
        <w:t xml:space="preserve"> </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рейдов</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 xml:space="preserve"> п</w:t>
      </w:r>
      <w:r>
        <w:rPr>
          <w:rFonts w:ascii="Times New Roman" w:eastAsia="Calibri" w:hAnsi="Times New Roman" w:cs="Times New Roman"/>
          <w:sz w:val="28"/>
          <w:szCs w:val="28"/>
          <w:shd w:val="clear" w:color="auto" w:fill="FFFFFF"/>
        </w:rPr>
        <w:t>о</w:t>
      </w:r>
      <w:r w:rsidR="00AB7D75">
        <w:rPr>
          <w:rFonts w:ascii="Times New Roman" w:eastAsia="Calibri" w:hAnsi="Times New Roman" w:cs="Times New Roman"/>
          <w:sz w:val="28"/>
          <w:szCs w:val="28"/>
          <w:shd w:val="clear" w:color="auto" w:fill="FFFFFF"/>
        </w:rPr>
        <w:t xml:space="preserve"> микрорайонам города и </w:t>
      </w:r>
      <w:r w:rsidRPr="00576FA0">
        <w:rPr>
          <w:rFonts w:ascii="Times New Roman" w:eastAsia="Calibri" w:hAnsi="Times New Roman" w:cs="Times New Roman"/>
          <w:sz w:val="28"/>
          <w:szCs w:val="28"/>
          <w:shd w:val="clear" w:color="auto" w:fill="FFFFFF"/>
        </w:rPr>
        <w:t>поселк</w:t>
      </w:r>
      <w:r w:rsidR="00AB7D75">
        <w:rPr>
          <w:rFonts w:ascii="Times New Roman" w:eastAsia="Calibri" w:hAnsi="Times New Roman" w:cs="Times New Roman"/>
          <w:sz w:val="28"/>
          <w:szCs w:val="28"/>
          <w:shd w:val="clear" w:color="auto" w:fill="FFFFFF"/>
        </w:rPr>
        <w:t>ам, расположенным</w:t>
      </w:r>
      <w:r w:rsidRPr="00576FA0">
        <w:rPr>
          <w:rFonts w:ascii="Times New Roman" w:eastAsia="Calibri" w:hAnsi="Times New Roman" w:cs="Times New Roman"/>
          <w:sz w:val="28"/>
          <w:szCs w:val="28"/>
          <w:shd w:val="clear" w:color="auto" w:fill="FFFFFF"/>
        </w:rPr>
        <w:t xml:space="preserve"> в окрестностях Нижневартовска. </w:t>
      </w:r>
    </w:p>
    <w:p w:rsidR="002C465C"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t xml:space="preserve">Все маршруты </w:t>
      </w:r>
      <w:r>
        <w:rPr>
          <w:rFonts w:ascii="Times New Roman" w:eastAsia="Calibri" w:hAnsi="Times New Roman" w:cs="Times New Roman"/>
          <w:sz w:val="28"/>
          <w:szCs w:val="28"/>
          <w:shd w:val="clear" w:color="auto" w:fill="FFFFFF"/>
        </w:rPr>
        <w:t xml:space="preserve">поездок </w:t>
      </w:r>
      <w:r w:rsidRPr="00576FA0">
        <w:rPr>
          <w:rFonts w:ascii="Times New Roman" w:eastAsia="Calibri" w:hAnsi="Times New Roman" w:cs="Times New Roman"/>
          <w:sz w:val="28"/>
          <w:szCs w:val="28"/>
          <w:shd w:val="clear" w:color="auto" w:fill="FFFFFF"/>
        </w:rPr>
        <w:t>составляются на основе обращений жителей городе.</w:t>
      </w:r>
      <w:r>
        <w:rPr>
          <w:rFonts w:ascii="Times New Roman" w:eastAsia="Calibri" w:hAnsi="Times New Roman" w:cs="Times New Roman"/>
          <w:sz w:val="28"/>
          <w:szCs w:val="28"/>
          <w:shd w:val="clear" w:color="auto" w:fill="FFFFFF"/>
        </w:rPr>
        <w:t xml:space="preserve"> Оперативное руководство Общественным патрулем осуществляет член Общественной палаты города Нижневартовска Н</w:t>
      </w:r>
      <w:r w:rsidR="00C74CA0">
        <w:rPr>
          <w:rFonts w:ascii="Times New Roman" w:eastAsia="Calibri" w:hAnsi="Times New Roman" w:cs="Times New Roman"/>
          <w:sz w:val="28"/>
          <w:szCs w:val="28"/>
          <w:shd w:val="clear" w:color="auto" w:fill="FFFFFF"/>
        </w:rPr>
        <w:t>.Я.</w:t>
      </w:r>
      <w:r w:rsidR="002C2480">
        <w:rPr>
          <w:rFonts w:ascii="Times New Roman" w:eastAsia="Calibri" w:hAnsi="Times New Roman" w:cs="Times New Roman"/>
          <w:sz w:val="28"/>
          <w:szCs w:val="28"/>
          <w:shd w:val="clear" w:color="auto" w:fill="FFFFFF"/>
        </w:rPr>
        <w:t xml:space="preserve"> Суркин. </w:t>
      </w:r>
      <w:r w:rsidRPr="00576FA0">
        <w:rPr>
          <w:rFonts w:ascii="Times New Roman" w:eastAsia="Calibri" w:hAnsi="Times New Roman" w:cs="Times New Roman"/>
          <w:sz w:val="28"/>
          <w:szCs w:val="28"/>
          <w:shd w:val="clear" w:color="auto" w:fill="FFFFFF"/>
        </w:rPr>
        <w:t>Обращения принимаются двумя способами – горожане могут непосредственно позвонить членам Общественного патруля, либо написать письменное сообщение на официальных страницах Обществен</w:t>
      </w:r>
      <w:r>
        <w:rPr>
          <w:rFonts w:ascii="Times New Roman" w:eastAsia="Calibri" w:hAnsi="Times New Roman" w:cs="Times New Roman"/>
          <w:sz w:val="28"/>
          <w:szCs w:val="28"/>
          <w:shd w:val="clear" w:color="auto" w:fill="FFFFFF"/>
        </w:rPr>
        <w:t xml:space="preserve">ной палаты в социальных сетях. </w:t>
      </w:r>
      <w:r w:rsidR="002C465C">
        <w:rPr>
          <w:rFonts w:ascii="Times New Roman" w:eastAsia="Calibri" w:hAnsi="Times New Roman" w:cs="Times New Roman"/>
          <w:sz w:val="28"/>
          <w:szCs w:val="28"/>
          <w:shd w:val="clear" w:color="auto" w:fill="FFFFFF"/>
        </w:rPr>
        <w:t xml:space="preserve">В работе </w:t>
      </w:r>
      <w:r w:rsidR="002C2480">
        <w:rPr>
          <w:rFonts w:ascii="Times New Roman" w:eastAsia="Calibri" w:hAnsi="Times New Roman" w:cs="Times New Roman"/>
          <w:sz w:val="28"/>
          <w:szCs w:val="28"/>
          <w:shd w:val="clear" w:color="auto" w:fill="FFFFFF"/>
        </w:rPr>
        <w:t xml:space="preserve">патруля </w:t>
      </w:r>
      <w:r w:rsidR="002C465C">
        <w:rPr>
          <w:rFonts w:ascii="Times New Roman" w:eastAsia="Calibri" w:hAnsi="Times New Roman" w:cs="Times New Roman"/>
          <w:sz w:val="28"/>
          <w:szCs w:val="28"/>
          <w:shd w:val="clear" w:color="auto" w:fill="FFFFFF"/>
        </w:rPr>
        <w:t>может принять участие любой желающий.</w:t>
      </w:r>
      <w:r w:rsidR="002C2480">
        <w:rPr>
          <w:rFonts w:ascii="Times New Roman" w:eastAsia="Calibri" w:hAnsi="Times New Roman" w:cs="Times New Roman"/>
          <w:sz w:val="28"/>
          <w:szCs w:val="28"/>
          <w:shd w:val="clear" w:color="auto" w:fill="FFFFFF"/>
        </w:rPr>
        <w:t xml:space="preserve"> </w:t>
      </w:r>
      <w:r w:rsidR="00180DDC">
        <w:rPr>
          <w:rFonts w:ascii="Times New Roman" w:eastAsia="Calibri" w:hAnsi="Times New Roman" w:cs="Times New Roman"/>
          <w:sz w:val="28"/>
          <w:szCs w:val="28"/>
          <w:shd w:val="clear" w:color="auto" w:fill="FFFFFF"/>
        </w:rPr>
        <w:t xml:space="preserve">Отметим </w:t>
      </w:r>
      <w:r w:rsidR="002C465C">
        <w:rPr>
          <w:rFonts w:ascii="Times New Roman" w:eastAsia="Calibri" w:hAnsi="Times New Roman" w:cs="Times New Roman"/>
          <w:sz w:val="28"/>
          <w:szCs w:val="28"/>
          <w:shd w:val="clear" w:color="auto" w:fill="FFFFFF"/>
        </w:rPr>
        <w:t>тесное взаимодействие с городскими и региональными средствами массовой информации.</w:t>
      </w:r>
      <w:r w:rsidR="00EA1E6D">
        <w:rPr>
          <w:rFonts w:ascii="Times New Roman" w:eastAsia="Calibri" w:hAnsi="Times New Roman" w:cs="Times New Roman"/>
          <w:sz w:val="28"/>
          <w:szCs w:val="28"/>
          <w:shd w:val="clear" w:color="auto" w:fill="FFFFFF"/>
        </w:rPr>
        <w:t xml:space="preserve"> Нередко журналисты сами сообщают активистам о городских проблемах благоустройства и совместно с ними пытаются их решить. </w:t>
      </w:r>
      <w:r w:rsidR="002C465C">
        <w:rPr>
          <w:rFonts w:ascii="Times New Roman" w:eastAsia="Calibri" w:hAnsi="Times New Roman" w:cs="Times New Roman"/>
          <w:sz w:val="28"/>
          <w:szCs w:val="28"/>
          <w:shd w:val="clear" w:color="auto" w:fill="FFFFFF"/>
        </w:rPr>
        <w:t xml:space="preserve"> </w:t>
      </w:r>
    </w:p>
    <w:p w:rsidR="00916337" w:rsidRDefault="002C465C" w:rsidP="00916337">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576FA0" w:rsidRPr="00576FA0">
        <w:rPr>
          <w:rFonts w:ascii="Times New Roman" w:eastAsia="Calibri" w:hAnsi="Times New Roman" w:cs="Times New Roman"/>
          <w:sz w:val="28"/>
          <w:szCs w:val="28"/>
          <w:shd w:val="clear" w:color="auto" w:fill="FFFFFF"/>
        </w:rPr>
        <w:t xml:space="preserve">   </w:t>
      </w:r>
    </w:p>
    <w:p w:rsidR="003920F8" w:rsidRDefault="00AF4CB2" w:rsidP="00916337">
      <w:pPr>
        <w:spacing w:after="200" w:line="276" w:lineRule="auto"/>
        <w:ind w:firstLine="567"/>
        <w:jc w:val="both"/>
        <w:rPr>
          <w:rFonts w:ascii="Times New Roman" w:hAnsi="Times New Roman" w:cs="Times New Roman"/>
          <w:b/>
          <w:sz w:val="28"/>
          <w:szCs w:val="28"/>
        </w:rPr>
      </w:pPr>
      <w:r w:rsidRPr="005F5549">
        <w:rPr>
          <w:rFonts w:ascii="Times New Roman" w:hAnsi="Times New Roman" w:cs="Times New Roman"/>
          <w:b/>
          <w:sz w:val="28"/>
          <w:szCs w:val="28"/>
        </w:rPr>
        <w:t xml:space="preserve">1.5. Деятельность Рабочей группы </w:t>
      </w:r>
      <w:r w:rsidR="005418F1">
        <w:rPr>
          <w:rFonts w:ascii="Times New Roman" w:hAnsi="Times New Roman" w:cs="Times New Roman"/>
          <w:b/>
          <w:sz w:val="28"/>
          <w:szCs w:val="28"/>
        </w:rPr>
        <w:t>по общественному контролю</w:t>
      </w:r>
      <w:r w:rsidRPr="005F5549">
        <w:rPr>
          <w:rFonts w:ascii="Times New Roman" w:hAnsi="Times New Roman" w:cs="Times New Roman"/>
          <w:b/>
          <w:sz w:val="28"/>
          <w:szCs w:val="28"/>
        </w:rPr>
        <w:t xml:space="preserve"> за предоставление</w:t>
      </w:r>
      <w:r w:rsidR="0043230B">
        <w:rPr>
          <w:rFonts w:ascii="Times New Roman" w:hAnsi="Times New Roman" w:cs="Times New Roman"/>
          <w:b/>
          <w:sz w:val="28"/>
          <w:szCs w:val="28"/>
        </w:rPr>
        <w:t>м детям-сиротам жилых помещений</w:t>
      </w:r>
    </w:p>
    <w:p w:rsidR="002B3F98" w:rsidRPr="00476F20" w:rsidRDefault="00476F20" w:rsidP="002B3F98">
      <w:pPr>
        <w:ind w:firstLine="567"/>
        <w:jc w:val="both"/>
        <w:rPr>
          <w:rFonts w:ascii="Times New Roman" w:hAnsi="Times New Roman" w:cs="Times New Roman"/>
          <w:sz w:val="28"/>
          <w:szCs w:val="28"/>
        </w:rPr>
      </w:pPr>
      <w:r w:rsidRPr="00476F20">
        <w:rPr>
          <w:rFonts w:ascii="Times New Roman" w:hAnsi="Times New Roman" w:cs="Times New Roman"/>
          <w:sz w:val="28"/>
          <w:szCs w:val="28"/>
        </w:rPr>
        <w:lastRenderedPageBreak/>
        <w:t>В 2020</w:t>
      </w:r>
      <w:r w:rsidR="001D47E8" w:rsidRPr="00476F20">
        <w:rPr>
          <w:rFonts w:ascii="Times New Roman" w:hAnsi="Times New Roman" w:cs="Times New Roman"/>
          <w:sz w:val="28"/>
          <w:szCs w:val="28"/>
        </w:rPr>
        <w:t xml:space="preserve"> году рабочая группа по общественному контролю за реализацией законодательства по предоставлению детям-сиротам и детям, оставшимся без попечения родителей, лицам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 провела </w:t>
      </w:r>
      <w:r w:rsidRPr="00476F20">
        <w:rPr>
          <w:rFonts w:ascii="Times New Roman" w:hAnsi="Times New Roman" w:cs="Times New Roman"/>
          <w:sz w:val="28"/>
          <w:szCs w:val="28"/>
        </w:rPr>
        <w:t>8</w:t>
      </w:r>
      <w:r w:rsidR="002B3F98" w:rsidRPr="00476F20">
        <w:rPr>
          <w:rFonts w:ascii="Times New Roman" w:hAnsi="Times New Roman" w:cs="Times New Roman"/>
          <w:sz w:val="28"/>
          <w:szCs w:val="28"/>
        </w:rPr>
        <w:t xml:space="preserve"> </w:t>
      </w:r>
      <w:r w:rsidR="001D47E8" w:rsidRPr="00476F20">
        <w:rPr>
          <w:rFonts w:ascii="Times New Roman" w:hAnsi="Times New Roman" w:cs="Times New Roman"/>
          <w:sz w:val="28"/>
          <w:szCs w:val="28"/>
        </w:rPr>
        <w:t>мероприятий</w:t>
      </w:r>
      <w:r w:rsidR="00935147" w:rsidRPr="00476F20">
        <w:rPr>
          <w:rFonts w:ascii="Times New Roman" w:hAnsi="Times New Roman" w:cs="Times New Roman"/>
          <w:sz w:val="28"/>
          <w:szCs w:val="28"/>
        </w:rPr>
        <w:t>.</w:t>
      </w:r>
    </w:p>
    <w:p w:rsidR="00AA4DED" w:rsidRPr="00476F20" w:rsidRDefault="00AA4DED" w:rsidP="00AA4DED">
      <w:pPr>
        <w:ind w:firstLine="567"/>
        <w:jc w:val="both"/>
        <w:rPr>
          <w:rFonts w:ascii="Times New Roman" w:hAnsi="Times New Roman" w:cs="Times New Roman"/>
          <w:sz w:val="28"/>
          <w:szCs w:val="28"/>
        </w:rPr>
      </w:pPr>
      <w:r w:rsidRPr="00476F20">
        <w:rPr>
          <w:rFonts w:ascii="Times New Roman" w:hAnsi="Times New Roman" w:cs="Times New Roman"/>
          <w:sz w:val="28"/>
          <w:szCs w:val="28"/>
        </w:rPr>
        <w:t>По итогам года заключено 4 муниципальных контракта, квартиры приобретены, приняты в муниципальную собственность и включены в специализированный</w:t>
      </w:r>
      <w:r w:rsidR="00476F20" w:rsidRPr="00476F20">
        <w:rPr>
          <w:rFonts w:ascii="Times New Roman" w:hAnsi="Times New Roman" w:cs="Times New Roman"/>
          <w:sz w:val="28"/>
          <w:szCs w:val="28"/>
        </w:rPr>
        <w:t xml:space="preserve"> жилищный фонд, предоставлено 55 квартир.</w:t>
      </w:r>
    </w:p>
    <w:p w:rsidR="00746133" w:rsidRDefault="00746133" w:rsidP="005E64F5">
      <w:pPr>
        <w:ind w:firstLine="567"/>
        <w:jc w:val="center"/>
        <w:rPr>
          <w:rFonts w:ascii="Times New Roman" w:hAnsi="Times New Roman" w:cs="Times New Roman"/>
          <w:b/>
          <w:sz w:val="28"/>
          <w:szCs w:val="28"/>
        </w:rPr>
      </w:pPr>
    </w:p>
    <w:p w:rsidR="005E64F5" w:rsidRDefault="005E64F5" w:rsidP="005E64F5">
      <w:pPr>
        <w:ind w:firstLine="567"/>
        <w:jc w:val="center"/>
        <w:rPr>
          <w:rFonts w:ascii="Times New Roman" w:hAnsi="Times New Roman" w:cs="Times New Roman"/>
          <w:b/>
          <w:sz w:val="28"/>
          <w:szCs w:val="28"/>
        </w:rPr>
      </w:pPr>
      <w:r>
        <w:rPr>
          <w:rFonts w:ascii="Times New Roman" w:hAnsi="Times New Roman" w:cs="Times New Roman"/>
          <w:b/>
          <w:sz w:val="28"/>
          <w:szCs w:val="28"/>
        </w:rPr>
        <w:t>1.6</w:t>
      </w:r>
      <w:r w:rsidRPr="005F5549">
        <w:rPr>
          <w:rFonts w:ascii="Times New Roman" w:hAnsi="Times New Roman" w:cs="Times New Roman"/>
          <w:b/>
          <w:sz w:val="28"/>
          <w:szCs w:val="28"/>
        </w:rPr>
        <w:t xml:space="preserve">. </w:t>
      </w:r>
      <w:r>
        <w:rPr>
          <w:rFonts w:ascii="Times New Roman" w:hAnsi="Times New Roman" w:cs="Times New Roman"/>
          <w:b/>
          <w:sz w:val="28"/>
          <w:szCs w:val="28"/>
        </w:rPr>
        <w:t>Взаимодействие с Общественной палатой ХМАО-Югры</w:t>
      </w:r>
    </w:p>
    <w:p w:rsidR="00B71183" w:rsidRDefault="005E64F5" w:rsidP="005E64F5">
      <w:pPr>
        <w:ind w:firstLine="567"/>
        <w:jc w:val="both"/>
        <w:rPr>
          <w:rFonts w:ascii="Times New Roman" w:hAnsi="Times New Roman" w:cs="Times New Roman"/>
          <w:sz w:val="28"/>
          <w:szCs w:val="28"/>
        </w:rPr>
      </w:pPr>
      <w:r>
        <w:rPr>
          <w:rFonts w:ascii="Times New Roman" w:hAnsi="Times New Roman" w:cs="Times New Roman"/>
          <w:sz w:val="28"/>
          <w:szCs w:val="28"/>
        </w:rPr>
        <w:t>Как мы указывали выше, Общественная палата г</w:t>
      </w:r>
      <w:r w:rsidR="00AB7D75">
        <w:rPr>
          <w:rFonts w:ascii="Times New Roman" w:hAnsi="Times New Roman" w:cs="Times New Roman"/>
          <w:sz w:val="28"/>
          <w:szCs w:val="28"/>
        </w:rPr>
        <w:t>орода</w:t>
      </w:r>
      <w:r>
        <w:rPr>
          <w:rFonts w:ascii="Times New Roman" w:hAnsi="Times New Roman" w:cs="Times New Roman"/>
          <w:sz w:val="28"/>
          <w:szCs w:val="28"/>
        </w:rPr>
        <w:t xml:space="preserve"> Нижневартовска – первая общественная палата, созданная в муниципалитете ХМАО-Югры. </w:t>
      </w:r>
      <w:r w:rsidRPr="005E64F5">
        <w:rPr>
          <w:rFonts w:ascii="Times New Roman" w:hAnsi="Times New Roman" w:cs="Times New Roman"/>
          <w:sz w:val="28"/>
          <w:szCs w:val="28"/>
        </w:rPr>
        <w:t>Быть первыми всегда непросто.</w:t>
      </w:r>
      <w:r w:rsidR="00AB7D75">
        <w:rPr>
          <w:rFonts w:ascii="Times New Roman" w:hAnsi="Times New Roman" w:cs="Times New Roman"/>
          <w:sz w:val="28"/>
          <w:szCs w:val="28"/>
        </w:rPr>
        <w:t xml:space="preserve"> На </w:t>
      </w:r>
      <w:r w:rsidR="00B71183">
        <w:rPr>
          <w:rFonts w:ascii="Times New Roman" w:hAnsi="Times New Roman" w:cs="Times New Roman"/>
          <w:sz w:val="28"/>
          <w:szCs w:val="28"/>
        </w:rPr>
        <w:t>четвертом</w:t>
      </w:r>
      <w:r w:rsidR="00AB7D75">
        <w:rPr>
          <w:rFonts w:ascii="Times New Roman" w:hAnsi="Times New Roman" w:cs="Times New Roman"/>
          <w:sz w:val="28"/>
          <w:szCs w:val="28"/>
        </w:rPr>
        <w:t xml:space="preserve"> году своей работы новый коллегиальный орган города постарался нарастить лидерский </w:t>
      </w:r>
      <w:r w:rsidR="00B71183">
        <w:rPr>
          <w:rFonts w:ascii="Times New Roman" w:hAnsi="Times New Roman" w:cs="Times New Roman"/>
          <w:sz w:val="28"/>
          <w:szCs w:val="28"/>
        </w:rPr>
        <w:t xml:space="preserve">темп и результаты деятельности, что подтвердила уверенная победа в конкурсе общественных палат (советов) Уральского федерального округа. </w:t>
      </w:r>
    </w:p>
    <w:p w:rsidR="005E64F5" w:rsidRDefault="005E64F5" w:rsidP="005E64F5">
      <w:pPr>
        <w:ind w:firstLine="567"/>
        <w:jc w:val="both"/>
        <w:rPr>
          <w:rFonts w:ascii="Times New Roman" w:hAnsi="Times New Roman" w:cs="Times New Roman"/>
          <w:sz w:val="28"/>
          <w:szCs w:val="28"/>
        </w:rPr>
      </w:pPr>
      <w:r w:rsidRPr="005E64F5">
        <w:rPr>
          <w:rFonts w:ascii="Times New Roman" w:hAnsi="Times New Roman" w:cs="Times New Roman"/>
          <w:sz w:val="28"/>
          <w:szCs w:val="28"/>
        </w:rPr>
        <w:t xml:space="preserve">Большую организационную и методическую помощь </w:t>
      </w:r>
      <w:r w:rsidR="00B71183">
        <w:rPr>
          <w:rFonts w:ascii="Times New Roman" w:hAnsi="Times New Roman" w:cs="Times New Roman"/>
          <w:sz w:val="28"/>
          <w:szCs w:val="28"/>
        </w:rPr>
        <w:t>на протяжении всего 2020</w:t>
      </w:r>
      <w:r w:rsidR="00863FAB">
        <w:rPr>
          <w:rFonts w:ascii="Times New Roman" w:hAnsi="Times New Roman" w:cs="Times New Roman"/>
          <w:sz w:val="28"/>
          <w:szCs w:val="28"/>
        </w:rPr>
        <w:t xml:space="preserve"> года </w:t>
      </w:r>
      <w:r w:rsidR="00916337">
        <w:rPr>
          <w:rFonts w:ascii="Times New Roman" w:hAnsi="Times New Roman" w:cs="Times New Roman"/>
          <w:sz w:val="28"/>
          <w:szCs w:val="28"/>
        </w:rPr>
        <w:t xml:space="preserve">(впрочем, как и в предыдущие годы) </w:t>
      </w:r>
      <w:r w:rsidRPr="005E64F5">
        <w:rPr>
          <w:rFonts w:ascii="Times New Roman" w:hAnsi="Times New Roman" w:cs="Times New Roman"/>
          <w:sz w:val="28"/>
          <w:szCs w:val="28"/>
        </w:rPr>
        <w:t>оказ</w:t>
      </w:r>
      <w:r w:rsidR="00863FAB">
        <w:rPr>
          <w:rFonts w:ascii="Times New Roman" w:hAnsi="Times New Roman" w:cs="Times New Roman"/>
          <w:sz w:val="28"/>
          <w:szCs w:val="28"/>
        </w:rPr>
        <w:t>ыв</w:t>
      </w:r>
      <w:r w:rsidRPr="005E64F5">
        <w:rPr>
          <w:rFonts w:ascii="Times New Roman" w:hAnsi="Times New Roman" w:cs="Times New Roman"/>
          <w:sz w:val="28"/>
          <w:szCs w:val="28"/>
        </w:rPr>
        <w:t xml:space="preserve">али сотрудники аппарата Общественной палаты Югры и лично Ирина Ивановна Максимова, которая регулярно бывает в Нижневартовске и делится с нами ценным опытом. Благодарим коллег за открытость и всегда исчерпывающие консультации. </w:t>
      </w:r>
    </w:p>
    <w:p w:rsidR="005E64F5" w:rsidRDefault="005E64F5"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Впрочем, взаимодействие с коллегами из окружной Общественной палаты не исчерпывается только лишь консультативной помощью. Все материалы заседаний городской Общественной палаты (повестки, протоколы и др.) направляются в адрес аппарата Общественной палаты Югры. Также коллеги из округа информируются о материалах, </w:t>
      </w:r>
      <w:r w:rsidR="00E74F5D">
        <w:rPr>
          <w:rFonts w:ascii="Times New Roman" w:hAnsi="Times New Roman" w:cs="Times New Roman"/>
          <w:sz w:val="28"/>
          <w:szCs w:val="28"/>
        </w:rPr>
        <w:t xml:space="preserve">освещающих работу городской Общественной палаты в местных и окружных СМИ. </w:t>
      </w:r>
    </w:p>
    <w:p w:rsidR="009D62BD" w:rsidRPr="009D62BD" w:rsidRDefault="009D62BD" w:rsidP="009D62BD">
      <w:pPr>
        <w:ind w:firstLine="567"/>
        <w:jc w:val="both"/>
        <w:rPr>
          <w:rFonts w:ascii="Times New Roman" w:hAnsi="Times New Roman" w:cs="Times New Roman"/>
          <w:sz w:val="28"/>
          <w:szCs w:val="28"/>
        </w:rPr>
      </w:pPr>
      <w:r>
        <w:rPr>
          <w:rFonts w:ascii="Times New Roman" w:hAnsi="Times New Roman" w:cs="Times New Roman"/>
          <w:sz w:val="28"/>
          <w:szCs w:val="28"/>
        </w:rPr>
        <w:t xml:space="preserve">Новой формой сотрудничества региональной и муниципальной Общественных палат стали мероприятия по проведению </w:t>
      </w:r>
      <w:r w:rsidRPr="009D62BD">
        <w:rPr>
          <w:rFonts w:ascii="Times New Roman" w:hAnsi="Times New Roman" w:cs="Times New Roman"/>
          <w:sz w:val="28"/>
          <w:szCs w:val="28"/>
        </w:rPr>
        <w:t>общественн</w:t>
      </w:r>
      <w:r>
        <w:rPr>
          <w:rFonts w:ascii="Times New Roman" w:hAnsi="Times New Roman" w:cs="Times New Roman"/>
          <w:sz w:val="28"/>
          <w:szCs w:val="28"/>
        </w:rPr>
        <w:t xml:space="preserve">ого </w:t>
      </w:r>
      <w:r w:rsidRPr="009D62BD">
        <w:rPr>
          <w:rFonts w:ascii="Times New Roman" w:hAnsi="Times New Roman" w:cs="Times New Roman"/>
          <w:sz w:val="28"/>
          <w:szCs w:val="28"/>
        </w:rPr>
        <w:t>контрол</w:t>
      </w:r>
      <w:r>
        <w:rPr>
          <w:rFonts w:ascii="Times New Roman" w:hAnsi="Times New Roman" w:cs="Times New Roman"/>
          <w:sz w:val="28"/>
          <w:szCs w:val="28"/>
        </w:rPr>
        <w:t>я</w:t>
      </w:r>
      <w:r w:rsidRPr="009D62BD">
        <w:rPr>
          <w:rFonts w:ascii="Times New Roman" w:hAnsi="Times New Roman" w:cs="Times New Roman"/>
          <w:sz w:val="28"/>
          <w:szCs w:val="28"/>
        </w:rPr>
        <w:t xml:space="preserve"> на объектах, введенных в эксплуатацию</w:t>
      </w:r>
      <w:r>
        <w:rPr>
          <w:rFonts w:ascii="Times New Roman" w:hAnsi="Times New Roman" w:cs="Times New Roman"/>
          <w:sz w:val="28"/>
          <w:szCs w:val="28"/>
        </w:rPr>
        <w:t xml:space="preserve"> </w:t>
      </w:r>
      <w:r w:rsidRPr="009D62BD">
        <w:rPr>
          <w:rFonts w:ascii="Times New Roman" w:hAnsi="Times New Roman" w:cs="Times New Roman"/>
          <w:sz w:val="28"/>
          <w:szCs w:val="28"/>
        </w:rPr>
        <w:t>в 2019 году</w:t>
      </w:r>
      <w:r>
        <w:rPr>
          <w:rFonts w:ascii="Times New Roman" w:hAnsi="Times New Roman" w:cs="Times New Roman"/>
          <w:sz w:val="28"/>
          <w:szCs w:val="28"/>
        </w:rPr>
        <w:t>,</w:t>
      </w:r>
      <w:r w:rsidRPr="009D62BD">
        <w:rPr>
          <w:rFonts w:ascii="Times New Roman" w:hAnsi="Times New Roman" w:cs="Times New Roman"/>
          <w:sz w:val="28"/>
          <w:szCs w:val="28"/>
        </w:rPr>
        <w:t xml:space="preserve"> с целью проверки на соответствие требованиям по</w:t>
      </w:r>
      <w:r>
        <w:rPr>
          <w:rFonts w:ascii="Times New Roman" w:hAnsi="Times New Roman" w:cs="Times New Roman"/>
          <w:sz w:val="28"/>
          <w:szCs w:val="28"/>
        </w:rPr>
        <w:t xml:space="preserve"> </w:t>
      </w:r>
      <w:r w:rsidRPr="009D62BD">
        <w:rPr>
          <w:rFonts w:ascii="Times New Roman" w:hAnsi="Times New Roman" w:cs="Times New Roman"/>
          <w:sz w:val="28"/>
          <w:szCs w:val="28"/>
        </w:rPr>
        <w:t>доступности для людей с инвалидностью.</w:t>
      </w:r>
      <w:r>
        <w:rPr>
          <w:rFonts w:ascii="Times New Roman" w:hAnsi="Times New Roman" w:cs="Times New Roman"/>
          <w:sz w:val="28"/>
          <w:szCs w:val="28"/>
        </w:rPr>
        <w:t xml:space="preserve"> В 2020 году проверили два таких объекта. Это жилой дом по адресу: ул. Салманова, 5 и торговый центр «Декорадо». По итогам проверок были составлены акты общественного контроля.  </w:t>
      </w:r>
    </w:p>
    <w:p w:rsidR="00E74F5D" w:rsidRDefault="00E74F5D"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Добавим, что члены Общественной палаты г. Нижневартовска регулярно принимают участие в мероприятиях, проводимых окружной Общественной палатой, как очно, так и по видеосвязи.     </w:t>
      </w:r>
    </w:p>
    <w:p w:rsidR="003920F8" w:rsidRPr="0035604B" w:rsidRDefault="003920F8" w:rsidP="003920F8">
      <w:pPr>
        <w:ind w:firstLine="567"/>
        <w:jc w:val="center"/>
        <w:rPr>
          <w:rFonts w:ascii="Times New Roman" w:hAnsi="Times New Roman" w:cs="Times New Roman"/>
          <w:b/>
          <w:sz w:val="28"/>
          <w:szCs w:val="28"/>
        </w:rPr>
      </w:pPr>
      <w:r w:rsidRPr="0035604B">
        <w:rPr>
          <w:rFonts w:ascii="Times New Roman" w:hAnsi="Times New Roman" w:cs="Times New Roman"/>
          <w:b/>
          <w:sz w:val="28"/>
          <w:szCs w:val="28"/>
        </w:rPr>
        <w:lastRenderedPageBreak/>
        <w:t>Глава 2. Информационное пространство и взаимодействие Общественной палаты города Нижневартовска со средствами массовой информации</w:t>
      </w:r>
    </w:p>
    <w:p w:rsidR="00F90FAB" w:rsidRDefault="00F90FAB" w:rsidP="003920F8">
      <w:pPr>
        <w:ind w:firstLine="567"/>
        <w:jc w:val="both"/>
        <w:rPr>
          <w:rFonts w:ascii="Times New Roman" w:hAnsi="Times New Roman" w:cs="Times New Roman"/>
          <w:sz w:val="28"/>
          <w:szCs w:val="28"/>
        </w:rPr>
      </w:pPr>
      <w:r w:rsidRPr="00F90FAB">
        <w:rPr>
          <w:rFonts w:ascii="Times New Roman" w:hAnsi="Times New Roman" w:cs="Times New Roman"/>
          <w:sz w:val="28"/>
          <w:szCs w:val="28"/>
        </w:rPr>
        <w:t xml:space="preserve">Средства массовой информации и цифровые технологии играют в современном </w:t>
      </w:r>
      <w:r>
        <w:rPr>
          <w:rFonts w:ascii="Times New Roman" w:hAnsi="Times New Roman" w:cs="Times New Roman"/>
          <w:sz w:val="28"/>
          <w:szCs w:val="28"/>
        </w:rPr>
        <w:t>о</w:t>
      </w:r>
      <w:r w:rsidRPr="00F90FAB">
        <w:rPr>
          <w:rFonts w:ascii="Times New Roman" w:hAnsi="Times New Roman" w:cs="Times New Roman"/>
          <w:sz w:val="28"/>
          <w:szCs w:val="28"/>
        </w:rPr>
        <w:t>бществе ключевую роль, пос</w:t>
      </w:r>
      <w:r>
        <w:rPr>
          <w:rFonts w:ascii="Times New Roman" w:hAnsi="Times New Roman" w:cs="Times New Roman"/>
          <w:sz w:val="28"/>
          <w:szCs w:val="28"/>
        </w:rPr>
        <w:t>кольку являются не только кана</w:t>
      </w:r>
      <w:r w:rsidRPr="00F90FAB">
        <w:rPr>
          <w:rFonts w:ascii="Times New Roman" w:hAnsi="Times New Roman" w:cs="Times New Roman"/>
          <w:sz w:val="28"/>
          <w:szCs w:val="28"/>
        </w:rPr>
        <w:t xml:space="preserve">лами коммуникации, но и широким полем для гражданской активности. </w:t>
      </w:r>
    </w:p>
    <w:p w:rsidR="004547A1" w:rsidRDefault="00B71183" w:rsidP="004547A1">
      <w:pPr>
        <w:ind w:firstLine="567"/>
        <w:jc w:val="both"/>
        <w:rPr>
          <w:rFonts w:ascii="Times New Roman" w:hAnsi="Times New Roman" w:cs="Times New Roman"/>
          <w:sz w:val="28"/>
          <w:szCs w:val="28"/>
        </w:rPr>
      </w:pPr>
      <w:r>
        <w:rPr>
          <w:rFonts w:ascii="Times New Roman" w:hAnsi="Times New Roman" w:cs="Times New Roman"/>
          <w:sz w:val="28"/>
          <w:szCs w:val="28"/>
        </w:rPr>
        <w:t>В течение 2020</w:t>
      </w:r>
      <w:r w:rsidR="004547A1" w:rsidRPr="00F90FAB">
        <w:rPr>
          <w:rFonts w:ascii="Times New Roman" w:hAnsi="Times New Roman" w:cs="Times New Roman"/>
          <w:sz w:val="28"/>
          <w:szCs w:val="28"/>
        </w:rPr>
        <w:t xml:space="preserve"> г</w:t>
      </w:r>
      <w:r w:rsidR="004547A1">
        <w:rPr>
          <w:rFonts w:ascii="Times New Roman" w:hAnsi="Times New Roman" w:cs="Times New Roman"/>
          <w:sz w:val="28"/>
          <w:szCs w:val="28"/>
        </w:rPr>
        <w:t>ода</w:t>
      </w:r>
      <w:r w:rsidR="004547A1" w:rsidRPr="00F90FAB">
        <w:rPr>
          <w:rFonts w:ascii="Times New Roman" w:hAnsi="Times New Roman" w:cs="Times New Roman"/>
          <w:sz w:val="28"/>
          <w:szCs w:val="28"/>
        </w:rPr>
        <w:t xml:space="preserve"> </w:t>
      </w:r>
      <w:r w:rsidR="004547A1">
        <w:rPr>
          <w:rFonts w:ascii="Times New Roman" w:hAnsi="Times New Roman" w:cs="Times New Roman"/>
          <w:sz w:val="28"/>
          <w:szCs w:val="28"/>
        </w:rPr>
        <w:t>и</w:t>
      </w:r>
      <w:r w:rsidR="004547A1" w:rsidRPr="003920F8">
        <w:rPr>
          <w:rFonts w:ascii="Times New Roman" w:hAnsi="Times New Roman" w:cs="Times New Roman"/>
          <w:sz w:val="28"/>
          <w:szCs w:val="28"/>
        </w:rPr>
        <w:t>нформационное обеспечение деятельности Общественной палаты осуществля</w:t>
      </w:r>
      <w:r w:rsidR="004547A1">
        <w:rPr>
          <w:rFonts w:ascii="Times New Roman" w:hAnsi="Times New Roman" w:cs="Times New Roman"/>
          <w:sz w:val="28"/>
          <w:szCs w:val="28"/>
        </w:rPr>
        <w:t>лось</w:t>
      </w:r>
      <w:r w:rsidR="004547A1" w:rsidRPr="003920F8">
        <w:rPr>
          <w:rFonts w:ascii="Times New Roman" w:hAnsi="Times New Roman" w:cs="Times New Roman"/>
          <w:sz w:val="28"/>
          <w:szCs w:val="28"/>
        </w:rPr>
        <w:t xml:space="preserve"> посредством</w:t>
      </w:r>
      <w:r w:rsidR="004547A1">
        <w:rPr>
          <w:rFonts w:ascii="Times New Roman" w:hAnsi="Times New Roman" w:cs="Times New Roman"/>
          <w:sz w:val="28"/>
          <w:szCs w:val="28"/>
        </w:rPr>
        <w:t xml:space="preserve"> официального сайта органов местного самоуправления города Нижневартовска, а также страниц в социальных сетях. </w:t>
      </w:r>
    </w:p>
    <w:p w:rsidR="00DF493E" w:rsidRPr="00DF493E" w:rsidRDefault="00D82DBF" w:rsidP="00DF493E">
      <w:pPr>
        <w:ind w:firstLine="567"/>
        <w:jc w:val="both"/>
        <w:rPr>
          <w:rFonts w:ascii="Times New Roman" w:hAnsi="Times New Roman" w:cs="Times New Roman"/>
          <w:sz w:val="28"/>
          <w:szCs w:val="28"/>
        </w:rPr>
      </w:pPr>
      <w:r w:rsidRPr="00DF493E">
        <w:rPr>
          <w:rFonts w:ascii="Times New Roman" w:hAnsi="Times New Roman" w:cs="Times New Roman"/>
          <w:sz w:val="28"/>
          <w:szCs w:val="28"/>
        </w:rPr>
        <w:t>На</w:t>
      </w:r>
      <w:r>
        <w:rPr>
          <w:rFonts w:ascii="Times New Roman" w:hAnsi="Times New Roman" w:cs="Times New Roman"/>
          <w:sz w:val="28"/>
          <w:szCs w:val="28"/>
        </w:rPr>
        <w:t xml:space="preserve"> главной странице </w:t>
      </w:r>
      <w:r w:rsidRPr="00DF493E">
        <w:rPr>
          <w:rFonts w:ascii="Times New Roman" w:hAnsi="Times New Roman" w:cs="Times New Roman"/>
          <w:sz w:val="28"/>
          <w:szCs w:val="28"/>
        </w:rPr>
        <w:t>сайт</w:t>
      </w:r>
      <w:r>
        <w:rPr>
          <w:rFonts w:ascii="Times New Roman" w:hAnsi="Times New Roman" w:cs="Times New Roman"/>
          <w:sz w:val="28"/>
          <w:szCs w:val="28"/>
        </w:rPr>
        <w:t>а</w:t>
      </w:r>
      <w:r w:rsidRPr="00DF493E">
        <w:rPr>
          <w:rFonts w:ascii="Times New Roman" w:hAnsi="Times New Roman" w:cs="Times New Roman"/>
          <w:sz w:val="28"/>
          <w:szCs w:val="28"/>
        </w:rPr>
        <w:t xml:space="preserve"> органов местного самоуправления города Нижневартовска</w:t>
      </w:r>
      <w:r>
        <w:rPr>
          <w:rFonts w:ascii="Times New Roman" w:hAnsi="Times New Roman" w:cs="Times New Roman"/>
          <w:sz w:val="28"/>
          <w:szCs w:val="28"/>
        </w:rPr>
        <w:t xml:space="preserve"> (</w:t>
      </w:r>
      <w:r>
        <w:rPr>
          <w:rFonts w:ascii="Times New Roman" w:hAnsi="Times New Roman" w:cs="Times New Roman"/>
          <w:sz w:val="28"/>
          <w:szCs w:val="28"/>
          <w:lang w:val="en-US"/>
        </w:rPr>
        <w:t>n</w:t>
      </w:r>
      <w:r w:rsidRPr="00B75B91">
        <w:rPr>
          <w:rFonts w:ascii="Times New Roman" w:hAnsi="Times New Roman" w:cs="Times New Roman"/>
          <w:sz w:val="28"/>
          <w:szCs w:val="28"/>
        </w:rPr>
        <w:t>-</w:t>
      </w:r>
      <w:r>
        <w:rPr>
          <w:rFonts w:ascii="Times New Roman" w:hAnsi="Times New Roman" w:cs="Times New Roman"/>
          <w:sz w:val="28"/>
          <w:szCs w:val="28"/>
          <w:lang w:val="en-US"/>
        </w:rPr>
        <w:t>vartovsk</w:t>
      </w:r>
      <w:r w:rsidRPr="00B75B91">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r w:rsidR="004547A1">
        <w:rPr>
          <w:rFonts w:ascii="Times New Roman" w:hAnsi="Times New Roman" w:cs="Times New Roman"/>
          <w:sz w:val="28"/>
          <w:szCs w:val="28"/>
        </w:rPr>
        <w:t>раз</w:t>
      </w:r>
      <w:r w:rsidR="00DF493E" w:rsidRPr="00DF493E">
        <w:rPr>
          <w:rFonts w:ascii="Times New Roman" w:hAnsi="Times New Roman" w:cs="Times New Roman"/>
          <w:sz w:val="28"/>
          <w:szCs w:val="28"/>
        </w:rPr>
        <w:t>мещен баннер «Общественная палата»</w:t>
      </w:r>
      <w:r>
        <w:rPr>
          <w:rFonts w:ascii="Times New Roman" w:hAnsi="Times New Roman" w:cs="Times New Roman"/>
          <w:sz w:val="28"/>
          <w:szCs w:val="28"/>
        </w:rPr>
        <w:t>.</w:t>
      </w:r>
      <w:r w:rsidR="00DF493E" w:rsidRPr="00DF493E">
        <w:rPr>
          <w:rFonts w:ascii="Times New Roman" w:hAnsi="Times New Roman" w:cs="Times New Roman"/>
          <w:sz w:val="28"/>
          <w:szCs w:val="28"/>
        </w:rPr>
        <w:t xml:space="preserve"> </w:t>
      </w:r>
      <w:r>
        <w:rPr>
          <w:rFonts w:ascii="Times New Roman" w:hAnsi="Times New Roman" w:cs="Times New Roman"/>
          <w:sz w:val="28"/>
          <w:szCs w:val="28"/>
        </w:rPr>
        <w:t>Кликнув на него</w:t>
      </w:r>
      <w:r w:rsidR="00DF493E">
        <w:rPr>
          <w:rFonts w:ascii="Times New Roman" w:hAnsi="Times New Roman" w:cs="Times New Roman"/>
          <w:sz w:val="28"/>
          <w:szCs w:val="28"/>
        </w:rPr>
        <w:t xml:space="preserve">, любой гражданин получает возможность познакомиться с официальными документами, составом палаты, планом ее работы, материалами заседаний, экспертной деятельностью, мероприятиями общественного контроля, докладами о деятельности палаты, контактной информацией. </w:t>
      </w:r>
    </w:p>
    <w:p w:rsidR="005D5AF6" w:rsidRDefault="005D5AF6" w:rsidP="003920F8">
      <w:pPr>
        <w:ind w:firstLine="567"/>
        <w:jc w:val="both"/>
        <w:rPr>
          <w:rFonts w:ascii="Times New Roman" w:hAnsi="Times New Roman" w:cs="Times New Roman"/>
          <w:sz w:val="28"/>
          <w:szCs w:val="28"/>
        </w:rPr>
      </w:pPr>
      <w:r>
        <w:rPr>
          <w:rFonts w:ascii="Times New Roman" w:hAnsi="Times New Roman" w:cs="Times New Roman"/>
          <w:sz w:val="28"/>
          <w:szCs w:val="28"/>
        </w:rPr>
        <w:t>В разделе «Новости» н</w:t>
      </w:r>
      <w:r w:rsidRPr="005D5AF6">
        <w:rPr>
          <w:rFonts w:ascii="Times New Roman" w:hAnsi="Times New Roman" w:cs="Times New Roman"/>
          <w:sz w:val="28"/>
          <w:szCs w:val="28"/>
        </w:rPr>
        <w:t xml:space="preserve">а официальном сайте органов местного самоуправления города Нижневартовска </w:t>
      </w:r>
      <w:r>
        <w:rPr>
          <w:rFonts w:ascii="Times New Roman" w:hAnsi="Times New Roman" w:cs="Times New Roman"/>
          <w:sz w:val="28"/>
          <w:szCs w:val="28"/>
        </w:rPr>
        <w:t>регулярно публикуется информация о работе О</w:t>
      </w:r>
      <w:r w:rsidR="00B71183">
        <w:rPr>
          <w:rFonts w:ascii="Times New Roman" w:hAnsi="Times New Roman" w:cs="Times New Roman"/>
          <w:sz w:val="28"/>
          <w:szCs w:val="28"/>
        </w:rPr>
        <w:t>бщественной палаты. Так, за 2020</w:t>
      </w:r>
      <w:r>
        <w:rPr>
          <w:rFonts w:ascii="Times New Roman" w:hAnsi="Times New Roman" w:cs="Times New Roman"/>
          <w:sz w:val="28"/>
          <w:szCs w:val="28"/>
        </w:rPr>
        <w:t xml:space="preserve"> год </w:t>
      </w:r>
      <w:r w:rsidR="004547A1">
        <w:rPr>
          <w:rFonts w:ascii="Times New Roman" w:hAnsi="Times New Roman" w:cs="Times New Roman"/>
          <w:sz w:val="28"/>
          <w:szCs w:val="28"/>
        </w:rPr>
        <w:t>на этом ресурсе</w:t>
      </w:r>
      <w:r w:rsidR="00B75B91">
        <w:rPr>
          <w:rFonts w:ascii="Times New Roman" w:hAnsi="Times New Roman" w:cs="Times New Roman"/>
          <w:sz w:val="28"/>
          <w:szCs w:val="28"/>
        </w:rPr>
        <w:t xml:space="preserve"> опубликовано </w:t>
      </w:r>
      <w:r w:rsidR="00D82DBF">
        <w:rPr>
          <w:rFonts w:ascii="Times New Roman" w:hAnsi="Times New Roman" w:cs="Times New Roman"/>
          <w:sz w:val="28"/>
          <w:szCs w:val="28"/>
        </w:rPr>
        <w:t xml:space="preserve">более </w:t>
      </w:r>
      <w:r w:rsidR="00B71183">
        <w:rPr>
          <w:rFonts w:ascii="Times New Roman" w:hAnsi="Times New Roman" w:cs="Times New Roman"/>
          <w:sz w:val="28"/>
          <w:szCs w:val="28"/>
        </w:rPr>
        <w:t>3</w:t>
      </w:r>
      <w:r w:rsidR="00DC2FD1">
        <w:rPr>
          <w:rFonts w:ascii="Times New Roman" w:hAnsi="Times New Roman" w:cs="Times New Roman"/>
          <w:sz w:val="28"/>
          <w:szCs w:val="28"/>
        </w:rPr>
        <w:t>0</w:t>
      </w:r>
      <w:r w:rsidR="004547A1">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информационных </w:t>
      </w:r>
      <w:r w:rsidR="00B75B91" w:rsidRPr="00B75B91">
        <w:rPr>
          <w:rFonts w:ascii="Times New Roman" w:hAnsi="Times New Roman" w:cs="Times New Roman"/>
          <w:sz w:val="28"/>
          <w:szCs w:val="28"/>
        </w:rPr>
        <w:t>материалов</w:t>
      </w:r>
      <w:r>
        <w:rPr>
          <w:rFonts w:ascii="Times New Roman" w:hAnsi="Times New Roman" w:cs="Times New Roman"/>
          <w:sz w:val="28"/>
          <w:szCs w:val="28"/>
        </w:rPr>
        <w:t xml:space="preserve"> о работе Общественной палаты</w:t>
      </w:r>
      <w:r w:rsidR="004547A1">
        <w:rPr>
          <w:rFonts w:ascii="Times New Roman" w:hAnsi="Times New Roman" w:cs="Times New Roman"/>
          <w:sz w:val="28"/>
          <w:szCs w:val="28"/>
        </w:rPr>
        <w:t xml:space="preserve"> и ее членов</w:t>
      </w:r>
      <w:r>
        <w:rPr>
          <w:rFonts w:ascii="Times New Roman" w:hAnsi="Times New Roman" w:cs="Times New Roman"/>
          <w:sz w:val="28"/>
          <w:szCs w:val="28"/>
        </w:rPr>
        <w:t xml:space="preserve">.   </w:t>
      </w:r>
    </w:p>
    <w:p w:rsidR="00F90FAB" w:rsidRDefault="003F3540" w:rsidP="003920F8">
      <w:pPr>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этого, о </w:t>
      </w:r>
      <w:r w:rsidR="003869A0">
        <w:rPr>
          <w:rFonts w:ascii="Times New Roman" w:hAnsi="Times New Roman" w:cs="Times New Roman"/>
          <w:sz w:val="28"/>
          <w:szCs w:val="28"/>
        </w:rPr>
        <w:t>деятельности</w:t>
      </w:r>
      <w:r>
        <w:rPr>
          <w:rFonts w:ascii="Times New Roman" w:hAnsi="Times New Roman" w:cs="Times New Roman"/>
          <w:sz w:val="28"/>
          <w:szCs w:val="28"/>
        </w:rPr>
        <w:t xml:space="preserve"> Общественной палаты горожане могут узнать из социальных сетей. </w:t>
      </w:r>
      <w:r w:rsidR="00F90FAB">
        <w:rPr>
          <w:rFonts w:ascii="Times New Roman" w:hAnsi="Times New Roman" w:cs="Times New Roman"/>
          <w:sz w:val="28"/>
          <w:szCs w:val="28"/>
        </w:rPr>
        <w:t xml:space="preserve">И не просто узнать, а включиться в обсуждение той или иной проблемы. </w:t>
      </w:r>
      <w:r w:rsidR="00F90FAB" w:rsidRPr="00F90FAB">
        <w:rPr>
          <w:rFonts w:ascii="Times New Roman" w:hAnsi="Times New Roman" w:cs="Times New Roman"/>
          <w:sz w:val="28"/>
          <w:szCs w:val="28"/>
        </w:rPr>
        <w:t xml:space="preserve">Ведь </w:t>
      </w:r>
      <w:r w:rsidR="00234081">
        <w:rPr>
          <w:rFonts w:ascii="Times New Roman" w:hAnsi="Times New Roman" w:cs="Times New Roman"/>
          <w:sz w:val="28"/>
          <w:szCs w:val="28"/>
        </w:rPr>
        <w:t>сегодня</w:t>
      </w:r>
      <w:r w:rsidR="00F90FAB" w:rsidRPr="00F90FAB">
        <w:rPr>
          <w:rFonts w:ascii="Times New Roman" w:hAnsi="Times New Roman" w:cs="Times New Roman"/>
          <w:sz w:val="28"/>
          <w:szCs w:val="28"/>
        </w:rPr>
        <w:t xml:space="preserve"> социальные сети – это </w:t>
      </w:r>
      <w:r w:rsidR="00F90FAB">
        <w:rPr>
          <w:rFonts w:ascii="Times New Roman" w:hAnsi="Times New Roman" w:cs="Times New Roman"/>
          <w:sz w:val="28"/>
          <w:szCs w:val="28"/>
        </w:rPr>
        <w:t>уникальная</w:t>
      </w:r>
      <w:r w:rsidR="00F90FAB" w:rsidRPr="00F90FAB">
        <w:rPr>
          <w:rFonts w:ascii="Times New Roman" w:hAnsi="Times New Roman" w:cs="Times New Roman"/>
          <w:sz w:val="28"/>
          <w:szCs w:val="28"/>
        </w:rPr>
        <w:t xml:space="preserve"> платформа</w:t>
      </w:r>
      <w:r w:rsidR="00F90FAB">
        <w:rPr>
          <w:rFonts w:ascii="Times New Roman" w:hAnsi="Times New Roman" w:cs="Times New Roman"/>
          <w:sz w:val="28"/>
          <w:szCs w:val="28"/>
        </w:rPr>
        <w:t xml:space="preserve"> для </w:t>
      </w:r>
      <w:r w:rsidR="00F90FAB" w:rsidRPr="00F90FAB">
        <w:rPr>
          <w:rFonts w:ascii="Times New Roman" w:hAnsi="Times New Roman" w:cs="Times New Roman"/>
          <w:sz w:val="28"/>
          <w:szCs w:val="28"/>
        </w:rPr>
        <w:t>диалог</w:t>
      </w:r>
      <w:r w:rsidR="00F90FAB">
        <w:rPr>
          <w:rFonts w:ascii="Times New Roman" w:hAnsi="Times New Roman" w:cs="Times New Roman"/>
          <w:sz w:val="28"/>
          <w:szCs w:val="28"/>
        </w:rPr>
        <w:t>а</w:t>
      </w:r>
      <w:r w:rsidR="00234081">
        <w:rPr>
          <w:rFonts w:ascii="Times New Roman" w:hAnsi="Times New Roman" w:cs="Times New Roman"/>
          <w:sz w:val="28"/>
          <w:szCs w:val="28"/>
        </w:rPr>
        <w:t xml:space="preserve">. Неслучайно именно через социальные сети в Общественную палату города Нижневартовска поступает большинство обращений. </w:t>
      </w:r>
    </w:p>
    <w:p w:rsidR="003F3540" w:rsidRDefault="003F3540" w:rsidP="003920F8">
      <w:pPr>
        <w:ind w:firstLine="567"/>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публичные страницы функционируют в </w:t>
      </w:r>
      <w:r w:rsidR="00D82DBF">
        <w:rPr>
          <w:rFonts w:ascii="Times New Roman" w:hAnsi="Times New Roman" w:cs="Times New Roman"/>
          <w:sz w:val="28"/>
          <w:szCs w:val="28"/>
        </w:rPr>
        <w:t>«Ин</w:t>
      </w:r>
      <w:r w:rsidR="00B71183">
        <w:rPr>
          <w:rFonts w:ascii="Times New Roman" w:hAnsi="Times New Roman" w:cs="Times New Roman"/>
          <w:sz w:val="28"/>
          <w:szCs w:val="28"/>
        </w:rPr>
        <w:t>стаграме», «ВКонтакте», «Фейсбуке» и «Одноклассниках». За 2020</w:t>
      </w:r>
      <w:r>
        <w:rPr>
          <w:rFonts w:ascii="Times New Roman" w:hAnsi="Times New Roman" w:cs="Times New Roman"/>
          <w:sz w:val="28"/>
          <w:szCs w:val="28"/>
        </w:rPr>
        <w:t xml:space="preserve"> го</w:t>
      </w:r>
      <w:r w:rsidR="00617E3D">
        <w:rPr>
          <w:rFonts w:ascii="Times New Roman" w:hAnsi="Times New Roman" w:cs="Times New Roman"/>
          <w:sz w:val="28"/>
          <w:szCs w:val="28"/>
        </w:rPr>
        <w:t>д</w:t>
      </w:r>
      <w:r>
        <w:rPr>
          <w:rFonts w:ascii="Times New Roman" w:hAnsi="Times New Roman" w:cs="Times New Roman"/>
          <w:sz w:val="28"/>
          <w:szCs w:val="28"/>
        </w:rPr>
        <w:t xml:space="preserve"> в социальных с</w:t>
      </w:r>
      <w:r w:rsidR="00B71183">
        <w:rPr>
          <w:rFonts w:ascii="Times New Roman" w:hAnsi="Times New Roman" w:cs="Times New Roman"/>
          <w:sz w:val="28"/>
          <w:szCs w:val="28"/>
        </w:rPr>
        <w:t>етях опубликовано более 100</w:t>
      </w:r>
      <w:r>
        <w:rPr>
          <w:rFonts w:ascii="Times New Roman" w:hAnsi="Times New Roman" w:cs="Times New Roman"/>
          <w:sz w:val="28"/>
          <w:szCs w:val="28"/>
        </w:rPr>
        <w:t xml:space="preserve"> материалов</w:t>
      </w:r>
      <w:r w:rsidR="007F3227">
        <w:rPr>
          <w:rFonts w:ascii="Times New Roman" w:hAnsi="Times New Roman" w:cs="Times New Roman"/>
          <w:sz w:val="28"/>
          <w:szCs w:val="28"/>
        </w:rPr>
        <w:t xml:space="preserve">, касающихся деятельности членов Общественной палаты. </w:t>
      </w:r>
      <w:r>
        <w:rPr>
          <w:rFonts w:ascii="Times New Roman" w:hAnsi="Times New Roman" w:cs="Times New Roman"/>
          <w:sz w:val="28"/>
          <w:szCs w:val="28"/>
        </w:rPr>
        <w:t xml:space="preserve"> </w:t>
      </w:r>
    </w:p>
    <w:p w:rsidR="002F6D3D" w:rsidRDefault="007F3227" w:rsidP="003920F8">
      <w:pPr>
        <w:ind w:firstLine="567"/>
        <w:jc w:val="both"/>
        <w:rPr>
          <w:rFonts w:ascii="Times New Roman" w:hAnsi="Times New Roman" w:cs="Times New Roman"/>
          <w:sz w:val="28"/>
          <w:szCs w:val="28"/>
        </w:rPr>
      </w:pPr>
      <w:r>
        <w:rPr>
          <w:rFonts w:ascii="Times New Roman" w:hAnsi="Times New Roman" w:cs="Times New Roman"/>
          <w:sz w:val="28"/>
          <w:szCs w:val="28"/>
        </w:rPr>
        <w:t xml:space="preserve">Общественная палата города Нижневартовска сотрудничает со всеми городскими СМИ. Но наиболее эффективно – с телеканалами </w:t>
      </w:r>
      <w:r w:rsidR="005A3380">
        <w:rPr>
          <w:rFonts w:ascii="Times New Roman" w:hAnsi="Times New Roman" w:cs="Times New Roman"/>
          <w:sz w:val="28"/>
          <w:szCs w:val="28"/>
        </w:rPr>
        <w:t>«Первый</w:t>
      </w:r>
      <w:r w:rsidR="00D82DBF">
        <w:rPr>
          <w:rFonts w:ascii="Times New Roman" w:hAnsi="Times New Roman" w:cs="Times New Roman"/>
          <w:sz w:val="28"/>
          <w:szCs w:val="28"/>
        </w:rPr>
        <w:t xml:space="preserve"> Нижневартовский», «Мегаполис»,</w:t>
      </w:r>
      <w:r w:rsidR="005A3380">
        <w:rPr>
          <w:rFonts w:ascii="Times New Roman" w:hAnsi="Times New Roman" w:cs="Times New Roman"/>
          <w:sz w:val="28"/>
          <w:szCs w:val="28"/>
        </w:rPr>
        <w:t xml:space="preserve"> «Самотлор»</w:t>
      </w:r>
      <w:r w:rsidR="00247997">
        <w:rPr>
          <w:rFonts w:ascii="Times New Roman" w:hAnsi="Times New Roman" w:cs="Times New Roman"/>
          <w:sz w:val="28"/>
          <w:szCs w:val="28"/>
        </w:rPr>
        <w:t xml:space="preserve">. </w:t>
      </w:r>
      <w:r>
        <w:rPr>
          <w:rFonts w:ascii="Times New Roman" w:hAnsi="Times New Roman" w:cs="Times New Roman"/>
          <w:sz w:val="28"/>
          <w:szCs w:val="28"/>
        </w:rPr>
        <w:t>Деятельность Общественной палаты р</w:t>
      </w:r>
      <w:r w:rsidR="003869A0">
        <w:rPr>
          <w:rFonts w:ascii="Times New Roman" w:hAnsi="Times New Roman" w:cs="Times New Roman"/>
          <w:sz w:val="28"/>
          <w:szCs w:val="28"/>
        </w:rPr>
        <w:t>егулярно освещают и региональные</w:t>
      </w:r>
      <w:r>
        <w:rPr>
          <w:rFonts w:ascii="Times New Roman" w:hAnsi="Times New Roman" w:cs="Times New Roman"/>
          <w:sz w:val="28"/>
          <w:szCs w:val="28"/>
        </w:rPr>
        <w:t xml:space="preserve"> телеканалы - «Югра» и «Югория». </w:t>
      </w:r>
      <w:r w:rsidR="002F6D3D">
        <w:rPr>
          <w:rFonts w:ascii="Times New Roman" w:hAnsi="Times New Roman" w:cs="Times New Roman"/>
          <w:sz w:val="28"/>
          <w:szCs w:val="28"/>
        </w:rPr>
        <w:t>Члены Общественной палаты не только попадают в новостную повестку дня, но и становятся гостями вечерних ток-шоу и аналитических программ</w:t>
      </w:r>
      <w:r w:rsidR="008754A5">
        <w:rPr>
          <w:rFonts w:ascii="Times New Roman" w:hAnsi="Times New Roman" w:cs="Times New Roman"/>
          <w:sz w:val="28"/>
          <w:szCs w:val="28"/>
        </w:rPr>
        <w:t xml:space="preserve"> на местных телеканалах. </w:t>
      </w:r>
      <w:r w:rsidR="002F6D3D">
        <w:rPr>
          <w:rFonts w:ascii="Times New Roman" w:hAnsi="Times New Roman" w:cs="Times New Roman"/>
          <w:sz w:val="28"/>
          <w:szCs w:val="28"/>
        </w:rPr>
        <w:t xml:space="preserve"> </w:t>
      </w:r>
    </w:p>
    <w:p w:rsidR="005A3380" w:rsidRDefault="003869A0" w:rsidP="005F5549">
      <w:pPr>
        <w:ind w:firstLine="567"/>
        <w:jc w:val="both"/>
        <w:rPr>
          <w:rFonts w:ascii="Times New Roman" w:hAnsi="Times New Roman" w:cs="Times New Roman"/>
          <w:sz w:val="28"/>
          <w:szCs w:val="28"/>
        </w:rPr>
      </w:pPr>
      <w:r>
        <w:rPr>
          <w:rFonts w:ascii="Times New Roman" w:hAnsi="Times New Roman" w:cs="Times New Roman"/>
          <w:sz w:val="28"/>
          <w:szCs w:val="28"/>
        </w:rPr>
        <w:t>Общее количество материалов, опубликованных в городских СМИ</w:t>
      </w:r>
      <w:r w:rsidR="00303CD1">
        <w:rPr>
          <w:rFonts w:ascii="Times New Roman" w:hAnsi="Times New Roman" w:cs="Times New Roman"/>
          <w:sz w:val="28"/>
          <w:szCs w:val="28"/>
        </w:rPr>
        <w:t>, превысило</w:t>
      </w:r>
      <w:r>
        <w:rPr>
          <w:rFonts w:ascii="Times New Roman" w:hAnsi="Times New Roman" w:cs="Times New Roman"/>
          <w:sz w:val="28"/>
          <w:szCs w:val="28"/>
        </w:rPr>
        <w:t xml:space="preserve"> </w:t>
      </w:r>
      <w:r w:rsidR="00303CD1">
        <w:rPr>
          <w:rFonts w:ascii="Times New Roman" w:hAnsi="Times New Roman" w:cs="Times New Roman"/>
          <w:sz w:val="28"/>
          <w:szCs w:val="28"/>
        </w:rPr>
        <w:t xml:space="preserve"> </w:t>
      </w:r>
      <w:r>
        <w:rPr>
          <w:rFonts w:ascii="Times New Roman" w:hAnsi="Times New Roman" w:cs="Times New Roman"/>
          <w:sz w:val="28"/>
          <w:szCs w:val="28"/>
        </w:rPr>
        <w:t xml:space="preserve"> </w:t>
      </w:r>
      <w:r w:rsidR="00B71183">
        <w:rPr>
          <w:rFonts w:ascii="Times New Roman" w:hAnsi="Times New Roman" w:cs="Times New Roman"/>
          <w:sz w:val="28"/>
          <w:szCs w:val="28"/>
        </w:rPr>
        <w:t>6</w:t>
      </w:r>
      <w:r w:rsidR="00303CD1">
        <w:rPr>
          <w:rFonts w:ascii="Times New Roman" w:hAnsi="Times New Roman" w:cs="Times New Roman"/>
          <w:sz w:val="28"/>
          <w:szCs w:val="28"/>
        </w:rPr>
        <w:t xml:space="preserve">0. </w:t>
      </w:r>
      <w:r w:rsidR="005A3380">
        <w:rPr>
          <w:rFonts w:ascii="Times New Roman" w:hAnsi="Times New Roman" w:cs="Times New Roman"/>
          <w:sz w:val="28"/>
          <w:szCs w:val="28"/>
        </w:rPr>
        <w:t xml:space="preserve">Однако, по мнению членов Общественной палаты, важно не количество </w:t>
      </w:r>
      <w:r w:rsidR="005A3380">
        <w:rPr>
          <w:rFonts w:ascii="Times New Roman" w:hAnsi="Times New Roman" w:cs="Times New Roman"/>
          <w:sz w:val="28"/>
          <w:szCs w:val="28"/>
        </w:rPr>
        <w:lastRenderedPageBreak/>
        <w:t xml:space="preserve">публикаций, а осознание того, что и общественники, и журналисты делают общее дело – улучшают городскую среду. </w:t>
      </w:r>
      <w:r w:rsidR="00303CD1">
        <w:rPr>
          <w:rFonts w:ascii="Times New Roman" w:hAnsi="Times New Roman" w:cs="Times New Roman"/>
          <w:sz w:val="28"/>
          <w:szCs w:val="28"/>
        </w:rPr>
        <w:t>В</w:t>
      </w:r>
      <w:r w:rsidR="00B71183">
        <w:rPr>
          <w:rFonts w:ascii="Times New Roman" w:hAnsi="Times New Roman" w:cs="Times New Roman"/>
          <w:sz w:val="28"/>
          <w:szCs w:val="28"/>
        </w:rPr>
        <w:t xml:space="preserve"> 2021</w:t>
      </w:r>
      <w:r w:rsidR="00234081">
        <w:rPr>
          <w:rFonts w:ascii="Times New Roman" w:hAnsi="Times New Roman" w:cs="Times New Roman"/>
          <w:sz w:val="28"/>
          <w:szCs w:val="28"/>
        </w:rPr>
        <w:t xml:space="preserve"> году Общественная палата города Нижневартовска</w:t>
      </w:r>
      <w:r w:rsidR="005A3380">
        <w:rPr>
          <w:rFonts w:ascii="Times New Roman" w:hAnsi="Times New Roman" w:cs="Times New Roman"/>
          <w:sz w:val="28"/>
          <w:szCs w:val="28"/>
        </w:rPr>
        <w:t xml:space="preserve"> </w:t>
      </w:r>
      <w:r w:rsidR="00DA4EA9">
        <w:rPr>
          <w:rFonts w:ascii="Times New Roman" w:hAnsi="Times New Roman" w:cs="Times New Roman"/>
          <w:sz w:val="28"/>
          <w:szCs w:val="28"/>
        </w:rPr>
        <w:t xml:space="preserve">намерена </w:t>
      </w:r>
      <w:r w:rsidR="005A3380">
        <w:rPr>
          <w:rFonts w:ascii="Times New Roman" w:hAnsi="Times New Roman" w:cs="Times New Roman"/>
          <w:sz w:val="28"/>
          <w:szCs w:val="28"/>
        </w:rPr>
        <w:t>продолжит</w:t>
      </w:r>
      <w:r w:rsidR="00DA4EA9">
        <w:rPr>
          <w:rFonts w:ascii="Times New Roman" w:hAnsi="Times New Roman" w:cs="Times New Roman"/>
          <w:sz w:val="28"/>
          <w:szCs w:val="28"/>
        </w:rPr>
        <w:t>ь</w:t>
      </w:r>
      <w:r w:rsidR="005A3380">
        <w:rPr>
          <w:rFonts w:ascii="Times New Roman" w:hAnsi="Times New Roman" w:cs="Times New Roman"/>
          <w:sz w:val="28"/>
          <w:szCs w:val="28"/>
        </w:rPr>
        <w:t xml:space="preserve"> тесное сотрудничество со средствами массовой информации.</w:t>
      </w:r>
      <w:r w:rsidR="00DA4EA9">
        <w:rPr>
          <w:rFonts w:ascii="Times New Roman" w:hAnsi="Times New Roman" w:cs="Times New Roman"/>
          <w:sz w:val="28"/>
          <w:szCs w:val="28"/>
        </w:rPr>
        <w:t xml:space="preserve"> </w:t>
      </w:r>
    </w:p>
    <w:p w:rsidR="008754A5" w:rsidRDefault="008754A5"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3E65BA" w:rsidRDefault="003E65BA"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82DBF" w:rsidRDefault="00D82DBF" w:rsidP="00234081">
      <w:pPr>
        <w:ind w:firstLine="567"/>
        <w:jc w:val="center"/>
        <w:rPr>
          <w:rFonts w:ascii="Times New Roman" w:hAnsi="Times New Roman" w:cs="Times New Roman"/>
          <w:b/>
          <w:sz w:val="28"/>
          <w:szCs w:val="28"/>
        </w:rPr>
      </w:pPr>
    </w:p>
    <w:p w:rsidR="00D82DBF" w:rsidRDefault="00D82DBF" w:rsidP="00234081">
      <w:pPr>
        <w:ind w:firstLine="567"/>
        <w:jc w:val="center"/>
        <w:rPr>
          <w:rFonts w:ascii="Times New Roman" w:hAnsi="Times New Roman" w:cs="Times New Roman"/>
          <w:b/>
          <w:sz w:val="28"/>
          <w:szCs w:val="28"/>
        </w:rPr>
      </w:pPr>
    </w:p>
    <w:p w:rsidR="000C1955" w:rsidRDefault="000C1955" w:rsidP="00234081">
      <w:pPr>
        <w:ind w:firstLine="567"/>
        <w:jc w:val="center"/>
        <w:rPr>
          <w:rFonts w:ascii="Times New Roman" w:hAnsi="Times New Roman" w:cs="Times New Roman"/>
          <w:b/>
          <w:sz w:val="28"/>
          <w:szCs w:val="28"/>
        </w:rPr>
      </w:pPr>
    </w:p>
    <w:p w:rsidR="000C1955" w:rsidRDefault="000C1955" w:rsidP="00234081">
      <w:pPr>
        <w:ind w:firstLine="567"/>
        <w:jc w:val="center"/>
        <w:rPr>
          <w:rFonts w:ascii="Times New Roman" w:hAnsi="Times New Roman" w:cs="Times New Roman"/>
          <w:b/>
          <w:sz w:val="28"/>
          <w:szCs w:val="28"/>
        </w:rPr>
      </w:pPr>
    </w:p>
    <w:p w:rsidR="000C1955" w:rsidRDefault="000C1955"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6A0D02" w:rsidRDefault="006A0D02" w:rsidP="00234081">
      <w:pPr>
        <w:ind w:firstLine="567"/>
        <w:jc w:val="center"/>
        <w:rPr>
          <w:rFonts w:ascii="Times New Roman" w:hAnsi="Times New Roman" w:cs="Times New Roman"/>
          <w:b/>
          <w:sz w:val="28"/>
          <w:szCs w:val="28"/>
        </w:rPr>
      </w:pPr>
    </w:p>
    <w:p w:rsidR="00234081" w:rsidRPr="0035604B" w:rsidRDefault="00662F53" w:rsidP="00234081">
      <w:pPr>
        <w:ind w:firstLine="567"/>
        <w:jc w:val="center"/>
        <w:rPr>
          <w:rFonts w:ascii="Times New Roman" w:hAnsi="Times New Roman" w:cs="Times New Roman"/>
          <w:b/>
          <w:sz w:val="28"/>
          <w:szCs w:val="28"/>
        </w:rPr>
      </w:pPr>
      <w:r w:rsidRPr="0035604B">
        <w:rPr>
          <w:rFonts w:ascii="Times New Roman" w:hAnsi="Times New Roman" w:cs="Times New Roman"/>
          <w:b/>
          <w:sz w:val="28"/>
          <w:szCs w:val="28"/>
        </w:rPr>
        <w:lastRenderedPageBreak/>
        <w:t>За</w:t>
      </w:r>
      <w:r w:rsidR="00234081" w:rsidRPr="0035604B">
        <w:rPr>
          <w:rFonts w:ascii="Times New Roman" w:hAnsi="Times New Roman" w:cs="Times New Roman"/>
          <w:b/>
          <w:sz w:val="28"/>
          <w:szCs w:val="28"/>
        </w:rPr>
        <w:t>ключение</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П</w:t>
      </w:r>
      <w:r w:rsidR="00234081" w:rsidRPr="00234081">
        <w:rPr>
          <w:rFonts w:ascii="Times New Roman" w:hAnsi="Times New Roman" w:cs="Times New Roman"/>
          <w:sz w:val="28"/>
          <w:szCs w:val="28"/>
        </w:rPr>
        <w:t xml:space="preserve">одводя итог деятельности Общественной палаты </w:t>
      </w:r>
      <w:r w:rsidR="00B71183">
        <w:rPr>
          <w:rFonts w:ascii="Times New Roman" w:hAnsi="Times New Roman" w:cs="Times New Roman"/>
          <w:sz w:val="28"/>
          <w:szCs w:val="28"/>
        </w:rPr>
        <w:t>Нижневартовска за 2020</w:t>
      </w:r>
      <w:r w:rsidR="00234081" w:rsidRPr="00234081">
        <w:rPr>
          <w:rFonts w:ascii="Times New Roman" w:hAnsi="Times New Roman" w:cs="Times New Roman"/>
          <w:sz w:val="28"/>
          <w:szCs w:val="28"/>
        </w:rPr>
        <w:t xml:space="preserve"> год, хотелось бы отметить следующ</w:t>
      </w:r>
      <w:r w:rsidR="0044560B">
        <w:rPr>
          <w:rFonts w:ascii="Times New Roman" w:hAnsi="Times New Roman" w:cs="Times New Roman"/>
          <w:sz w:val="28"/>
          <w:szCs w:val="28"/>
        </w:rPr>
        <w:t>ее:</w:t>
      </w:r>
    </w:p>
    <w:p w:rsidR="00B71183" w:rsidRDefault="0044560B" w:rsidP="00234081">
      <w:pPr>
        <w:ind w:firstLine="567"/>
        <w:jc w:val="both"/>
        <w:rPr>
          <w:rFonts w:ascii="Times New Roman" w:hAnsi="Times New Roman" w:cs="Times New Roman"/>
          <w:sz w:val="28"/>
          <w:szCs w:val="28"/>
        </w:rPr>
      </w:pPr>
      <w:r>
        <w:rPr>
          <w:rFonts w:ascii="Times New Roman" w:hAnsi="Times New Roman" w:cs="Times New Roman"/>
          <w:sz w:val="28"/>
          <w:szCs w:val="28"/>
        </w:rPr>
        <w:t>- Общественная палата</w:t>
      </w:r>
      <w:r w:rsidR="00D82DBF">
        <w:rPr>
          <w:rFonts w:ascii="Times New Roman" w:hAnsi="Times New Roman" w:cs="Times New Roman"/>
          <w:sz w:val="28"/>
          <w:szCs w:val="28"/>
        </w:rPr>
        <w:t xml:space="preserve"> города</w:t>
      </w:r>
      <w:r>
        <w:rPr>
          <w:rFonts w:ascii="Times New Roman" w:hAnsi="Times New Roman" w:cs="Times New Roman"/>
          <w:sz w:val="28"/>
          <w:szCs w:val="28"/>
        </w:rPr>
        <w:t xml:space="preserve">, </w:t>
      </w:r>
      <w:r w:rsidR="00D82DBF">
        <w:rPr>
          <w:rFonts w:ascii="Times New Roman" w:hAnsi="Times New Roman" w:cs="Times New Roman"/>
          <w:sz w:val="28"/>
          <w:szCs w:val="28"/>
        </w:rPr>
        <w:t xml:space="preserve">работая на протяжении </w:t>
      </w:r>
      <w:r w:rsidR="00B71183">
        <w:rPr>
          <w:rFonts w:ascii="Times New Roman" w:hAnsi="Times New Roman" w:cs="Times New Roman"/>
          <w:sz w:val="28"/>
          <w:szCs w:val="28"/>
        </w:rPr>
        <w:t>четы</w:t>
      </w:r>
      <w:r w:rsidR="00D82DBF">
        <w:rPr>
          <w:rFonts w:ascii="Times New Roman" w:hAnsi="Times New Roman" w:cs="Times New Roman"/>
          <w:sz w:val="28"/>
          <w:szCs w:val="28"/>
        </w:rPr>
        <w:t>рех лет</w:t>
      </w:r>
      <w:r>
        <w:rPr>
          <w:rFonts w:ascii="Times New Roman" w:hAnsi="Times New Roman" w:cs="Times New Roman"/>
          <w:sz w:val="28"/>
          <w:szCs w:val="28"/>
        </w:rPr>
        <w:t xml:space="preserve">, смогла </w:t>
      </w:r>
      <w:r w:rsidR="00B71183">
        <w:rPr>
          <w:rFonts w:ascii="Times New Roman" w:hAnsi="Times New Roman" w:cs="Times New Roman"/>
          <w:sz w:val="28"/>
          <w:szCs w:val="28"/>
        </w:rPr>
        <w:t>утвердить в городе и округе не только как площадка для рождения новых полезных инициатив, но и как структура, которая эти инициативы успешно воплощает в жизнь;</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 ч</w:t>
      </w:r>
      <w:r w:rsidR="0044560B">
        <w:rPr>
          <w:rFonts w:ascii="Times New Roman" w:hAnsi="Times New Roman" w:cs="Times New Roman"/>
          <w:sz w:val="28"/>
          <w:szCs w:val="28"/>
        </w:rPr>
        <w:t>лены Общественной палаты приняли участие во многих общественно значимых мероприятиях, прояв</w:t>
      </w:r>
      <w:r w:rsidR="00C9077E">
        <w:rPr>
          <w:rFonts w:ascii="Times New Roman" w:hAnsi="Times New Roman" w:cs="Times New Roman"/>
          <w:sz w:val="28"/>
          <w:szCs w:val="28"/>
        </w:rPr>
        <w:t>или</w:t>
      </w:r>
      <w:r w:rsidR="0044560B">
        <w:rPr>
          <w:rFonts w:ascii="Times New Roman" w:hAnsi="Times New Roman" w:cs="Times New Roman"/>
          <w:sz w:val="28"/>
          <w:szCs w:val="28"/>
        </w:rPr>
        <w:t xml:space="preserve"> инициативность и неравнодушие к жизни родного города;</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 с</w:t>
      </w:r>
      <w:r w:rsidR="00662F53">
        <w:rPr>
          <w:rFonts w:ascii="Times New Roman" w:hAnsi="Times New Roman" w:cs="Times New Roman"/>
          <w:sz w:val="28"/>
          <w:szCs w:val="28"/>
        </w:rPr>
        <w:t>овместно с администрацией города Нижневартовска реализован ряд инициатив по улу</w:t>
      </w:r>
      <w:r w:rsidR="00D82DBF">
        <w:rPr>
          <w:rFonts w:ascii="Times New Roman" w:hAnsi="Times New Roman" w:cs="Times New Roman"/>
          <w:sz w:val="28"/>
          <w:szCs w:val="28"/>
        </w:rPr>
        <w:t>чшению качества городской среды.</w:t>
      </w:r>
      <w:r w:rsidR="00C9077E">
        <w:rPr>
          <w:rFonts w:ascii="Times New Roman" w:hAnsi="Times New Roman" w:cs="Times New Roman"/>
          <w:sz w:val="28"/>
          <w:szCs w:val="28"/>
        </w:rPr>
        <w:t xml:space="preserve"> Горожане смогли убедиться, что общественники – это действенная сила, которая может менять жизнь города к лучшему;</w:t>
      </w:r>
    </w:p>
    <w:p w:rsidR="000C1955" w:rsidRDefault="00B71183" w:rsidP="00234081">
      <w:pPr>
        <w:ind w:firstLine="567"/>
        <w:jc w:val="both"/>
        <w:rPr>
          <w:rFonts w:ascii="Times New Roman" w:hAnsi="Times New Roman" w:cs="Times New Roman"/>
          <w:sz w:val="28"/>
          <w:szCs w:val="28"/>
        </w:rPr>
      </w:pPr>
      <w:r>
        <w:rPr>
          <w:rFonts w:ascii="Times New Roman" w:hAnsi="Times New Roman" w:cs="Times New Roman"/>
          <w:sz w:val="28"/>
          <w:szCs w:val="28"/>
        </w:rPr>
        <w:t>- в 2020 году проведено 5</w:t>
      </w:r>
      <w:r w:rsidR="000C1955">
        <w:rPr>
          <w:rFonts w:ascii="Times New Roman" w:hAnsi="Times New Roman" w:cs="Times New Roman"/>
          <w:sz w:val="28"/>
          <w:szCs w:val="28"/>
        </w:rPr>
        <w:t xml:space="preserve"> заседани</w:t>
      </w:r>
      <w:r>
        <w:rPr>
          <w:rFonts w:ascii="Times New Roman" w:hAnsi="Times New Roman" w:cs="Times New Roman"/>
          <w:sz w:val="28"/>
          <w:szCs w:val="28"/>
        </w:rPr>
        <w:t>й (одно – очное, четыре – заочных)</w:t>
      </w:r>
      <w:r w:rsidR="000C1955">
        <w:rPr>
          <w:rFonts w:ascii="Times New Roman" w:hAnsi="Times New Roman" w:cs="Times New Roman"/>
          <w:sz w:val="28"/>
          <w:szCs w:val="28"/>
        </w:rPr>
        <w:t>, рассмотрено 15 вопросов.</w:t>
      </w:r>
    </w:p>
    <w:p w:rsidR="00DC2FD1"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М</w:t>
      </w:r>
      <w:r w:rsidRPr="00627D8F">
        <w:rPr>
          <w:rFonts w:ascii="Times New Roman" w:hAnsi="Times New Roman" w:cs="Times New Roman"/>
          <w:sz w:val="28"/>
          <w:szCs w:val="28"/>
        </w:rPr>
        <w:t xml:space="preserve">ногие члены Общественной палаты ведут активную </w:t>
      </w:r>
      <w:r>
        <w:rPr>
          <w:rFonts w:ascii="Times New Roman" w:hAnsi="Times New Roman" w:cs="Times New Roman"/>
          <w:sz w:val="28"/>
          <w:szCs w:val="28"/>
        </w:rPr>
        <w:t>деятельность в составе общественных организаций различной направленности, а также в составе советов,</w:t>
      </w:r>
      <w:r w:rsidRPr="00627D8F">
        <w:rPr>
          <w:rFonts w:ascii="Times New Roman" w:hAnsi="Times New Roman" w:cs="Times New Roman"/>
          <w:sz w:val="28"/>
          <w:szCs w:val="28"/>
        </w:rPr>
        <w:t xml:space="preserve"> рабочих групп при органах исполнительной власти города </w:t>
      </w:r>
      <w:r>
        <w:rPr>
          <w:rFonts w:ascii="Times New Roman" w:hAnsi="Times New Roman" w:cs="Times New Roman"/>
          <w:sz w:val="28"/>
          <w:szCs w:val="28"/>
        </w:rPr>
        <w:t>Нижневартовска</w:t>
      </w:r>
      <w:r w:rsidRPr="00627D8F">
        <w:rPr>
          <w:rFonts w:ascii="Times New Roman" w:hAnsi="Times New Roman" w:cs="Times New Roman"/>
          <w:sz w:val="28"/>
          <w:szCs w:val="28"/>
        </w:rPr>
        <w:t xml:space="preserve">. </w:t>
      </w:r>
    </w:p>
    <w:p w:rsidR="00627D8F" w:rsidRDefault="00627D8F" w:rsidP="00234081">
      <w:pPr>
        <w:ind w:firstLine="567"/>
        <w:jc w:val="both"/>
        <w:rPr>
          <w:rFonts w:ascii="Times New Roman" w:hAnsi="Times New Roman" w:cs="Times New Roman"/>
          <w:sz w:val="28"/>
          <w:szCs w:val="28"/>
        </w:rPr>
      </w:pPr>
      <w:r w:rsidRPr="00627D8F">
        <w:rPr>
          <w:rFonts w:ascii="Times New Roman" w:hAnsi="Times New Roman" w:cs="Times New Roman"/>
          <w:sz w:val="28"/>
          <w:szCs w:val="28"/>
        </w:rPr>
        <w:t>Следует отметить высокую заинт</w:t>
      </w:r>
      <w:r>
        <w:rPr>
          <w:rFonts w:ascii="Times New Roman" w:hAnsi="Times New Roman" w:cs="Times New Roman"/>
          <w:sz w:val="28"/>
          <w:szCs w:val="28"/>
        </w:rPr>
        <w:t>ересованность руководства города</w:t>
      </w:r>
      <w:r w:rsidRPr="00627D8F">
        <w:rPr>
          <w:rFonts w:ascii="Times New Roman" w:hAnsi="Times New Roman" w:cs="Times New Roman"/>
          <w:sz w:val="28"/>
          <w:szCs w:val="28"/>
        </w:rPr>
        <w:t xml:space="preserve"> в вопросе обеспечения взаимодействия граждан и некоммерческих организаций с органами муниципальной власти. Это дает возможность представителям общественности – членам Палаты </w:t>
      </w:r>
      <w:r w:rsidR="00F77407">
        <w:rPr>
          <w:rFonts w:ascii="Times New Roman" w:hAnsi="Times New Roman" w:cs="Times New Roman"/>
          <w:sz w:val="28"/>
          <w:szCs w:val="28"/>
        </w:rPr>
        <w:t xml:space="preserve">– </w:t>
      </w:r>
      <w:r w:rsidRPr="00627D8F">
        <w:rPr>
          <w:rFonts w:ascii="Times New Roman" w:hAnsi="Times New Roman" w:cs="Times New Roman"/>
          <w:sz w:val="28"/>
          <w:szCs w:val="28"/>
        </w:rPr>
        <w:t>быть не только наблюдателями за процессом принятия управленческих решений, но и непосредственно участвовать в их разработке.</w:t>
      </w:r>
    </w:p>
    <w:p w:rsidR="00F77407" w:rsidRDefault="00F77407" w:rsidP="00F77407">
      <w:pPr>
        <w:ind w:firstLine="567"/>
        <w:jc w:val="both"/>
        <w:rPr>
          <w:rFonts w:ascii="Times New Roman" w:hAnsi="Times New Roman" w:cs="Times New Roman"/>
          <w:sz w:val="28"/>
          <w:szCs w:val="28"/>
        </w:rPr>
      </w:pPr>
      <w:r>
        <w:rPr>
          <w:rFonts w:ascii="Times New Roman" w:hAnsi="Times New Roman" w:cs="Times New Roman"/>
          <w:sz w:val="28"/>
          <w:szCs w:val="28"/>
        </w:rPr>
        <w:t>В</w:t>
      </w:r>
      <w:r w:rsidR="00627D8F" w:rsidRPr="00627D8F">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w:t>
      </w:r>
      <w:r w:rsidR="00627D8F" w:rsidRPr="00627D8F">
        <w:rPr>
          <w:rFonts w:ascii="Times New Roman" w:hAnsi="Times New Roman" w:cs="Times New Roman"/>
          <w:sz w:val="28"/>
          <w:szCs w:val="28"/>
        </w:rPr>
        <w:t xml:space="preserve">Общественной палаты </w:t>
      </w:r>
      <w:r w:rsidR="00EC7ECC">
        <w:rPr>
          <w:rFonts w:ascii="Times New Roman" w:hAnsi="Times New Roman" w:cs="Times New Roman"/>
          <w:sz w:val="28"/>
          <w:szCs w:val="28"/>
        </w:rPr>
        <w:t>на протяжении всего 2020</w:t>
      </w:r>
      <w:r>
        <w:rPr>
          <w:rFonts w:ascii="Times New Roman" w:hAnsi="Times New Roman" w:cs="Times New Roman"/>
          <w:sz w:val="28"/>
          <w:szCs w:val="28"/>
        </w:rPr>
        <w:t xml:space="preserve"> года </w:t>
      </w:r>
      <w:r w:rsidR="00627D8F" w:rsidRPr="00627D8F">
        <w:rPr>
          <w:rFonts w:ascii="Times New Roman" w:hAnsi="Times New Roman" w:cs="Times New Roman"/>
          <w:sz w:val="28"/>
          <w:szCs w:val="28"/>
        </w:rPr>
        <w:t>принима</w:t>
      </w:r>
      <w:r>
        <w:rPr>
          <w:rFonts w:ascii="Times New Roman" w:hAnsi="Times New Roman" w:cs="Times New Roman"/>
          <w:sz w:val="28"/>
          <w:szCs w:val="28"/>
        </w:rPr>
        <w:t>ли</w:t>
      </w:r>
      <w:r w:rsidR="00627D8F" w:rsidRPr="00627D8F">
        <w:rPr>
          <w:rFonts w:ascii="Times New Roman" w:hAnsi="Times New Roman" w:cs="Times New Roman"/>
          <w:sz w:val="28"/>
          <w:szCs w:val="28"/>
        </w:rPr>
        <w:t xml:space="preserve"> активное участие волонтеры, представители общественности, студ</w:t>
      </w:r>
      <w:r>
        <w:rPr>
          <w:rFonts w:ascii="Times New Roman" w:hAnsi="Times New Roman" w:cs="Times New Roman"/>
          <w:sz w:val="28"/>
          <w:szCs w:val="28"/>
        </w:rPr>
        <w:t>енчества и многих некоммерческих</w:t>
      </w:r>
      <w:r w:rsidR="00627D8F" w:rsidRPr="00627D8F">
        <w:rPr>
          <w:rFonts w:ascii="Times New Roman" w:hAnsi="Times New Roman" w:cs="Times New Roman"/>
          <w:sz w:val="28"/>
          <w:szCs w:val="28"/>
        </w:rPr>
        <w:t xml:space="preserve"> организаций </w:t>
      </w:r>
      <w:r w:rsidR="00627D8F">
        <w:rPr>
          <w:rFonts w:ascii="Times New Roman" w:hAnsi="Times New Roman" w:cs="Times New Roman"/>
          <w:sz w:val="28"/>
          <w:szCs w:val="28"/>
        </w:rPr>
        <w:t>Нижневартовска</w:t>
      </w:r>
      <w:r w:rsidR="00627D8F" w:rsidRPr="00627D8F">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Общественная палата стала своего рода центром притяжения гражданской активности, общественных инициатив и народных проектов.  </w:t>
      </w:r>
    </w:p>
    <w:p w:rsidR="00746133" w:rsidRDefault="00F77407" w:rsidP="00627D8F">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7D8F" w:rsidRPr="00627D8F">
        <w:rPr>
          <w:rFonts w:ascii="Times New Roman" w:hAnsi="Times New Roman" w:cs="Times New Roman"/>
          <w:sz w:val="28"/>
          <w:szCs w:val="28"/>
        </w:rPr>
        <w:t xml:space="preserve">Анализ деятельности </w:t>
      </w:r>
      <w:r>
        <w:rPr>
          <w:rFonts w:ascii="Times New Roman" w:hAnsi="Times New Roman" w:cs="Times New Roman"/>
          <w:sz w:val="28"/>
          <w:szCs w:val="28"/>
        </w:rPr>
        <w:t>коллегиального органа</w:t>
      </w:r>
      <w:r w:rsidR="00627D8F" w:rsidRPr="00627D8F">
        <w:rPr>
          <w:rFonts w:ascii="Times New Roman" w:hAnsi="Times New Roman" w:cs="Times New Roman"/>
          <w:sz w:val="28"/>
          <w:szCs w:val="28"/>
        </w:rPr>
        <w:t xml:space="preserve"> позволяет сделать вывод о том, что работа Общественной палаты </w:t>
      </w:r>
      <w:r w:rsidR="00CA0EEF">
        <w:rPr>
          <w:rFonts w:ascii="Times New Roman" w:hAnsi="Times New Roman" w:cs="Times New Roman"/>
          <w:sz w:val="28"/>
          <w:szCs w:val="28"/>
        </w:rPr>
        <w:t>во многом способствует</w:t>
      </w:r>
      <w:r w:rsidR="00627D8F" w:rsidRPr="00627D8F">
        <w:rPr>
          <w:rFonts w:ascii="Times New Roman" w:hAnsi="Times New Roman" w:cs="Times New Roman"/>
          <w:sz w:val="28"/>
          <w:szCs w:val="28"/>
        </w:rPr>
        <w:t xml:space="preserve"> укреплению взаимопонимания между муниципальной властью и обществом, </w:t>
      </w:r>
      <w:r w:rsidR="00CA0EEF">
        <w:rPr>
          <w:rFonts w:ascii="Times New Roman" w:hAnsi="Times New Roman" w:cs="Times New Roman"/>
          <w:sz w:val="28"/>
          <w:szCs w:val="28"/>
        </w:rPr>
        <w:t>сохранению здоровой</w:t>
      </w:r>
      <w:r w:rsidR="00627D8F" w:rsidRPr="00627D8F">
        <w:rPr>
          <w:rFonts w:ascii="Times New Roman" w:hAnsi="Times New Roman" w:cs="Times New Roman"/>
          <w:sz w:val="28"/>
          <w:szCs w:val="28"/>
        </w:rPr>
        <w:t xml:space="preserve"> социально-политической обстановки в </w:t>
      </w:r>
      <w:r w:rsidR="00863FAB">
        <w:rPr>
          <w:rFonts w:ascii="Times New Roman" w:hAnsi="Times New Roman" w:cs="Times New Roman"/>
          <w:sz w:val="28"/>
          <w:szCs w:val="28"/>
        </w:rPr>
        <w:t>Нижневартовске</w:t>
      </w:r>
      <w:r w:rsidR="00627D8F" w:rsidRPr="00627D8F">
        <w:rPr>
          <w:rFonts w:ascii="Times New Roman" w:hAnsi="Times New Roman" w:cs="Times New Roman"/>
          <w:sz w:val="28"/>
          <w:szCs w:val="28"/>
        </w:rPr>
        <w:t>.</w:t>
      </w:r>
    </w:p>
    <w:p w:rsidR="00863FAB" w:rsidRPr="00627D8F" w:rsidRDefault="00863FAB" w:rsidP="00627D8F">
      <w:pPr>
        <w:ind w:firstLine="567"/>
        <w:jc w:val="both"/>
        <w:rPr>
          <w:rFonts w:ascii="Times New Roman" w:hAnsi="Times New Roman" w:cs="Times New Roman"/>
          <w:sz w:val="28"/>
          <w:szCs w:val="28"/>
        </w:rPr>
      </w:pPr>
      <w:r w:rsidRPr="00863FAB">
        <w:rPr>
          <w:rFonts w:ascii="Times New Roman" w:hAnsi="Times New Roman" w:cs="Times New Roman"/>
          <w:sz w:val="28"/>
          <w:szCs w:val="28"/>
        </w:rPr>
        <w:t>Общественная палата благодарит всех неравнодушных граждан за активную жизненную позицию, готовность работать на благо наше</w:t>
      </w:r>
      <w:r>
        <w:rPr>
          <w:rFonts w:ascii="Times New Roman" w:hAnsi="Times New Roman" w:cs="Times New Roman"/>
          <w:sz w:val="28"/>
          <w:szCs w:val="28"/>
        </w:rPr>
        <w:t xml:space="preserve">го города </w:t>
      </w:r>
      <w:r w:rsidRPr="00863FAB">
        <w:rPr>
          <w:rFonts w:ascii="Times New Roman" w:hAnsi="Times New Roman" w:cs="Times New Roman"/>
          <w:sz w:val="28"/>
          <w:szCs w:val="28"/>
        </w:rPr>
        <w:t>и страны</w:t>
      </w:r>
      <w:r>
        <w:rPr>
          <w:rFonts w:ascii="Times New Roman" w:hAnsi="Times New Roman" w:cs="Times New Roman"/>
          <w:sz w:val="28"/>
          <w:szCs w:val="28"/>
        </w:rPr>
        <w:t xml:space="preserve">.  </w:t>
      </w:r>
    </w:p>
    <w:sectPr w:rsidR="00863FAB" w:rsidRPr="00627D8F" w:rsidSect="00E816AD">
      <w:foot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57" w:rsidRDefault="00344857" w:rsidP="00E816AD">
      <w:pPr>
        <w:spacing w:after="0" w:line="240" w:lineRule="auto"/>
      </w:pPr>
      <w:r>
        <w:separator/>
      </w:r>
    </w:p>
  </w:endnote>
  <w:endnote w:type="continuationSeparator" w:id="0">
    <w:p w:rsidR="00344857" w:rsidRDefault="00344857" w:rsidP="00E8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3032"/>
      <w:docPartObj>
        <w:docPartGallery w:val="Page Numbers (Bottom of Page)"/>
        <w:docPartUnique/>
      </w:docPartObj>
    </w:sdtPr>
    <w:sdtEndPr/>
    <w:sdtContent>
      <w:p w:rsidR="00E816AD" w:rsidRDefault="00E816AD">
        <w:pPr>
          <w:pStyle w:val="a5"/>
          <w:jc w:val="right"/>
        </w:pPr>
        <w:r>
          <w:fldChar w:fldCharType="begin"/>
        </w:r>
        <w:r>
          <w:instrText>PAGE   \* MERGEFORMAT</w:instrText>
        </w:r>
        <w:r>
          <w:fldChar w:fldCharType="separate"/>
        </w:r>
        <w:r w:rsidR="00E17794">
          <w:rPr>
            <w:noProof/>
          </w:rPr>
          <w:t>4</w:t>
        </w:r>
        <w:r>
          <w:fldChar w:fldCharType="end"/>
        </w:r>
      </w:p>
    </w:sdtContent>
  </w:sdt>
  <w:p w:rsidR="00E816AD" w:rsidRDefault="00E816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57" w:rsidRDefault="00344857" w:rsidP="00E816AD">
      <w:pPr>
        <w:spacing w:after="0" w:line="240" w:lineRule="auto"/>
      </w:pPr>
      <w:r>
        <w:separator/>
      </w:r>
    </w:p>
  </w:footnote>
  <w:footnote w:type="continuationSeparator" w:id="0">
    <w:p w:rsidR="00344857" w:rsidRDefault="00344857" w:rsidP="00E8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BEA"/>
    <w:multiLevelType w:val="multilevel"/>
    <w:tmpl w:val="CE72A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760139"/>
    <w:multiLevelType w:val="hybridMultilevel"/>
    <w:tmpl w:val="254ACF0A"/>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E8F0399"/>
    <w:multiLevelType w:val="hybridMultilevel"/>
    <w:tmpl w:val="1074A108"/>
    <w:lvl w:ilvl="0" w:tplc="2468F90E">
      <w:start w:val="1"/>
      <w:numFmt w:val="decimal"/>
      <w:lvlText w:val="%1."/>
      <w:lvlJc w:val="left"/>
      <w:pPr>
        <w:ind w:left="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F6872F7"/>
    <w:multiLevelType w:val="hybridMultilevel"/>
    <w:tmpl w:val="B642AA48"/>
    <w:lvl w:ilvl="0" w:tplc="D2F49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C456F52"/>
    <w:multiLevelType w:val="multilevel"/>
    <w:tmpl w:val="E026B2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D3"/>
    <w:rsid w:val="00020DF1"/>
    <w:rsid w:val="0002627E"/>
    <w:rsid w:val="00030942"/>
    <w:rsid w:val="00036886"/>
    <w:rsid w:val="00037D94"/>
    <w:rsid w:val="00042AAD"/>
    <w:rsid w:val="000559A9"/>
    <w:rsid w:val="00056618"/>
    <w:rsid w:val="00061DC7"/>
    <w:rsid w:val="00064D54"/>
    <w:rsid w:val="00081AD2"/>
    <w:rsid w:val="00096EE8"/>
    <w:rsid w:val="000A612B"/>
    <w:rsid w:val="000A6ABB"/>
    <w:rsid w:val="000B2264"/>
    <w:rsid w:val="000B670D"/>
    <w:rsid w:val="000C1955"/>
    <w:rsid w:val="000E0CFD"/>
    <w:rsid w:val="000E3DA2"/>
    <w:rsid w:val="000E492B"/>
    <w:rsid w:val="001067EB"/>
    <w:rsid w:val="00107700"/>
    <w:rsid w:val="00115EA7"/>
    <w:rsid w:val="00120B79"/>
    <w:rsid w:val="00121B55"/>
    <w:rsid w:val="00122AD3"/>
    <w:rsid w:val="001430DA"/>
    <w:rsid w:val="00146313"/>
    <w:rsid w:val="001579B8"/>
    <w:rsid w:val="00176B22"/>
    <w:rsid w:val="00180DDC"/>
    <w:rsid w:val="00184A01"/>
    <w:rsid w:val="00185690"/>
    <w:rsid w:val="00186486"/>
    <w:rsid w:val="00186720"/>
    <w:rsid w:val="00193C48"/>
    <w:rsid w:val="00194457"/>
    <w:rsid w:val="001A0CEB"/>
    <w:rsid w:val="001A2961"/>
    <w:rsid w:val="001C19F8"/>
    <w:rsid w:val="001C6CD8"/>
    <w:rsid w:val="001C6FC2"/>
    <w:rsid w:val="001D47E8"/>
    <w:rsid w:val="001D54CB"/>
    <w:rsid w:val="001F0069"/>
    <w:rsid w:val="001F1C46"/>
    <w:rsid w:val="001F761C"/>
    <w:rsid w:val="00206C04"/>
    <w:rsid w:val="002105F6"/>
    <w:rsid w:val="00214935"/>
    <w:rsid w:val="00217AFE"/>
    <w:rsid w:val="00234081"/>
    <w:rsid w:val="00234D7B"/>
    <w:rsid w:val="0024152A"/>
    <w:rsid w:val="002478A9"/>
    <w:rsid w:val="00247997"/>
    <w:rsid w:val="00264BD7"/>
    <w:rsid w:val="00265D20"/>
    <w:rsid w:val="002703F7"/>
    <w:rsid w:val="0027127A"/>
    <w:rsid w:val="002732DB"/>
    <w:rsid w:val="0027343C"/>
    <w:rsid w:val="00274005"/>
    <w:rsid w:val="002770F9"/>
    <w:rsid w:val="00280E97"/>
    <w:rsid w:val="00285194"/>
    <w:rsid w:val="00296621"/>
    <w:rsid w:val="002A3391"/>
    <w:rsid w:val="002A3FDB"/>
    <w:rsid w:val="002B3F98"/>
    <w:rsid w:val="002B748B"/>
    <w:rsid w:val="002C2480"/>
    <w:rsid w:val="002C465C"/>
    <w:rsid w:val="002C7A73"/>
    <w:rsid w:val="002E2754"/>
    <w:rsid w:val="002E6BA1"/>
    <w:rsid w:val="002F6D3D"/>
    <w:rsid w:val="00303CD1"/>
    <w:rsid w:val="00315FBB"/>
    <w:rsid w:val="00321A31"/>
    <w:rsid w:val="00322C26"/>
    <w:rsid w:val="00331196"/>
    <w:rsid w:val="0033740A"/>
    <w:rsid w:val="00337602"/>
    <w:rsid w:val="00344857"/>
    <w:rsid w:val="00345A1E"/>
    <w:rsid w:val="00347F26"/>
    <w:rsid w:val="0035604B"/>
    <w:rsid w:val="003577EB"/>
    <w:rsid w:val="00363131"/>
    <w:rsid w:val="0036656E"/>
    <w:rsid w:val="00385865"/>
    <w:rsid w:val="003869A0"/>
    <w:rsid w:val="003877A3"/>
    <w:rsid w:val="003920F8"/>
    <w:rsid w:val="003B210E"/>
    <w:rsid w:val="003B6245"/>
    <w:rsid w:val="003C671A"/>
    <w:rsid w:val="003C76DB"/>
    <w:rsid w:val="003D3035"/>
    <w:rsid w:val="003E07AC"/>
    <w:rsid w:val="003E58D7"/>
    <w:rsid w:val="003E65BA"/>
    <w:rsid w:val="003F3540"/>
    <w:rsid w:val="003F380B"/>
    <w:rsid w:val="00404D09"/>
    <w:rsid w:val="004123EE"/>
    <w:rsid w:val="004166A2"/>
    <w:rsid w:val="004217DA"/>
    <w:rsid w:val="00423B50"/>
    <w:rsid w:val="0043230B"/>
    <w:rsid w:val="0043578D"/>
    <w:rsid w:val="00443CFE"/>
    <w:rsid w:val="0044560B"/>
    <w:rsid w:val="004547A1"/>
    <w:rsid w:val="00457515"/>
    <w:rsid w:val="00462B4E"/>
    <w:rsid w:val="004669CF"/>
    <w:rsid w:val="00466D64"/>
    <w:rsid w:val="00475092"/>
    <w:rsid w:val="004750CA"/>
    <w:rsid w:val="00476F20"/>
    <w:rsid w:val="00484D4C"/>
    <w:rsid w:val="004973C8"/>
    <w:rsid w:val="004A016A"/>
    <w:rsid w:val="004A0F4D"/>
    <w:rsid w:val="004B0509"/>
    <w:rsid w:val="004B6B50"/>
    <w:rsid w:val="004C1B82"/>
    <w:rsid w:val="004D158B"/>
    <w:rsid w:val="004D38AD"/>
    <w:rsid w:val="004F3DD2"/>
    <w:rsid w:val="00500CAF"/>
    <w:rsid w:val="0051264E"/>
    <w:rsid w:val="00512FFF"/>
    <w:rsid w:val="00513A10"/>
    <w:rsid w:val="005145F8"/>
    <w:rsid w:val="00534878"/>
    <w:rsid w:val="005418F1"/>
    <w:rsid w:val="005530B1"/>
    <w:rsid w:val="00553A33"/>
    <w:rsid w:val="0055405A"/>
    <w:rsid w:val="005570BA"/>
    <w:rsid w:val="00574F3D"/>
    <w:rsid w:val="0057665D"/>
    <w:rsid w:val="00576AD2"/>
    <w:rsid w:val="00576FA0"/>
    <w:rsid w:val="005839E8"/>
    <w:rsid w:val="0058563F"/>
    <w:rsid w:val="005A3380"/>
    <w:rsid w:val="005A478A"/>
    <w:rsid w:val="005A55E0"/>
    <w:rsid w:val="005A6138"/>
    <w:rsid w:val="005A6348"/>
    <w:rsid w:val="005B1F5A"/>
    <w:rsid w:val="005C1698"/>
    <w:rsid w:val="005C2819"/>
    <w:rsid w:val="005D5AF6"/>
    <w:rsid w:val="005D7492"/>
    <w:rsid w:val="005E64F5"/>
    <w:rsid w:val="005F11FA"/>
    <w:rsid w:val="005F5549"/>
    <w:rsid w:val="00617E3D"/>
    <w:rsid w:val="006208D8"/>
    <w:rsid w:val="00627B88"/>
    <w:rsid w:val="00627D8F"/>
    <w:rsid w:val="006318C9"/>
    <w:rsid w:val="00632333"/>
    <w:rsid w:val="006327E2"/>
    <w:rsid w:val="006418C3"/>
    <w:rsid w:val="00643054"/>
    <w:rsid w:val="00645CC9"/>
    <w:rsid w:val="00650F50"/>
    <w:rsid w:val="00653795"/>
    <w:rsid w:val="0066251D"/>
    <w:rsid w:val="00662F53"/>
    <w:rsid w:val="00666BD9"/>
    <w:rsid w:val="0067056E"/>
    <w:rsid w:val="00673DCE"/>
    <w:rsid w:val="00683B5D"/>
    <w:rsid w:val="00683E76"/>
    <w:rsid w:val="00684727"/>
    <w:rsid w:val="00690C55"/>
    <w:rsid w:val="00692614"/>
    <w:rsid w:val="0069431E"/>
    <w:rsid w:val="006A0D02"/>
    <w:rsid w:val="006A539B"/>
    <w:rsid w:val="006B58B3"/>
    <w:rsid w:val="006B5AC2"/>
    <w:rsid w:val="006C1034"/>
    <w:rsid w:val="006C4CB5"/>
    <w:rsid w:val="006C57D3"/>
    <w:rsid w:val="006E4B1F"/>
    <w:rsid w:val="006E726F"/>
    <w:rsid w:val="006F67CE"/>
    <w:rsid w:val="00704DE8"/>
    <w:rsid w:val="0070576C"/>
    <w:rsid w:val="00713135"/>
    <w:rsid w:val="00714780"/>
    <w:rsid w:val="00715707"/>
    <w:rsid w:val="00716E1D"/>
    <w:rsid w:val="00720166"/>
    <w:rsid w:val="00720B11"/>
    <w:rsid w:val="0072447F"/>
    <w:rsid w:val="00725731"/>
    <w:rsid w:val="0073123D"/>
    <w:rsid w:val="0074499F"/>
    <w:rsid w:val="00745376"/>
    <w:rsid w:val="00746133"/>
    <w:rsid w:val="0074732C"/>
    <w:rsid w:val="00760EB3"/>
    <w:rsid w:val="007806ED"/>
    <w:rsid w:val="00781B93"/>
    <w:rsid w:val="00794889"/>
    <w:rsid w:val="007A48A5"/>
    <w:rsid w:val="007A624F"/>
    <w:rsid w:val="007A6BA7"/>
    <w:rsid w:val="007A749B"/>
    <w:rsid w:val="007B2CFE"/>
    <w:rsid w:val="007B7F0F"/>
    <w:rsid w:val="007C33DF"/>
    <w:rsid w:val="007C58E8"/>
    <w:rsid w:val="007D5107"/>
    <w:rsid w:val="007D5849"/>
    <w:rsid w:val="007D62A2"/>
    <w:rsid w:val="007E232C"/>
    <w:rsid w:val="007E4B8F"/>
    <w:rsid w:val="007F2D3A"/>
    <w:rsid w:val="007F3227"/>
    <w:rsid w:val="008120C5"/>
    <w:rsid w:val="00822674"/>
    <w:rsid w:val="00861220"/>
    <w:rsid w:val="0086278C"/>
    <w:rsid w:val="00863F2C"/>
    <w:rsid w:val="00863FAB"/>
    <w:rsid w:val="00865F1C"/>
    <w:rsid w:val="00870ED0"/>
    <w:rsid w:val="008748FD"/>
    <w:rsid w:val="008754A5"/>
    <w:rsid w:val="00880E6B"/>
    <w:rsid w:val="008837FC"/>
    <w:rsid w:val="00884640"/>
    <w:rsid w:val="00886A52"/>
    <w:rsid w:val="008A5E02"/>
    <w:rsid w:val="008C065A"/>
    <w:rsid w:val="008D492A"/>
    <w:rsid w:val="008D49E0"/>
    <w:rsid w:val="008E030A"/>
    <w:rsid w:val="008F5108"/>
    <w:rsid w:val="0090016E"/>
    <w:rsid w:val="009109C4"/>
    <w:rsid w:val="009153BD"/>
    <w:rsid w:val="00916337"/>
    <w:rsid w:val="009165F5"/>
    <w:rsid w:val="00935147"/>
    <w:rsid w:val="00941D09"/>
    <w:rsid w:val="0094575F"/>
    <w:rsid w:val="0095022D"/>
    <w:rsid w:val="009502DB"/>
    <w:rsid w:val="009520F2"/>
    <w:rsid w:val="0095453A"/>
    <w:rsid w:val="00954765"/>
    <w:rsid w:val="00955A5E"/>
    <w:rsid w:val="00963149"/>
    <w:rsid w:val="0096778C"/>
    <w:rsid w:val="009708CB"/>
    <w:rsid w:val="009810AA"/>
    <w:rsid w:val="00983BFE"/>
    <w:rsid w:val="0098522D"/>
    <w:rsid w:val="0098611B"/>
    <w:rsid w:val="009874FC"/>
    <w:rsid w:val="00987A51"/>
    <w:rsid w:val="00987BFB"/>
    <w:rsid w:val="00987F6C"/>
    <w:rsid w:val="00992196"/>
    <w:rsid w:val="009A3977"/>
    <w:rsid w:val="009A61B1"/>
    <w:rsid w:val="009B0A8D"/>
    <w:rsid w:val="009B38D5"/>
    <w:rsid w:val="009B780B"/>
    <w:rsid w:val="009C2898"/>
    <w:rsid w:val="009C73DD"/>
    <w:rsid w:val="009D2A98"/>
    <w:rsid w:val="009D2CCF"/>
    <w:rsid w:val="009D41AF"/>
    <w:rsid w:val="009D62BD"/>
    <w:rsid w:val="00A037F9"/>
    <w:rsid w:val="00A31476"/>
    <w:rsid w:val="00A349B8"/>
    <w:rsid w:val="00A510F5"/>
    <w:rsid w:val="00A53681"/>
    <w:rsid w:val="00A62423"/>
    <w:rsid w:val="00A6385C"/>
    <w:rsid w:val="00A65EF4"/>
    <w:rsid w:val="00A82DE9"/>
    <w:rsid w:val="00A91B96"/>
    <w:rsid w:val="00AA4DED"/>
    <w:rsid w:val="00AB1605"/>
    <w:rsid w:val="00AB40D0"/>
    <w:rsid w:val="00AB5928"/>
    <w:rsid w:val="00AB6729"/>
    <w:rsid w:val="00AB7D75"/>
    <w:rsid w:val="00AC06C0"/>
    <w:rsid w:val="00AC7E1B"/>
    <w:rsid w:val="00AD011D"/>
    <w:rsid w:val="00AD2D84"/>
    <w:rsid w:val="00AE438F"/>
    <w:rsid w:val="00AF24EA"/>
    <w:rsid w:val="00AF343E"/>
    <w:rsid w:val="00AF4CB2"/>
    <w:rsid w:val="00B00C45"/>
    <w:rsid w:val="00B012C7"/>
    <w:rsid w:val="00B117F8"/>
    <w:rsid w:val="00B11E5A"/>
    <w:rsid w:val="00B15876"/>
    <w:rsid w:val="00B17AE9"/>
    <w:rsid w:val="00B25F53"/>
    <w:rsid w:val="00B27FA6"/>
    <w:rsid w:val="00B50687"/>
    <w:rsid w:val="00B5389C"/>
    <w:rsid w:val="00B54E96"/>
    <w:rsid w:val="00B605B0"/>
    <w:rsid w:val="00B71183"/>
    <w:rsid w:val="00B7454E"/>
    <w:rsid w:val="00B75B91"/>
    <w:rsid w:val="00B7619F"/>
    <w:rsid w:val="00B76EB3"/>
    <w:rsid w:val="00B84CE7"/>
    <w:rsid w:val="00B92D93"/>
    <w:rsid w:val="00B97724"/>
    <w:rsid w:val="00BB4F81"/>
    <w:rsid w:val="00BB6E3D"/>
    <w:rsid w:val="00BC4B24"/>
    <w:rsid w:val="00BC5641"/>
    <w:rsid w:val="00BD08F0"/>
    <w:rsid w:val="00BD6048"/>
    <w:rsid w:val="00BD7418"/>
    <w:rsid w:val="00BE0EE2"/>
    <w:rsid w:val="00C07B42"/>
    <w:rsid w:val="00C115E1"/>
    <w:rsid w:val="00C13418"/>
    <w:rsid w:val="00C13A5A"/>
    <w:rsid w:val="00C1488D"/>
    <w:rsid w:val="00C23E49"/>
    <w:rsid w:val="00C25047"/>
    <w:rsid w:val="00C27A24"/>
    <w:rsid w:val="00C27B9F"/>
    <w:rsid w:val="00C332CC"/>
    <w:rsid w:val="00C35391"/>
    <w:rsid w:val="00C41B17"/>
    <w:rsid w:val="00C538D6"/>
    <w:rsid w:val="00C552AB"/>
    <w:rsid w:val="00C64A04"/>
    <w:rsid w:val="00C74CA0"/>
    <w:rsid w:val="00C80E4A"/>
    <w:rsid w:val="00C867B0"/>
    <w:rsid w:val="00C9077E"/>
    <w:rsid w:val="00C93B38"/>
    <w:rsid w:val="00C970D2"/>
    <w:rsid w:val="00CA0EEF"/>
    <w:rsid w:val="00CA38E1"/>
    <w:rsid w:val="00CA5746"/>
    <w:rsid w:val="00CB061A"/>
    <w:rsid w:val="00CC0907"/>
    <w:rsid w:val="00CC62CC"/>
    <w:rsid w:val="00CD4D71"/>
    <w:rsid w:val="00CF38CC"/>
    <w:rsid w:val="00CF6008"/>
    <w:rsid w:val="00D10F31"/>
    <w:rsid w:val="00D21342"/>
    <w:rsid w:val="00D23B3D"/>
    <w:rsid w:val="00D32F9A"/>
    <w:rsid w:val="00D5407B"/>
    <w:rsid w:val="00D7487D"/>
    <w:rsid w:val="00D82DBF"/>
    <w:rsid w:val="00DA1547"/>
    <w:rsid w:val="00DA4EA9"/>
    <w:rsid w:val="00DC2FD1"/>
    <w:rsid w:val="00DC3563"/>
    <w:rsid w:val="00DC70F9"/>
    <w:rsid w:val="00DD4F7C"/>
    <w:rsid w:val="00DE1E9C"/>
    <w:rsid w:val="00DF493E"/>
    <w:rsid w:val="00E00C39"/>
    <w:rsid w:val="00E17794"/>
    <w:rsid w:val="00E317A1"/>
    <w:rsid w:val="00E42AE1"/>
    <w:rsid w:val="00E521CF"/>
    <w:rsid w:val="00E52499"/>
    <w:rsid w:val="00E52D1F"/>
    <w:rsid w:val="00E60E60"/>
    <w:rsid w:val="00E65641"/>
    <w:rsid w:val="00E66BD6"/>
    <w:rsid w:val="00E709F4"/>
    <w:rsid w:val="00E70E07"/>
    <w:rsid w:val="00E74F5D"/>
    <w:rsid w:val="00E77572"/>
    <w:rsid w:val="00E81666"/>
    <w:rsid w:val="00E816AD"/>
    <w:rsid w:val="00E8295F"/>
    <w:rsid w:val="00E84E1F"/>
    <w:rsid w:val="00E861AB"/>
    <w:rsid w:val="00E879C9"/>
    <w:rsid w:val="00E908C5"/>
    <w:rsid w:val="00EA03F6"/>
    <w:rsid w:val="00EA1E6D"/>
    <w:rsid w:val="00EA47D9"/>
    <w:rsid w:val="00EC1689"/>
    <w:rsid w:val="00EC4A24"/>
    <w:rsid w:val="00EC7ECC"/>
    <w:rsid w:val="00ED0253"/>
    <w:rsid w:val="00ED6D20"/>
    <w:rsid w:val="00EF04CB"/>
    <w:rsid w:val="00F02E59"/>
    <w:rsid w:val="00F03A48"/>
    <w:rsid w:val="00F147C3"/>
    <w:rsid w:val="00F22F7B"/>
    <w:rsid w:val="00F26498"/>
    <w:rsid w:val="00F45713"/>
    <w:rsid w:val="00F4612B"/>
    <w:rsid w:val="00F518A6"/>
    <w:rsid w:val="00F710A0"/>
    <w:rsid w:val="00F75FC3"/>
    <w:rsid w:val="00F77407"/>
    <w:rsid w:val="00F84008"/>
    <w:rsid w:val="00F90FAB"/>
    <w:rsid w:val="00FA0C0B"/>
    <w:rsid w:val="00FA0F36"/>
    <w:rsid w:val="00FA396C"/>
    <w:rsid w:val="00FA641F"/>
    <w:rsid w:val="00FE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DB70"/>
  <w15:chartTrackingRefBased/>
  <w15:docId w15:val="{FB874081-6E5C-45ED-9D63-F6BC54D0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6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16AD"/>
  </w:style>
  <w:style w:type="paragraph" w:styleId="a5">
    <w:name w:val="footer"/>
    <w:basedOn w:val="a"/>
    <w:link w:val="a6"/>
    <w:uiPriority w:val="99"/>
    <w:unhideWhenUsed/>
    <w:rsid w:val="00E816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6AD"/>
  </w:style>
  <w:style w:type="paragraph" w:styleId="a7">
    <w:name w:val="No Spacing"/>
    <w:uiPriority w:val="1"/>
    <w:qFormat/>
    <w:rsid w:val="00466D64"/>
    <w:pPr>
      <w:spacing w:after="0" w:line="240" w:lineRule="auto"/>
    </w:pPr>
  </w:style>
  <w:style w:type="table" w:styleId="a8">
    <w:name w:val="Table Grid"/>
    <w:basedOn w:val="a1"/>
    <w:rsid w:val="003E58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58E8"/>
    <w:pPr>
      <w:ind w:left="720"/>
      <w:contextualSpacing/>
    </w:pPr>
  </w:style>
  <w:style w:type="paragraph" w:styleId="aa">
    <w:name w:val="Balloon Text"/>
    <w:basedOn w:val="a"/>
    <w:link w:val="ab"/>
    <w:uiPriority w:val="99"/>
    <w:semiHidden/>
    <w:unhideWhenUsed/>
    <w:rsid w:val="00987F6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D700-6032-47DF-91C7-D596460B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17</Pages>
  <Words>4835</Words>
  <Characters>27562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 Евгений Александрович</dc:creator>
  <cp:keywords/>
  <dc:description/>
  <cp:lastModifiedBy>Алексеев Евгений Александрович</cp:lastModifiedBy>
  <cp:revision>18</cp:revision>
  <cp:lastPrinted>2020-02-17T09:13:00Z</cp:lastPrinted>
  <dcterms:created xsi:type="dcterms:W3CDTF">2020-11-16T09:12:00Z</dcterms:created>
  <dcterms:modified xsi:type="dcterms:W3CDTF">2020-12-22T04:52:00Z</dcterms:modified>
</cp:coreProperties>
</file>