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04" w:rsidRPr="00D160DB" w:rsidRDefault="00497B04" w:rsidP="00497B04">
      <w:pPr>
        <w:spacing w:after="0" w:line="264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D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F5496" w:rsidRPr="00E14F32" w:rsidRDefault="00DC3808" w:rsidP="000F5496">
      <w:pPr>
        <w:spacing w:after="0" w:line="264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0F5496">
        <w:rPr>
          <w:rFonts w:ascii="Times New Roman" w:hAnsi="Times New Roman" w:cs="Times New Roman"/>
          <w:b/>
          <w:sz w:val="28"/>
          <w:szCs w:val="28"/>
        </w:rPr>
        <w:br/>
      </w:r>
      <w:r w:rsidR="000F5496" w:rsidRPr="00E14F32">
        <w:rPr>
          <w:rFonts w:ascii="Times New Roman" w:hAnsi="Times New Roman" w:cs="Times New Roman"/>
          <w:b/>
          <w:sz w:val="28"/>
          <w:szCs w:val="28"/>
        </w:rPr>
        <w:t xml:space="preserve">Координационного </w:t>
      </w:r>
      <w:r w:rsidR="000F5496">
        <w:rPr>
          <w:rFonts w:ascii="Times New Roman" w:hAnsi="Times New Roman" w:cs="Times New Roman"/>
          <w:b/>
          <w:sz w:val="28"/>
          <w:szCs w:val="28"/>
        </w:rPr>
        <w:t>с</w:t>
      </w:r>
      <w:r w:rsidR="000F5496" w:rsidRPr="00E14F32">
        <w:rPr>
          <w:rFonts w:ascii="Times New Roman" w:hAnsi="Times New Roman" w:cs="Times New Roman"/>
          <w:b/>
          <w:sz w:val="28"/>
          <w:szCs w:val="28"/>
        </w:rPr>
        <w:t>овета</w:t>
      </w:r>
      <w:r w:rsidR="00D83AA9">
        <w:rPr>
          <w:rFonts w:ascii="Times New Roman" w:hAnsi="Times New Roman" w:cs="Times New Roman"/>
          <w:b/>
          <w:sz w:val="28"/>
          <w:szCs w:val="28"/>
        </w:rPr>
        <w:br/>
      </w:r>
      <w:r w:rsidR="000F5496" w:rsidRPr="00E14F32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 w:rsidR="000F5496">
        <w:rPr>
          <w:rFonts w:ascii="Times New Roman" w:hAnsi="Times New Roman" w:cs="Times New Roman"/>
          <w:b/>
          <w:sz w:val="28"/>
          <w:szCs w:val="28"/>
        </w:rPr>
        <w:t>демографической политики</w:t>
      </w:r>
      <w:r w:rsidR="00D83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496" w:rsidRPr="00E14F32">
        <w:rPr>
          <w:rFonts w:ascii="Times New Roman" w:hAnsi="Times New Roman" w:cs="Times New Roman"/>
          <w:b/>
          <w:sz w:val="28"/>
          <w:szCs w:val="28"/>
        </w:rPr>
        <w:t xml:space="preserve">и охраны здоровья граждан </w:t>
      </w:r>
    </w:p>
    <w:p w:rsidR="00497B04" w:rsidRPr="00D160DB" w:rsidRDefault="000F5496" w:rsidP="000F5496">
      <w:pPr>
        <w:spacing w:after="0" w:line="264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32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497B04" w:rsidRPr="00D160DB" w:rsidRDefault="00497B04" w:rsidP="00497B04">
      <w:pPr>
        <w:spacing w:after="0" w:line="264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DB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2667B9">
        <w:rPr>
          <w:rFonts w:ascii="Times New Roman" w:hAnsi="Times New Roman" w:cs="Times New Roman"/>
          <w:b/>
          <w:sz w:val="28"/>
          <w:szCs w:val="28"/>
        </w:rPr>
        <w:t xml:space="preserve">______ </w:t>
      </w:r>
      <w:r w:rsidR="00DC3808">
        <w:rPr>
          <w:rFonts w:ascii="Times New Roman" w:hAnsi="Times New Roman" w:cs="Times New Roman"/>
          <w:b/>
          <w:sz w:val="28"/>
          <w:szCs w:val="28"/>
        </w:rPr>
        <w:t>А.В. Федорус</w:t>
      </w:r>
    </w:p>
    <w:p w:rsidR="00497B04" w:rsidRPr="00D160DB" w:rsidRDefault="00497B04" w:rsidP="00497B04">
      <w:pPr>
        <w:spacing w:after="0" w:line="264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DB">
        <w:rPr>
          <w:rFonts w:ascii="Times New Roman" w:hAnsi="Times New Roman" w:cs="Times New Roman"/>
          <w:b/>
          <w:sz w:val="28"/>
          <w:szCs w:val="28"/>
        </w:rPr>
        <w:t>«</w:t>
      </w:r>
      <w:r w:rsidR="00330593">
        <w:rPr>
          <w:rFonts w:ascii="Times New Roman" w:hAnsi="Times New Roman" w:cs="Times New Roman"/>
          <w:b/>
          <w:sz w:val="28"/>
          <w:szCs w:val="28"/>
        </w:rPr>
        <w:t xml:space="preserve">_____» </w:t>
      </w:r>
      <w:r w:rsidR="00067934">
        <w:rPr>
          <w:rFonts w:ascii="Times New Roman" w:hAnsi="Times New Roman" w:cs="Times New Roman"/>
          <w:b/>
          <w:sz w:val="28"/>
          <w:szCs w:val="28"/>
        </w:rPr>
        <w:t>___________</w:t>
      </w:r>
      <w:r w:rsidR="00446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0DB">
        <w:rPr>
          <w:rFonts w:ascii="Times New Roman" w:hAnsi="Times New Roman" w:cs="Times New Roman"/>
          <w:b/>
          <w:sz w:val="28"/>
          <w:szCs w:val="28"/>
        </w:rPr>
        <w:t>202</w:t>
      </w:r>
      <w:r w:rsidR="00067934">
        <w:rPr>
          <w:rFonts w:ascii="Times New Roman" w:hAnsi="Times New Roman" w:cs="Times New Roman"/>
          <w:b/>
          <w:sz w:val="28"/>
          <w:szCs w:val="28"/>
        </w:rPr>
        <w:t>3</w:t>
      </w:r>
      <w:r w:rsidRPr="00D160D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5496" w:rsidRDefault="000F5496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30" w:rsidRDefault="008D2430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496" w:rsidRPr="00E14F32" w:rsidRDefault="000F5496" w:rsidP="000F5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3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0F5496" w:rsidRPr="00E14F32" w:rsidRDefault="000F5496" w:rsidP="000F5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32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14F32">
        <w:rPr>
          <w:rFonts w:ascii="Times New Roman" w:hAnsi="Times New Roman" w:cs="Times New Roman"/>
          <w:b/>
          <w:sz w:val="28"/>
          <w:szCs w:val="28"/>
        </w:rPr>
        <w:t xml:space="preserve">овета по вопросам </w:t>
      </w:r>
    </w:p>
    <w:p w:rsidR="000F5496" w:rsidRPr="00E14F32" w:rsidRDefault="000F5496" w:rsidP="000F5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32">
        <w:rPr>
          <w:rFonts w:ascii="Times New Roman" w:hAnsi="Times New Roman" w:cs="Times New Roman"/>
          <w:b/>
          <w:sz w:val="28"/>
          <w:szCs w:val="28"/>
        </w:rPr>
        <w:t xml:space="preserve">демографической политики и охраны здоровья граждан </w:t>
      </w:r>
    </w:p>
    <w:p w:rsidR="000F5496" w:rsidRDefault="000F5496" w:rsidP="000F5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32">
        <w:rPr>
          <w:rFonts w:ascii="Times New Roman" w:hAnsi="Times New Roman" w:cs="Times New Roman"/>
          <w:b/>
          <w:sz w:val="28"/>
          <w:szCs w:val="28"/>
        </w:rPr>
        <w:t>на т</w:t>
      </w:r>
      <w:r w:rsidR="00330593">
        <w:rPr>
          <w:rFonts w:ascii="Times New Roman" w:hAnsi="Times New Roman" w:cs="Times New Roman"/>
          <w:b/>
          <w:sz w:val="28"/>
          <w:szCs w:val="28"/>
        </w:rPr>
        <w:t>ерритории города Нижневартовска</w:t>
      </w:r>
    </w:p>
    <w:p w:rsidR="009A2F20" w:rsidRPr="00E820B3" w:rsidRDefault="009A2F20" w:rsidP="004E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6497"/>
      </w:tblGrid>
      <w:tr w:rsidR="00E820B3" w:rsidRPr="00E820B3" w:rsidTr="00E820B3">
        <w:trPr>
          <w:trHeight w:val="315"/>
        </w:trPr>
        <w:tc>
          <w:tcPr>
            <w:tcW w:w="3142" w:type="dxa"/>
            <w:shd w:val="clear" w:color="auto" w:fill="auto"/>
          </w:tcPr>
          <w:p w:rsidR="00286234" w:rsidRPr="00E820B3" w:rsidRDefault="00286234" w:rsidP="00E1246D">
            <w:pPr>
              <w:ind w:left="18" w:right="5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0B3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6497" w:type="dxa"/>
            <w:shd w:val="clear" w:color="auto" w:fill="auto"/>
          </w:tcPr>
          <w:p w:rsidR="00286234" w:rsidRPr="00E820B3" w:rsidRDefault="00067934" w:rsidP="00DC3808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38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02B4" w:rsidRPr="00E82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80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497B04" w:rsidRPr="00E820B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6234" w:rsidRPr="00E820B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86234" w:rsidTr="000F5496">
        <w:trPr>
          <w:trHeight w:val="330"/>
        </w:trPr>
        <w:tc>
          <w:tcPr>
            <w:tcW w:w="3142" w:type="dxa"/>
          </w:tcPr>
          <w:p w:rsidR="00286234" w:rsidRDefault="00286234" w:rsidP="00E1246D">
            <w:pPr>
              <w:ind w:left="18" w:right="5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проведения:</w:t>
            </w:r>
          </w:p>
        </w:tc>
        <w:tc>
          <w:tcPr>
            <w:tcW w:w="6497" w:type="dxa"/>
          </w:tcPr>
          <w:p w:rsidR="00286234" w:rsidRPr="00E820B3" w:rsidRDefault="00067934" w:rsidP="000F5496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час.</w:t>
            </w:r>
          </w:p>
        </w:tc>
      </w:tr>
      <w:tr w:rsidR="00286234" w:rsidTr="00E820B3">
        <w:trPr>
          <w:trHeight w:val="283"/>
        </w:trPr>
        <w:tc>
          <w:tcPr>
            <w:tcW w:w="3142" w:type="dxa"/>
          </w:tcPr>
          <w:p w:rsidR="00286234" w:rsidRPr="00E820B3" w:rsidRDefault="00286234" w:rsidP="00E1246D">
            <w:pPr>
              <w:ind w:left="18" w:right="5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0B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497" w:type="dxa"/>
          </w:tcPr>
          <w:p w:rsidR="00286234" w:rsidRDefault="00067934" w:rsidP="00E820B3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Таежная, дом 24, кабинет 312</w:t>
            </w:r>
          </w:p>
          <w:p w:rsidR="008D2430" w:rsidRPr="00E820B3" w:rsidRDefault="008D2430" w:rsidP="00E820B3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808" w:rsidRPr="00DC3808" w:rsidRDefault="00DC3808" w:rsidP="00DC38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08">
        <w:rPr>
          <w:rFonts w:ascii="Times New Roman" w:hAnsi="Times New Roman" w:cs="Times New Roman"/>
          <w:b/>
          <w:sz w:val="28"/>
          <w:szCs w:val="28"/>
        </w:rPr>
        <w:t>О мероприятиях, напр</w:t>
      </w:r>
      <w:r>
        <w:rPr>
          <w:rFonts w:ascii="Times New Roman" w:hAnsi="Times New Roman" w:cs="Times New Roman"/>
          <w:b/>
          <w:sz w:val="28"/>
          <w:szCs w:val="28"/>
        </w:rPr>
        <w:t>авленных на снижение смертности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C3808">
        <w:rPr>
          <w:rFonts w:ascii="Times New Roman" w:hAnsi="Times New Roman" w:cs="Times New Roman"/>
          <w:b/>
          <w:sz w:val="28"/>
          <w:szCs w:val="28"/>
        </w:rPr>
        <w:t>от управляемых причин и результатах выполнения межведомственного плана мероприятий по снижению смертности от управляемых причин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C380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8D2430" w:rsidRPr="00DC3808" w:rsidRDefault="008D2430" w:rsidP="00E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02FF" w:rsidRPr="008D2430" w:rsidRDefault="008D2430" w:rsidP="00E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30">
        <w:rPr>
          <w:rFonts w:ascii="Times New Roman" w:hAnsi="Times New Roman" w:cs="Times New Roman"/>
          <w:sz w:val="28"/>
          <w:szCs w:val="28"/>
        </w:rPr>
        <w:t>Докладывают</w:t>
      </w:r>
      <w:r w:rsidR="004C0677" w:rsidRPr="008D2430">
        <w:rPr>
          <w:rFonts w:ascii="Times New Roman" w:hAnsi="Times New Roman" w:cs="Times New Roman"/>
          <w:sz w:val="28"/>
          <w:szCs w:val="28"/>
        </w:rPr>
        <w:t>:</w:t>
      </w:r>
    </w:p>
    <w:p w:rsidR="00DC3808" w:rsidRPr="00DC3808" w:rsidRDefault="00DC3808" w:rsidP="00DC3808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3808">
        <w:rPr>
          <w:rFonts w:ascii="Times New Roman" w:hAnsi="Times New Roman" w:cs="Times New Roman"/>
          <w:sz w:val="28"/>
          <w:szCs w:val="28"/>
        </w:rPr>
        <w:t>управление Министерства внутренних дел Российской Федерации</w:t>
      </w:r>
      <w:r w:rsidRPr="00DC3808">
        <w:rPr>
          <w:rFonts w:ascii="Times New Roman" w:hAnsi="Times New Roman" w:cs="Times New Roman"/>
          <w:sz w:val="28"/>
          <w:szCs w:val="28"/>
        </w:rPr>
        <w:br/>
        <w:t>по Ханты-Мансийскому автономному округу – Югре</w:t>
      </w:r>
    </w:p>
    <w:p w:rsidR="00DC3808" w:rsidRPr="00DC3808" w:rsidRDefault="00DC3808" w:rsidP="00DC3808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3808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</w:t>
      </w:r>
    </w:p>
    <w:p w:rsidR="00DC3808" w:rsidRPr="00DC3808" w:rsidRDefault="00DC3808" w:rsidP="00DC3808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3808">
        <w:rPr>
          <w:rFonts w:ascii="Times New Roman" w:hAnsi="Times New Roman" w:cs="Times New Roman"/>
          <w:sz w:val="28"/>
          <w:szCs w:val="28"/>
        </w:rPr>
        <w:t>департамент общественных коммуникаций и молодежной политики администрации города</w:t>
      </w:r>
    </w:p>
    <w:p w:rsidR="00DC3808" w:rsidRPr="00DC3808" w:rsidRDefault="00DC3808" w:rsidP="00DC3808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380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Нижневартовска </w:t>
      </w:r>
      <w:r w:rsidRPr="00DC3808">
        <w:rPr>
          <w:b/>
          <w:bCs/>
        </w:rPr>
        <w:t>"</w:t>
      </w:r>
      <w:r w:rsidRPr="00DC3808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</w:t>
      </w:r>
      <w:r w:rsidRPr="00DC3808">
        <w:rPr>
          <w:b/>
          <w:bCs/>
        </w:rPr>
        <w:t>"</w:t>
      </w:r>
    </w:p>
    <w:p w:rsidR="00DC3808" w:rsidRPr="00DC3808" w:rsidRDefault="00DC3808" w:rsidP="00DC3808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3808">
        <w:rPr>
          <w:rFonts w:ascii="Times New Roman" w:hAnsi="Times New Roman" w:cs="Times New Roman"/>
          <w:sz w:val="28"/>
          <w:szCs w:val="28"/>
        </w:rPr>
        <w:t xml:space="preserve">бюджетное учреждение Ханты-Мансийского автономного округа – Югры </w:t>
      </w:r>
      <w:r w:rsidRPr="00DC3808">
        <w:rPr>
          <w:b/>
          <w:bCs/>
        </w:rPr>
        <w:t>"</w:t>
      </w:r>
      <w:r w:rsidRPr="00DC3808">
        <w:rPr>
          <w:rFonts w:ascii="Times New Roman" w:hAnsi="Times New Roman" w:cs="Times New Roman"/>
          <w:sz w:val="28"/>
          <w:szCs w:val="28"/>
        </w:rPr>
        <w:t>Нижневартовская психоневрологическая больница</w:t>
      </w:r>
      <w:r w:rsidRPr="00DC3808">
        <w:rPr>
          <w:b/>
          <w:bCs/>
        </w:rPr>
        <w:t>"</w:t>
      </w:r>
    </w:p>
    <w:p w:rsidR="008D2430" w:rsidRDefault="008D2430" w:rsidP="008D2430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430" w:rsidRPr="00DC3808" w:rsidRDefault="00DC3808" w:rsidP="00DC38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08">
        <w:rPr>
          <w:rFonts w:ascii="Times New Roman" w:hAnsi="Times New Roman" w:cs="Times New Roman"/>
          <w:b/>
          <w:sz w:val="28"/>
          <w:szCs w:val="28"/>
        </w:rPr>
        <w:t>Об организации работы с женщинами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808">
        <w:rPr>
          <w:rFonts w:ascii="Times New Roman" w:hAnsi="Times New Roman" w:cs="Times New Roman"/>
          <w:b/>
          <w:sz w:val="28"/>
          <w:szCs w:val="28"/>
        </w:rPr>
        <w:t>и детьми, находящимися в трудной жизненной ситуации. Эффективные модели взаимодействия</w:t>
      </w:r>
    </w:p>
    <w:p w:rsidR="00DC3808" w:rsidRPr="00DC3808" w:rsidRDefault="00DC3808" w:rsidP="008D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2430" w:rsidRPr="008D2430" w:rsidRDefault="008D2430" w:rsidP="008D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30">
        <w:rPr>
          <w:rFonts w:ascii="Times New Roman" w:hAnsi="Times New Roman" w:cs="Times New Roman"/>
          <w:sz w:val="28"/>
          <w:szCs w:val="28"/>
        </w:rPr>
        <w:t>Докладывают:</w:t>
      </w:r>
    </w:p>
    <w:p w:rsidR="00282288" w:rsidRDefault="00DC3808" w:rsidP="00DC3808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219C">
        <w:rPr>
          <w:rFonts w:ascii="Times New Roman" w:hAnsi="Times New Roman" w:cs="Times New Roman"/>
          <w:sz w:val="28"/>
          <w:szCs w:val="28"/>
        </w:rPr>
        <w:t>представитель Региональной общественной организации Ханты-Мансийского авто</w:t>
      </w:r>
      <w:r>
        <w:rPr>
          <w:rFonts w:ascii="Times New Roman" w:hAnsi="Times New Roman" w:cs="Times New Roman"/>
          <w:sz w:val="28"/>
          <w:szCs w:val="28"/>
        </w:rPr>
        <w:t>номного округа –</w:t>
      </w:r>
      <w:r w:rsidRPr="008F219C">
        <w:rPr>
          <w:rFonts w:ascii="Times New Roman" w:hAnsi="Times New Roman" w:cs="Times New Roman"/>
          <w:sz w:val="28"/>
          <w:szCs w:val="28"/>
        </w:rPr>
        <w:t xml:space="preserve"> Югры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219C">
        <w:rPr>
          <w:rFonts w:ascii="Times New Roman" w:hAnsi="Times New Roman" w:cs="Times New Roman"/>
          <w:sz w:val="28"/>
          <w:szCs w:val="28"/>
        </w:rPr>
        <w:t>Центр поддержки семьи»</w:t>
      </w:r>
    </w:p>
    <w:p w:rsidR="00DC3808" w:rsidRDefault="00DC3808" w:rsidP="00DC3808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D2430" w:rsidRPr="00DC3808" w:rsidRDefault="00DC3808" w:rsidP="00DC38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08">
        <w:rPr>
          <w:rFonts w:ascii="Times New Roman" w:hAnsi="Times New Roman" w:cs="Times New Roman"/>
          <w:b/>
          <w:sz w:val="28"/>
          <w:szCs w:val="28"/>
        </w:rPr>
        <w:t>Организация проведения профилактического медицинского осмотра и диспансеризации взрослого населения</w:t>
      </w:r>
    </w:p>
    <w:p w:rsidR="00DC3808" w:rsidRPr="00DC3808" w:rsidRDefault="00DC3808" w:rsidP="008D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F5496" w:rsidRPr="006E02FF" w:rsidRDefault="008D2430" w:rsidP="008D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Докладывае</w:t>
      </w:r>
      <w:r w:rsidRPr="008D2430">
        <w:rPr>
          <w:rFonts w:ascii="Times New Roman" w:hAnsi="Times New Roman" w:cs="Times New Roman"/>
          <w:sz w:val="28"/>
          <w:szCs w:val="28"/>
        </w:rPr>
        <w:t>т:</w:t>
      </w:r>
    </w:p>
    <w:p w:rsidR="00DC3808" w:rsidRPr="00DC3808" w:rsidRDefault="00DC3808" w:rsidP="00DC3808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3808">
        <w:rPr>
          <w:rFonts w:ascii="Times New Roman" w:hAnsi="Times New Roman" w:cs="Times New Roman"/>
          <w:sz w:val="28"/>
          <w:szCs w:val="28"/>
        </w:rPr>
        <w:t>бюджетное учреждение Ханты-Мансийского автономного округа – Югры "Нижневартовская городская поликлиника"</w:t>
      </w:r>
    </w:p>
    <w:p w:rsidR="00282288" w:rsidRDefault="00282288" w:rsidP="00E820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88" w:rsidRPr="00282288" w:rsidRDefault="00DC3808" w:rsidP="00DC38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08">
        <w:rPr>
          <w:rFonts w:ascii="Times New Roman" w:hAnsi="Times New Roman" w:cs="Times New Roman"/>
          <w:b/>
          <w:sz w:val="28"/>
          <w:szCs w:val="28"/>
        </w:rPr>
        <w:t>О плане мероприятий по повышению рождаемости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C3808">
        <w:rPr>
          <w:rFonts w:ascii="Times New Roman" w:hAnsi="Times New Roman" w:cs="Times New Roman"/>
          <w:b/>
          <w:sz w:val="28"/>
          <w:szCs w:val="28"/>
        </w:rPr>
        <w:t>в муниципальном образовании город Нижневартовск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808">
        <w:rPr>
          <w:rFonts w:ascii="Times New Roman" w:hAnsi="Times New Roman" w:cs="Times New Roman"/>
          <w:b/>
          <w:sz w:val="28"/>
          <w:szCs w:val="28"/>
        </w:rPr>
        <w:t>на период с 2024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C3808">
        <w:rPr>
          <w:rFonts w:ascii="Times New Roman" w:hAnsi="Times New Roman" w:cs="Times New Roman"/>
          <w:b/>
          <w:sz w:val="28"/>
          <w:szCs w:val="28"/>
        </w:rPr>
        <w:t>до 2026 год</w:t>
      </w:r>
    </w:p>
    <w:p w:rsidR="00DC3808" w:rsidRPr="00DC3808" w:rsidRDefault="00DC3808" w:rsidP="00DC38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3808" w:rsidRPr="00DC3808" w:rsidRDefault="00DC3808" w:rsidP="00DC38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08">
        <w:rPr>
          <w:rFonts w:ascii="Times New Roman" w:hAnsi="Times New Roman" w:cs="Times New Roman"/>
          <w:color w:val="000000" w:themeColor="text1"/>
          <w:sz w:val="28"/>
          <w:szCs w:val="28"/>
        </w:rPr>
        <w:t>Докладывает:</w:t>
      </w:r>
    </w:p>
    <w:p w:rsidR="00DC3808" w:rsidRPr="00DC3808" w:rsidRDefault="00DC3808" w:rsidP="00DC38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08">
        <w:rPr>
          <w:rFonts w:ascii="Times New Roman" w:hAnsi="Times New Roman" w:cs="Times New Roman"/>
          <w:color w:val="000000" w:themeColor="text1"/>
          <w:sz w:val="28"/>
          <w:szCs w:val="28"/>
        </w:rPr>
        <w:t>- департамент по социальной политике администрации города</w:t>
      </w:r>
    </w:p>
    <w:p w:rsidR="008D2430" w:rsidRDefault="008D2430" w:rsidP="00E820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430" w:rsidRDefault="00282288" w:rsidP="008D24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D2430" w:rsidRPr="008D2430">
        <w:rPr>
          <w:rFonts w:ascii="Times New Roman" w:hAnsi="Times New Roman" w:cs="Times New Roman"/>
          <w:b/>
          <w:sz w:val="28"/>
          <w:szCs w:val="28"/>
        </w:rPr>
        <w:t>. О работе Координационного совета</w:t>
      </w:r>
      <w:r w:rsidR="008D2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430" w:rsidRPr="008D2430">
        <w:rPr>
          <w:rFonts w:ascii="Times New Roman" w:hAnsi="Times New Roman" w:cs="Times New Roman"/>
          <w:b/>
          <w:sz w:val="28"/>
          <w:szCs w:val="28"/>
        </w:rPr>
        <w:t>по вопросам демографической политики и охраны здоровья граждан на территории города Нижневартовска</w:t>
      </w:r>
      <w:r w:rsidR="003A4A27">
        <w:rPr>
          <w:rFonts w:ascii="Times New Roman" w:hAnsi="Times New Roman" w:cs="Times New Roman"/>
          <w:b/>
          <w:sz w:val="28"/>
          <w:szCs w:val="28"/>
        </w:rPr>
        <w:t xml:space="preserve"> в 2024 году</w:t>
      </w:r>
    </w:p>
    <w:p w:rsidR="008D2430" w:rsidRPr="008D2430" w:rsidRDefault="008D2430" w:rsidP="008D24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2430" w:rsidRPr="008D2430" w:rsidRDefault="008D2430" w:rsidP="008D2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430">
        <w:rPr>
          <w:rFonts w:ascii="Times New Roman" w:hAnsi="Times New Roman" w:cs="Times New Roman"/>
          <w:color w:val="000000" w:themeColor="text1"/>
          <w:sz w:val="28"/>
          <w:szCs w:val="28"/>
        </w:rPr>
        <w:t>Докладывает:</w:t>
      </w:r>
    </w:p>
    <w:p w:rsidR="008D2430" w:rsidRPr="008D2430" w:rsidRDefault="008D2430" w:rsidP="008D2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E6E46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по социальной политике администрации города</w:t>
      </w:r>
    </w:p>
    <w:sectPr w:rsidR="008D2430" w:rsidRPr="008D2430" w:rsidSect="008D2430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83" w:rsidRDefault="00B94B83" w:rsidP="000E67F2">
      <w:pPr>
        <w:spacing w:after="0" w:line="240" w:lineRule="auto"/>
      </w:pPr>
      <w:r>
        <w:separator/>
      </w:r>
    </w:p>
  </w:endnote>
  <w:endnote w:type="continuationSeparator" w:id="0">
    <w:p w:rsidR="00B94B83" w:rsidRDefault="00B94B83" w:rsidP="000E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83" w:rsidRDefault="00B94B83" w:rsidP="000E67F2">
      <w:pPr>
        <w:spacing w:after="0" w:line="240" w:lineRule="auto"/>
      </w:pPr>
      <w:r>
        <w:separator/>
      </w:r>
    </w:p>
  </w:footnote>
  <w:footnote w:type="continuationSeparator" w:id="0">
    <w:p w:rsidR="00B94B83" w:rsidRDefault="00B94B83" w:rsidP="000E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958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D2430" w:rsidRDefault="008D2430" w:rsidP="00282288">
        <w:pPr>
          <w:pStyle w:val="a5"/>
          <w:jc w:val="center"/>
          <w:rPr>
            <w:rFonts w:ascii="Times New Roman" w:hAnsi="Times New Roman" w:cs="Times New Roman"/>
          </w:rPr>
        </w:pPr>
        <w:r w:rsidRPr="008D2430">
          <w:rPr>
            <w:rFonts w:ascii="Times New Roman" w:hAnsi="Times New Roman" w:cs="Times New Roman"/>
          </w:rPr>
          <w:fldChar w:fldCharType="begin"/>
        </w:r>
        <w:r w:rsidRPr="008D2430">
          <w:rPr>
            <w:rFonts w:ascii="Times New Roman" w:hAnsi="Times New Roman" w:cs="Times New Roman"/>
          </w:rPr>
          <w:instrText>PAGE   \* MERGEFORMAT</w:instrText>
        </w:r>
        <w:r w:rsidRPr="008D2430">
          <w:rPr>
            <w:rFonts w:ascii="Times New Roman" w:hAnsi="Times New Roman" w:cs="Times New Roman"/>
          </w:rPr>
          <w:fldChar w:fldCharType="separate"/>
        </w:r>
        <w:r w:rsidR="00462CA5">
          <w:rPr>
            <w:rFonts w:ascii="Times New Roman" w:hAnsi="Times New Roman" w:cs="Times New Roman"/>
            <w:noProof/>
          </w:rPr>
          <w:t>2</w:t>
        </w:r>
        <w:r w:rsidRPr="008D2430">
          <w:rPr>
            <w:rFonts w:ascii="Times New Roman" w:hAnsi="Times New Roman" w:cs="Times New Roman"/>
          </w:rPr>
          <w:fldChar w:fldCharType="end"/>
        </w:r>
      </w:p>
    </w:sdtContent>
  </w:sdt>
  <w:p w:rsidR="00282288" w:rsidRPr="008D2430" w:rsidRDefault="00282288" w:rsidP="00282288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4C96"/>
    <w:multiLevelType w:val="hybridMultilevel"/>
    <w:tmpl w:val="C01ED084"/>
    <w:lvl w:ilvl="0" w:tplc="E5DE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32B4B"/>
    <w:multiLevelType w:val="hybridMultilevel"/>
    <w:tmpl w:val="FD90049C"/>
    <w:lvl w:ilvl="0" w:tplc="14B48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B248F"/>
    <w:multiLevelType w:val="hybridMultilevel"/>
    <w:tmpl w:val="96282190"/>
    <w:lvl w:ilvl="0" w:tplc="973EBF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11547F"/>
    <w:multiLevelType w:val="hybridMultilevel"/>
    <w:tmpl w:val="BE623F5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433A1"/>
    <w:multiLevelType w:val="hybridMultilevel"/>
    <w:tmpl w:val="EED4F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9E3879"/>
    <w:multiLevelType w:val="hybridMultilevel"/>
    <w:tmpl w:val="3C40EE82"/>
    <w:lvl w:ilvl="0" w:tplc="E5DE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93287"/>
    <w:multiLevelType w:val="hybridMultilevel"/>
    <w:tmpl w:val="FD90049C"/>
    <w:lvl w:ilvl="0" w:tplc="14B48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D"/>
    <w:rsid w:val="000026A8"/>
    <w:rsid w:val="00004C19"/>
    <w:rsid w:val="00004E93"/>
    <w:rsid w:val="00033954"/>
    <w:rsid w:val="00042C72"/>
    <w:rsid w:val="0005585B"/>
    <w:rsid w:val="00056EDA"/>
    <w:rsid w:val="00067934"/>
    <w:rsid w:val="00097F8D"/>
    <w:rsid w:val="000D6544"/>
    <w:rsid w:val="000E5028"/>
    <w:rsid w:val="000E67F2"/>
    <w:rsid w:val="000F33BC"/>
    <w:rsid w:val="000F5496"/>
    <w:rsid w:val="001021E3"/>
    <w:rsid w:val="001116F9"/>
    <w:rsid w:val="001673A0"/>
    <w:rsid w:val="00167B02"/>
    <w:rsid w:val="00170F02"/>
    <w:rsid w:val="001749FF"/>
    <w:rsid w:val="00177C88"/>
    <w:rsid w:val="001862CC"/>
    <w:rsid w:val="001C0E76"/>
    <w:rsid w:val="001D6B7A"/>
    <w:rsid w:val="001F2519"/>
    <w:rsid w:val="00201E1A"/>
    <w:rsid w:val="00202B8F"/>
    <w:rsid w:val="002048CF"/>
    <w:rsid w:val="002052A6"/>
    <w:rsid w:val="002063A9"/>
    <w:rsid w:val="00210D22"/>
    <w:rsid w:val="0022160C"/>
    <w:rsid w:val="002311F1"/>
    <w:rsid w:val="002379B0"/>
    <w:rsid w:val="00244401"/>
    <w:rsid w:val="00247DF8"/>
    <w:rsid w:val="002519BE"/>
    <w:rsid w:val="002547C3"/>
    <w:rsid w:val="002667B9"/>
    <w:rsid w:val="0026768A"/>
    <w:rsid w:val="002715C3"/>
    <w:rsid w:val="00282288"/>
    <w:rsid w:val="00286234"/>
    <w:rsid w:val="002B100C"/>
    <w:rsid w:val="002E180D"/>
    <w:rsid w:val="002E65D1"/>
    <w:rsid w:val="002F0F29"/>
    <w:rsid w:val="003050C5"/>
    <w:rsid w:val="00306DD4"/>
    <w:rsid w:val="0031722A"/>
    <w:rsid w:val="003233FD"/>
    <w:rsid w:val="00324D54"/>
    <w:rsid w:val="00330593"/>
    <w:rsid w:val="00341316"/>
    <w:rsid w:val="00352764"/>
    <w:rsid w:val="00361E86"/>
    <w:rsid w:val="00373059"/>
    <w:rsid w:val="003A4A27"/>
    <w:rsid w:val="003B09CE"/>
    <w:rsid w:val="003C6455"/>
    <w:rsid w:val="003D5317"/>
    <w:rsid w:val="003D6EFF"/>
    <w:rsid w:val="003D756C"/>
    <w:rsid w:val="003E3671"/>
    <w:rsid w:val="003E60CA"/>
    <w:rsid w:val="003F155A"/>
    <w:rsid w:val="004432A8"/>
    <w:rsid w:val="00446078"/>
    <w:rsid w:val="00462CA5"/>
    <w:rsid w:val="00471E05"/>
    <w:rsid w:val="00472B50"/>
    <w:rsid w:val="00477EC9"/>
    <w:rsid w:val="00490F79"/>
    <w:rsid w:val="00493075"/>
    <w:rsid w:val="00497B04"/>
    <w:rsid w:val="004A2E67"/>
    <w:rsid w:val="004A6735"/>
    <w:rsid w:val="004B148E"/>
    <w:rsid w:val="004B3C23"/>
    <w:rsid w:val="004B3F75"/>
    <w:rsid w:val="004B63F2"/>
    <w:rsid w:val="004C0677"/>
    <w:rsid w:val="004C5838"/>
    <w:rsid w:val="004D79A6"/>
    <w:rsid w:val="004E0880"/>
    <w:rsid w:val="004E171D"/>
    <w:rsid w:val="004E19A4"/>
    <w:rsid w:val="004E73E1"/>
    <w:rsid w:val="004F09B8"/>
    <w:rsid w:val="004F41D7"/>
    <w:rsid w:val="00506C85"/>
    <w:rsid w:val="00525ECB"/>
    <w:rsid w:val="00541387"/>
    <w:rsid w:val="00544D72"/>
    <w:rsid w:val="00553AAC"/>
    <w:rsid w:val="0057099D"/>
    <w:rsid w:val="005774FA"/>
    <w:rsid w:val="005A7830"/>
    <w:rsid w:val="005B6AF6"/>
    <w:rsid w:val="005C48F9"/>
    <w:rsid w:val="005F6102"/>
    <w:rsid w:val="006038C6"/>
    <w:rsid w:val="006039C8"/>
    <w:rsid w:val="00614975"/>
    <w:rsid w:val="006165C3"/>
    <w:rsid w:val="006924C7"/>
    <w:rsid w:val="006A480E"/>
    <w:rsid w:val="006B3B5F"/>
    <w:rsid w:val="006E02FF"/>
    <w:rsid w:val="006E2B03"/>
    <w:rsid w:val="006F6B5D"/>
    <w:rsid w:val="007024A2"/>
    <w:rsid w:val="00713081"/>
    <w:rsid w:val="007239E3"/>
    <w:rsid w:val="00763823"/>
    <w:rsid w:val="00793B4B"/>
    <w:rsid w:val="007A69D0"/>
    <w:rsid w:val="007A7AE5"/>
    <w:rsid w:val="007B0A48"/>
    <w:rsid w:val="007B37B9"/>
    <w:rsid w:val="007C61DC"/>
    <w:rsid w:val="007D2DC5"/>
    <w:rsid w:val="007D5473"/>
    <w:rsid w:val="007F6650"/>
    <w:rsid w:val="00840302"/>
    <w:rsid w:val="008528A8"/>
    <w:rsid w:val="00870A60"/>
    <w:rsid w:val="00871140"/>
    <w:rsid w:val="00877368"/>
    <w:rsid w:val="00881A0E"/>
    <w:rsid w:val="008A0EFA"/>
    <w:rsid w:val="008A18ED"/>
    <w:rsid w:val="008B033D"/>
    <w:rsid w:val="008C4CE8"/>
    <w:rsid w:val="008D2430"/>
    <w:rsid w:val="008F0D1A"/>
    <w:rsid w:val="00901DC1"/>
    <w:rsid w:val="00925283"/>
    <w:rsid w:val="00930459"/>
    <w:rsid w:val="009357B2"/>
    <w:rsid w:val="00943689"/>
    <w:rsid w:val="009461BA"/>
    <w:rsid w:val="00946664"/>
    <w:rsid w:val="00964CCD"/>
    <w:rsid w:val="009876E1"/>
    <w:rsid w:val="00993D89"/>
    <w:rsid w:val="009A2F20"/>
    <w:rsid w:val="009A79FD"/>
    <w:rsid w:val="009B3502"/>
    <w:rsid w:val="009D53A8"/>
    <w:rsid w:val="009E492D"/>
    <w:rsid w:val="00A13A59"/>
    <w:rsid w:val="00A365E3"/>
    <w:rsid w:val="00A60EA7"/>
    <w:rsid w:val="00A6279A"/>
    <w:rsid w:val="00A80124"/>
    <w:rsid w:val="00A912FD"/>
    <w:rsid w:val="00AC39A6"/>
    <w:rsid w:val="00AC4141"/>
    <w:rsid w:val="00AC5958"/>
    <w:rsid w:val="00B02213"/>
    <w:rsid w:val="00B07DB7"/>
    <w:rsid w:val="00B20A5F"/>
    <w:rsid w:val="00B302B4"/>
    <w:rsid w:val="00B60F80"/>
    <w:rsid w:val="00B61AD1"/>
    <w:rsid w:val="00B66F0F"/>
    <w:rsid w:val="00B75C38"/>
    <w:rsid w:val="00B836EC"/>
    <w:rsid w:val="00B92AA2"/>
    <w:rsid w:val="00B94B83"/>
    <w:rsid w:val="00BB119F"/>
    <w:rsid w:val="00BC5029"/>
    <w:rsid w:val="00BF06C3"/>
    <w:rsid w:val="00BF1618"/>
    <w:rsid w:val="00C01DAB"/>
    <w:rsid w:val="00C15E54"/>
    <w:rsid w:val="00C24A81"/>
    <w:rsid w:val="00C32EFE"/>
    <w:rsid w:val="00C44411"/>
    <w:rsid w:val="00C47EB3"/>
    <w:rsid w:val="00C8369D"/>
    <w:rsid w:val="00C97B7E"/>
    <w:rsid w:val="00CA7ED6"/>
    <w:rsid w:val="00CC3225"/>
    <w:rsid w:val="00CD0DA4"/>
    <w:rsid w:val="00CF064E"/>
    <w:rsid w:val="00D00D4B"/>
    <w:rsid w:val="00D0287F"/>
    <w:rsid w:val="00D226F2"/>
    <w:rsid w:val="00D330D5"/>
    <w:rsid w:val="00D57988"/>
    <w:rsid w:val="00D83AA9"/>
    <w:rsid w:val="00D942C8"/>
    <w:rsid w:val="00DB042F"/>
    <w:rsid w:val="00DB0F70"/>
    <w:rsid w:val="00DC3808"/>
    <w:rsid w:val="00DC720C"/>
    <w:rsid w:val="00DD3BB5"/>
    <w:rsid w:val="00DF0AB9"/>
    <w:rsid w:val="00E1246D"/>
    <w:rsid w:val="00E158A2"/>
    <w:rsid w:val="00E24113"/>
    <w:rsid w:val="00E24DDB"/>
    <w:rsid w:val="00E34750"/>
    <w:rsid w:val="00E41526"/>
    <w:rsid w:val="00E4356C"/>
    <w:rsid w:val="00E60642"/>
    <w:rsid w:val="00E73020"/>
    <w:rsid w:val="00E804AD"/>
    <w:rsid w:val="00E820B3"/>
    <w:rsid w:val="00E90F14"/>
    <w:rsid w:val="00E9463A"/>
    <w:rsid w:val="00EB3426"/>
    <w:rsid w:val="00EC1C35"/>
    <w:rsid w:val="00EC4007"/>
    <w:rsid w:val="00ED32B0"/>
    <w:rsid w:val="00ED535A"/>
    <w:rsid w:val="00EE63E3"/>
    <w:rsid w:val="00EE75C5"/>
    <w:rsid w:val="00EF6E42"/>
    <w:rsid w:val="00F0006F"/>
    <w:rsid w:val="00F1604F"/>
    <w:rsid w:val="00F172FA"/>
    <w:rsid w:val="00F27E3D"/>
    <w:rsid w:val="00F27E7F"/>
    <w:rsid w:val="00F27FD4"/>
    <w:rsid w:val="00F4453C"/>
    <w:rsid w:val="00F46264"/>
    <w:rsid w:val="00F51550"/>
    <w:rsid w:val="00F519AF"/>
    <w:rsid w:val="00F61F8F"/>
    <w:rsid w:val="00F63286"/>
    <w:rsid w:val="00F85928"/>
    <w:rsid w:val="00F93A98"/>
    <w:rsid w:val="00F93BF2"/>
    <w:rsid w:val="00FC11E3"/>
    <w:rsid w:val="00FD150E"/>
    <w:rsid w:val="00FE614D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E54B194-DD5B-4D4A-B0BD-9B99C7C0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7F2"/>
  </w:style>
  <w:style w:type="paragraph" w:styleId="a7">
    <w:name w:val="footer"/>
    <w:basedOn w:val="a"/>
    <w:link w:val="a8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7F2"/>
  </w:style>
  <w:style w:type="character" w:styleId="a9">
    <w:name w:val="Hyperlink"/>
    <w:rsid w:val="0050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50"/>
    <w:rPr>
      <w:rFonts w:ascii="Tahoma" w:hAnsi="Tahoma" w:cs="Tahoma"/>
      <w:sz w:val="16"/>
      <w:szCs w:val="16"/>
    </w:rPr>
  </w:style>
  <w:style w:type="character" w:customStyle="1" w:styleId="ac">
    <w:name w:val="Заголовок Знак"/>
    <w:link w:val="ad"/>
    <w:rsid w:val="004B148E"/>
    <w:rPr>
      <w:sz w:val="28"/>
      <w:szCs w:val="24"/>
    </w:rPr>
  </w:style>
  <w:style w:type="paragraph" w:customStyle="1" w:styleId="ae">
    <w:basedOn w:val="a"/>
    <w:next w:val="ad"/>
    <w:qFormat/>
    <w:rsid w:val="004B14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Title"/>
    <w:basedOn w:val="a"/>
    <w:next w:val="a"/>
    <w:link w:val="ac"/>
    <w:qFormat/>
    <w:rsid w:val="004B148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4"/>
    </w:rPr>
  </w:style>
  <w:style w:type="character" w:customStyle="1" w:styleId="af">
    <w:name w:val="Название Знак"/>
    <w:basedOn w:val="a0"/>
    <w:uiPriority w:val="10"/>
    <w:rsid w:val="004B1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Strong"/>
    <w:uiPriority w:val="22"/>
    <w:qFormat/>
    <w:rsid w:val="000F5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BB8E-EA15-4A66-8A54-DBC54E58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Оксана Григорьевна</dc:creator>
  <cp:lastModifiedBy>Злобина Елена Юрьевна</cp:lastModifiedBy>
  <cp:revision>2</cp:revision>
  <cp:lastPrinted>2022-12-16T05:28:00Z</cp:lastPrinted>
  <dcterms:created xsi:type="dcterms:W3CDTF">2023-12-01T12:00:00Z</dcterms:created>
  <dcterms:modified xsi:type="dcterms:W3CDTF">2023-12-01T12:00:00Z</dcterms:modified>
</cp:coreProperties>
</file>