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5" w:rsidRDefault="007474F5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EB7CC7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28</w:t>
      </w:r>
      <w:r w:rsidR="00F97A7F" w:rsidRPr="00F97A7F">
        <w:rPr>
          <w:sz w:val="28"/>
          <w:szCs w:val="28"/>
        </w:rPr>
        <w:t xml:space="preserve"> </w:t>
      </w:r>
      <w:r w:rsidR="00D103C0">
        <w:rPr>
          <w:sz w:val="28"/>
          <w:szCs w:val="28"/>
        </w:rPr>
        <w:t>апреля</w:t>
      </w:r>
      <w:r w:rsidR="00F97A7F" w:rsidRPr="00F97A7F">
        <w:rPr>
          <w:sz w:val="28"/>
          <w:szCs w:val="28"/>
        </w:rPr>
        <w:t xml:space="preserve"> 202</w:t>
      </w:r>
      <w:r w:rsidR="00D103C0">
        <w:rPr>
          <w:sz w:val="28"/>
          <w:szCs w:val="28"/>
        </w:rPr>
        <w:t>2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</w:t>
      </w:r>
      <w:r w:rsidR="00D103C0">
        <w:rPr>
          <w:sz w:val="28"/>
          <w:szCs w:val="28"/>
        </w:rPr>
        <w:t xml:space="preserve">    </w:t>
      </w:r>
      <w:r w:rsidR="00F97A7F" w:rsidRPr="00F97A7F">
        <w:rPr>
          <w:sz w:val="28"/>
          <w:szCs w:val="28"/>
        </w:rPr>
        <w:t>№</w:t>
      </w:r>
      <w:r w:rsidR="00D103C0">
        <w:rPr>
          <w:sz w:val="28"/>
          <w:szCs w:val="28"/>
        </w:rPr>
        <w:t>10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8537ED" w:rsidRPr="00310F55" w:rsidRDefault="008537ED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Pr="00C118ED" w:rsidRDefault="005F223D" w:rsidP="00AF1D53">
      <w:pPr>
        <w:rPr>
          <w:sz w:val="12"/>
          <w:szCs w:val="12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C118ED" w:rsidRDefault="00936913" w:rsidP="00936913">
            <w:pPr>
              <w:ind w:firstLine="0"/>
              <w:rPr>
                <w:rFonts w:eastAsia="Calibri"/>
                <w:sz w:val="12"/>
                <w:szCs w:val="12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D103C0" w:rsidRDefault="00D103C0" w:rsidP="00D103C0">
      <w:pPr>
        <w:rPr>
          <w:sz w:val="28"/>
          <w:szCs w:val="28"/>
        </w:rPr>
      </w:pPr>
      <w:r>
        <w:rPr>
          <w:sz w:val="28"/>
          <w:szCs w:val="28"/>
        </w:rPr>
        <w:t>Груздева Евгения Витальевна - заместитель начальника бюджетного управления департамента финансов администрации города Нижневартовска;</w:t>
      </w:r>
    </w:p>
    <w:p w:rsidR="008537ED" w:rsidRDefault="008537ED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Парамонова Оксана Борисовна </w:t>
      </w:r>
      <w:r w:rsidR="00C118ED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C118ED" w:rsidRDefault="00C76B5B" w:rsidP="004D0811">
      <w:pPr>
        <w:rPr>
          <w:sz w:val="12"/>
          <w:szCs w:val="12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 xml:space="preserve">О </w:t>
      </w:r>
      <w:r w:rsidR="000D613A">
        <w:rPr>
          <w:sz w:val="28"/>
          <w:szCs w:val="28"/>
        </w:rPr>
        <w:t>проекте</w:t>
      </w:r>
      <w:r w:rsidR="00EB0C66">
        <w:rPr>
          <w:sz w:val="28"/>
          <w:szCs w:val="28"/>
        </w:rPr>
        <w:t xml:space="preserve"> решения Думы города Нижневартовска </w:t>
      </w:r>
      <w:r w:rsidR="00254C55">
        <w:rPr>
          <w:sz w:val="28"/>
          <w:szCs w:val="28"/>
        </w:rPr>
        <w:t>"Об исполнении бюджета города Нижневартовска за 202</w:t>
      </w:r>
      <w:r w:rsidR="00D103C0">
        <w:rPr>
          <w:sz w:val="28"/>
          <w:szCs w:val="28"/>
        </w:rPr>
        <w:t>1</w:t>
      </w:r>
      <w:r w:rsidR="00254C55">
        <w:rPr>
          <w:sz w:val="28"/>
          <w:szCs w:val="28"/>
        </w:rPr>
        <w:t xml:space="preserve"> год"</w:t>
      </w:r>
      <w:r w:rsidR="000D613A">
        <w:rPr>
          <w:sz w:val="28"/>
          <w:szCs w:val="28"/>
        </w:rPr>
        <w:t>.</w:t>
      </w:r>
    </w:p>
    <w:p w:rsidR="008404CD" w:rsidRDefault="008404CD" w:rsidP="00446D6C">
      <w:pPr>
        <w:rPr>
          <w:b/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7A238B" w:rsidRPr="00C118ED" w:rsidRDefault="007A238B" w:rsidP="004D0811">
      <w:pPr>
        <w:ind w:firstLine="0"/>
        <w:rPr>
          <w:sz w:val="12"/>
          <w:szCs w:val="12"/>
        </w:rPr>
      </w:pPr>
    </w:p>
    <w:p w:rsidR="008424C8" w:rsidRDefault="003326C6" w:rsidP="003326C6">
      <w:pPr>
        <w:ind w:firstLine="708"/>
        <w:rPr>
          <w:bCs/>
          <w:sz w:val="28"/>
          <w:szCs w:val="28"/>
        </w:rPr>
      </w:pPr>
      <w:r w:rsidRPr="00FC3E91">
        <w:rPr>
          <w:sz w:val="28"/>
          <w:szCs w:val="28"/>
        </w:rPr>
        <w:t xml:space="preserve">1. </w:t>
      </w:r>
      <w:r w:rsidR="00446D6C" w:rsidRPr="00FC3E91">
        <w:rPr>
          <w:sz w:val="28"/>
          <w:szCs w:val="28"/>
        </w:rPr>
        <w:t xml:space="preserve">И.А. Теляга, которая </w:t>
      </w:r>
      <w:r w:rsidR="00A95B2D" w:rsidRPr="00FC3E91">
        <w:rPr>
          <w:sz w:val="28"/>
          <w:szCs w:val="28"/>
        </w:rPr>
        <w:t>проинформировала</w:t>
      </w:r>
      <w:r w:rsidR="00446D6C" w:rsidRPr="00FC3E91">
        <w:rPr>
          <w:sz w:val="28"/>
          <w:szCs w:val="28"/>
        </w:rPr>
        <w:t xml:space="preserve"> </w:t>
      </w:r>
      <w:r w:rsidR="005559B0" w:rsidRPr="00FC3E91">
        <w:rPr>
          <w:sz w:val="28"/>
          <w:szCs w:val="28"/>
        </w:rPr>
        <w:t xml:space="preserve">членов </w:t>
      </w:r>
      <w:r w:rsidR="00A262B3" w:rsidRPr="00FC3E91">
        <w:rPr>
          <w:sz w:val="28"/>
          <w:szCs w:val="28"/>
        </w:rPr>
        <w:t xml:space="preserve">Общественного </w:t>
      </w:r>
      <w:r w:rsidR="005559B0" w:rsidRPr="00FC3E91">
        <w:rPr>
          <w:sz w:val="28"/>
          <w:szCs w:val="28"/>
        </w:rPr>
        <w:t>совета о том, что проект решения Думы города</w:t>
      </w:r>
      <w:r w:rsidR="00446D6C" w:rsidRPr="00FC3E91">
        <w:rPr>
          <w:sz w:val="28"/>
          <w:szCs w:val="28"/>
        </w:rPr>
        <w:t xml:space="preserve"> </w:t>
      </w:r>
      <w:r w:rsidR="008404CD" w:rsidRPr="00FC3E91">
        <w:rPr>
          <w:sz w:val="28"/>
          <w:szCs w:val="28"/>
        </w:rPr>
        <w:t>"О</w:t>
      </w:r>
      <w:r w:rsidR="00A57CA7" w:rsidRPr="00FC3E91">
        <w:rPr>
          <w:sz w:val="28"/>
          <w:szCs w:val="28"/>
        </w:rPr>
        <w:t>б исполнении</w:t>
      </w:r>
      <w:r w:rsidR="008404CD" w:rsidRPr="00FC3E91">
        <w:rPr>
          <w:sz w:val="28"/>
          <w:szCs w:val="28"/>
        </w:rPr>
        <w:t xml:space="preserve"> бюджет</w:t>
      </w:r>
      <w:r w:rsidR="00A57CA7" w:rsidRPr="00FC3E91">
        <w:rPr>
          <w:sz w:val="28"/>
          <w:szCs w:val="28"/>
        </w:rPr>
        <w:t>а</w:t>
      </w:r>
      <w:r w:rsidR="008404CD" w:rsidRPr="00FC3E91">
        <w:rPr>
          <w:sz w:val="28"/>
          <w:szCs w:val="28"/>
        </w:rPr>
        <w:t xml:space="preserve"> города </w:t>
      </w:r>
      <w:r w:rsidR="008404CD" w:rsidRPr="00FC3E91">
        <w:rPr>
          <w:sz w:val="28"/>
          <w:szCs w:val="28"/>
        </w:rPr>
        <w:lastRenderedPageBreak/>
        <w:t xml:space="preserve">Нижневартовска </w:t>
      </w:r>
      <w:r w:rsidR="00A57CA7" w:rsidRPr="00FC3E91">
        <w:rPr>
          <w:sz w:val="28"/>
          <w:szCs w:val="28"/>
        </w:rPr>
        <w:t>за 202</w:t>
      </w:r>
      <w:r w:rsidR="00D103C0" w:rsidRPr="00FC3E91">
        <w:rPr>
          <w:sz w:val="28"/>
          <w:szCs w:val="28"/>
        </w:rPr>
        <w:t>1</w:t>
      </w:r>
      <w:r w:rsidR="00A57CA7" w:rsidRPr="00FC3E91">
        <w:rPr>
          <w:sz w:val="28"/>
          <w:szCs w:val="28"/>
        </w:rPr>
        <w:t xml:space="preserve"> год</w:t>
      </w:r>
      <w:r w:rsidR="008404CD" w:rsidRPr="00FC3E91">
        <w:rPr>
          <w:sz w:val="28"/>
          <w:szCs w:val="28"/>
        </w:rPr>
        <w:t>"</w:t>
      </w:r>
      <w:r w:rsidR="008424C8" w:rsidRPr="00FC3E91">
        <w:rPr>
          <w:sz w:val="28"/>
          <w:szCs w:val="28"/>
        </w:rPr>
        <w:t xml:space="preserve">, </w:t>
      </w:r>
      <w:r w:rsidR="005559B0" w:rsidRPr="00FC3E91">
        <w:rPr>
          <w:sz w:val="28"/>
          <w:szCs w:val="28"/>
        </w:rPr>
        <w:t>подробн</w:t>
      </w:r>
      <w:r w:rsidR="00FC3E91" w:rsidRPr="00FC3E91">
        <w:rPr>
          <w:sz w:val="28"/>
          <w:szCs w:val="28"/>
        </w:rPr>
        <w:t>ая</w:t>
      </w:r>
      <w:r w:rsidR="005559B0" w:rsidRPr="00FC3E91">
        <w:rPr>
          <w:sz w:val="28"/>
          <w:szCs w:val="28"/>
        </w:rPr>
        <w:t xml:space="preserve"> пояснительн</w:t>
      </w:r>
      <w:r w:rsidR="00FC3E91" w:rsidRPr="00FC3E91">
        <w:rPr>
          <w:sz w:val="28"/>
          <w:szCs w:val="28"/>
        </w:rPr>
        <w:t>ая</w:t>
      </w:r>
      <w:r w:rsidR="005559B0" w:rsidRPr="00FC3E91">
        <w:rPr>
          <w:sz w:val="28"/>
          <w:szCs w:val="28"/>
        </w:rPr>
        <w:t xml:space="preserve"> записк</w:t>
      </w:r>
      <w:r w:rsidR="00FC3E91" w:rsidRPr="00FC3E91">
        <w:rPr>
          <w:sz w:val="28"/>
          <w:szCs w:val="28"/>
        </w:rPr>
        <w:t>а, брошюра по отчету</w:t>
      </w:r>
      <w:r w:rsidR="005559B0" w:rsidRPr="00FC3E91">
        <w:rPr>
          <w:sz w:val="28"/>
          <w:szCs w:val="28"/>
        </w:rPr>
        <w:t xml:space="preserve"> размещен</w:t>
      </w:r>
      <w:r w:rsidR="008424C8" w:rsidRPr="00FC3E91">
        <w:rPr>
          <w:sz w:val="28"/>
          <w:szCs w:val="28"/>
        </w:rPr>
        <w:t>ы</w:t>
      </w:r>
      <w:r w:rsidR="005559B0" w:rsidRPr="00FC3E91">
        <w:rPr>
          <w:sz w:val="28"/>
          <w:szCs w:val="28"/>
        </w:rPr>
        <w:t xml:space="preserve"> </w:t>
      </w:r>
      <w:r w:rsidR="00FC3E91" w:rsidRPr="00FC3E91">
        <w:rPr>
          <w:sz w:val="28"/>
          <w:szCs w:val="28"/>
        </w:rPr>
        <w:t xml:space="preserve">в рубрике "Публичные слушания и общественные обсуждения" официального </w:t>
      </w:r>
      <w:r w:rsidR="005559B0" w:rsidRPr="00FC3E91">
        <w:rPr>
          <w:bCs/>
          <w:sz w:val="28"/>
          <w:szCs w:val="28"/>
        </w:rPr>
        <w:t>сайт</w:t>
      </w:r>
      <w:r w:rsidR="00FC3E91" w:rsidRPr="00FC3E91">
        <w:rPr>
          <w:bCs/>
          <w:sz w:val="28"/>
          <w:szCs w:val="28"/>
        </w:rPr>
        <w:t>а</w:t>
      </w:r>
      <w:r w:rsidR="005559B0" w:rsidRPr="00FC3E91">
        <w:rPr>
          <w:bCs/>
          <w:sz w:val="28"/>
          <w:szCs w:val="28"/>
        </w:rPr>
        <w:t xml:space="preserve"> органов местного самоуправления города Нижневартовска</w:t>
      </w:r>
      <w:r w:rsidR="00FC3E91" w:rsidRPr="00FC3E91">
        <w:rPr>
          <w:bCs/>
          <w:sz w:val="28"/>
          <w:szCs w:val="28"/>
        </w:rPr>
        <w:t>.</w:t>
      </w:r>
    </w:p>
    <w:p w:rsidR="00D51B00" w:rsidRPr="00D51B00" w:rsidRDefault="00D51B00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Исполнение</w:t>
      </w:r>
      <w:r>
        <w:rPr>
          <w:b w:val="0"/>
          <w:sz w:val="28"/>
          <w:szCs w:val="28"/>
        </w:rPr>
        <w:t xml:space="preserve"> </w:t>
      </w:r>
      <w:r w:rsidR="007440D7">
        <w:rPr>
          <w:b w:val="0"/>
          <w:sz w:val="28"/>
          <w:szCs w:val="28"/>
        </w:rPr>
        <w:t xml:space="preserve">бюджета </w:t>
      </w:r>
      <w:r w:rsidRPr="00D51B00">
        <w:rPr>
          <w:b w:val="0"/>
          <w:sz w:val="28"/>
          <w:szCs w:val="28"/>
        </w:rPr>
        <w:t>характеризуется следующими показателями:</w:t>
      </w:r>
    </w:p>
    <w:p w:rsidR="007440D7" w:rsidRPr="007440D7" w:rsidRDefault="007440D7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>доходы поступили в объеме 20 млрд. 346 млн. рублей, что составляет 100,4% от плана;</w:t>
      </w:r>
    </w:p>
    <w:p w:rsidR="007440D7" w:rsidRPr="007440D7" w:rsidRDefault="007440D7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 xml:space="preserve">расходы исполнены на сумму 20 млрд. 732 млн. </w:t>
      </w:r>
      <w:r>
        <w:rPr>
          <w:b w:val="0"/>
          <w:sz w:val="28"/>
          <w:szCs w:val="28"/>
        </w:rPr>
        <w:t xml:space="preserve">рублей </w:t>
      </w:r>
      <w:r w:rsidRPr="007440D7">
        <w:rPr>
          <w:b w:val="0"/>
          <w:sz w:val="28"/>
          <w:szCs w:val="28"/>
        </w:rPr>
        <w:t>или на 97%.</w:t>
      </w:r>
    </w:p>
    <w:p w:rsidR="007440D7" w:rsidRDefault="007440D7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>Финансовый год завершен с дефицитом в сумме 386 млн.</w:t>
      </w:r>
      <w:r>
        <w:rPr>
          <w:b w:val="0"/>
          <w:sz w:val="28"/>
          <w:szCs w:val="28"/>
        </w:rPr>
        <w:t xml:space="preserve"> рублей.</w:t>
      </w:r>
    </w:p>
    <w:p w:rsidR="007440D7" w:rsidRPr="007440D7" w:rsidRDefault="007440D7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>В общем объеме доходов налоговые и неналоговые доходы составили 39,7% или 8 млрд. 69 млн.</w:t>
      </w:r>
      <w:r>
        <w:rPr>
          <w:b w:val="0"/>
          <w:sz w:val="28"/>
          <w:szCs w:val="28"/>
        </w:rPr>
        <w:t xml:space="preserve"> рублей,</w:t>
      </w:r>
      <w:r w:rsidRPr="007440D7">
        <w:t xml:space="preserve"> </w:t>
      </w:r>
      <w:r w:rsidRPr="007440D7">
        <w:rPr>
          <w:b w:val="0"/>
          <w:sz w:val="28"/>
          <w:szCs w:val="28"/>
        </w:rPr>
        <w:t>основной объем приходится на налоговые поступления в сумме 6 млрд. 946 млн. рублей</w:t>
      </w:r>
      <w:r w:rsidR="00B571E3">
        <w:rPr>
          <w:b w:val="0"/>
          <w:sz w:val="28"/>
          <w:szCs w:val="28"/>
        </w:rPr>
        <w:t>, удельный вес которых в собственных доходах составляет 86%</w:t>
      </w:r>
      <w:r w:rsidRPr="007440D7">
        <w:rPr>
          <w:b w:val="0"/>
          <w:sz w:val="28"/>
          <w:szCs w:val="28"/>
        </w:rPr>
        <w:t>.</w:t>
      </w:r>
    </w:p>
    <w:p w:rsidR="007440D7" w:rsidRPr="007440D7" w:rsidRDefault="00B30E06" w:rsidP="007440D7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Доминирует, по-прежнему, </w:t>
      </w:r>
      <w:r w:rsidR="007440D7" w:rsidRPr="007440D7">
        <w:rPr>
          <w:b w:val="0"/>
          <w:sz w:val="28"/>
          <w:szCs w:val="28"/>
        </w:rPr>
        <w:t>налог на доходы физических лиц, который пополнил бюджет на 4 млрд. 969 млн. рублей</w:t>
      </w:r>
      <w:r>
        <w:rPr>
          <w:b w:val="0"/>
          <w:sz w:val="28"/>
          <w:szCs w:val="28"/>
        </w:rPr>
        <w:t>, что составляет</w:t>
      </w:r>
      <w:r w:rsidRPr="00D51B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71,5</w:t>
      </w:r>
      <w:r w:rsidRPr="00D51B00">
        <w:rPr>
          <w:b w:val="0"/>
          <w:sz w:val="28"/>
          <w:szCs w:val="28"/>
        </w:rPr>
        <w:t>% налоговых поступлений</w:t>
      </w:r>
      <w:r>
        <w:rPr>
          <w:b w:val="0"/>
          <w:sz w:val="28"/>
          <w:szCs w:val="28"/>
        </w:rPr>
        <w:t>.</w:t>
      </w:r>
    </w:p>
    <w:p w:rsidR="007440D7" w:rsidRDefault="00B30E06" w:rsidP="00FA7D6D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7440D7" w:rsidRPr="007440D7">
        <w:rPr>
          <w:b w:val="0"/>
          <w:sz w:val="28"/>
          <w:szCs w:val="28"/>
        </w:rPr>
        <w:t xml:space="preserve">алоги на совокупный доход, </w:t>
      </w:r>
      <w:r w:rsidRPr="00D51B00">
        <w:rPr>
          <w:b w:val="0"/>
          <w:sz w:val="28"/>
          <w:szCs w:val="28"/>
        </w:rPr>
        <w:t xml:space="preserve">которые занимают второе место в налоговых доходах, </w:t>
      </w:r>
      <w:r>
        <w:rPr>
          <w:b w:val="0"/>
          <w:sz w:val="28"/>
          <w:szCs w:val="28"/>
        </w:rPr>
        <w:t>в отчетном периоде поступили в сумме</w:t>
      </w:r>
      <w:r w:rsidR="007440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 млрд. 439 млн. рублей</w:t>
      </w:r>
      <w:r w:rsidR="001C733F">
        <w:rPr>
          <w:b w:val="0"/>
          <w:sz w:val="28"/>
          <w:szCs w:val="28"/>
        </w:rPr>
        <w:t>.</w:t>
      </w:r>
    </w:p>
    <w:p w:rsidR="00A14994" w:rsidRPr="00D51B00" w:rsidRDefault="00D51B00" w:rsidP="00180017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Неналоговые доходы пополнили казну на 1 млрд. </w:t>
      </w:r>
      <w:r w:rsidR="00FA7D6D">
        <w:rPr>
          <w:b w:val="0"/>
          <w:sz w:val="28"/>
          <w:szCs w:val="28"/>
        </w:rPr>
        <w:t>123</w:t>
      </w:r>
      <w:r w:rsidRPr="00D51B00">
        <w:rPr>
          <w:b w:val="0"/>
          <w:sz w:val="28"/>
          <w:szCs w:val="28"/>
        </w:rPr>
        <w:t xml:space="preserve"> млн., из них 65</w:t>
      </w:r>
      <w:r w:rsidR="00FA7D6D">
        <w:rPr>
          <w:b w:val="0"/>
          <w:sz w:val="28"/>
          <w:szCs w:val="28"/>
        </w:rPr>
        <w:t>,5</w:t>
      </w:r>
      <w:r w:rsidRPr="00D51B00">
        <w:rPr>
          <w:b w:val="0"/>
          <w:sz w:val="28"/>
          <w:szCs w:val="28"/>
        </w:rPr>
        <w:t xml:space="preserve">% или </w:t>
      </w:r>
      <w:r w:rsidR="00FA7D6D" w:rsidRPr="00A14994">
        <w:rPr>
          <w:b w:val="0"/>
          <w:sz w:val="28"/>
          <w:szCs w:val="28"/>
        </w:rPr>
        <w:t>735</w:t>
      </w:r>
      <w:r w:rsidRPr="00D51B00">
        <w:rPr>
          <w:b w:val="0"/>
          <w:sz w:val="28"/>
          <w:szCs w:val="28"/>
        </w:rPr>
        <w:t xml:space="preserve"> млн.</w:t>
      </w:r>
      <w:r w:rsidR="00FA7D6D">
        <w:rPr>
          <w:b w:val="0"/>
          <w:sz w:val="28"/>
          <w:szCs w:val="28"/>
        </w:rPr>
        <w:t xml:space="preserve"> рублей</w:t>
      </w:r>
      <w:r w:rsidRPr="00D51B00">
        <w:rPr>
          <w:b w:val="0"/>
          <w:sz w:val="28"/>
          <w:szCs w:val="28"/>
        </w:rPr>
        <w:t xml:space="preserve"> приходится на доходы от использования имущества, находящегося в муниципальной собственности.  </w:t>
      </w:r>
    </w:p>
    <w:p w:rsidR="00180017" w:rsidRPr="00D51B00" w:rsidRDefault="00D51B00" w:rsidP="00180017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Безвозмездные поступления в общем объеме доходов составили </w:t>
      </w:r>
      <w:r w:rsidR="00180017">
        <w:rPr>
          <w:b w:val="0"/>
          <w:sz w:val="28"/>
          <w:szCs w:val="28"/>
        </w:rPr>
        <w:t>60,3</w:t>
      </w:r>
      <w:r w:rsidRPr="00D51B00">
        <w:rPr>
          <w:b w:val="0"/>
          <w:sz w:val="28"/>
          <w:szCs w:val="28"/>
        </w:rPr>
        <w:t xml:space="preserve">% или 12 млрд. </w:t>
      </w:r>
      <w:r w:rsidR="00180017">
        <w:rPr>
          <w:b w:val="0"/>
          <w:sz w:val="28"/>
          <w:szCs w:val="28"/>
        </w:rPr>
        <w:t>277</w:t>
      </w:r>
      <w:r w:rsidRPr="00D51B00">
        <w:rPr>
          <w:b w:val="0"/>
          <w:sz w:val="28"/>
          <w:szCs w:val="28"/>
        </w:rPr>
        <w:t xml:space="preserve"> млн. рублей. </w:t>
      </w:r>
      <w:r w:rsidR="00180017" w:rsidRPr="00180017">
        <w:rPr>
          <w:b w:val="0"/>
          <w:sz w:val="28"/>
          <w:szCs w:val="28"/>
        </w:rPr>
        <w:t>Основной объем составляют поступления из бюджетов других уровней - 12 млрд. 264 млн.</w:t>
      </w:r>
      <w:r w:rsidR="00180017">
        <w:rPr>
          <w:b w:val="0"/>
          <w:sz w:val="28"/>
          <w:szCs w:val="28"/>
        </w:rPr>
        <w:t xml:space="preserve"> рублей</w:t>
      </w:r>
      <w:r w:rsidR="00180017" w:rsidRPr="00180017">
        <w:rPr>
          <w:b w:val="0"/>
          <w:sz w:val="28"/>
          <w:szCs w:val="28"/>
        </w:rPr>
        <w:t>, из них: 9 млрд. 43 млн.</w:t>
      </w:r>
      <w:r w:rsidR="00180017">
        <w:rPr>
          <w:b w:val="0"/>
          <w:sz w:val="28"/>
          <w:szCs w:val="28"/>
        </w:rPr>
        <w:t xml:space="preserve"> рублей</w:t>
      </w:r>
      <w:r w:rsidR="00180017" w:rsidRPr="00180017">
        <w:rPr>
          <w:b w:val="0"/>
          <w:sz w:val="28"/>
          <w:szCs w:val="28"/>
        </w:rPr>
        <w:t xml:space="preserve"> – это субвенции на выполнение переданных государственных полномочий; 1 млрд. 692 млн.</w:t>
      </w:r>
      <w:r w:rsidR="00180017">
        <w:rPr>
          <w:b w:val="0"/>
          <w:sz w:val="28"/>
          <w:szCs w:val="28"/>
        </w:rPr>
        <w:t xml:space="preserve"> рублей</w:t>
      </w:r>
      <w:r w:rsidR="00180017" w:rsidRPr="00180017">
        <w:rPr>
          <w:b w:val="0"/>
          <w:sz w:val="28"/>
          <w:szCs w:val="28"/>
        </w:rPr>
        <w:t xml:space="preserve"> – субсидии на </w:t>
      </w:r>
      <w:proofErr w:type="spellStart"/>
      <w:r w:rsidR="00180017" w:rsidRPr="00180017">
        <w:rPr>
          <w:b w:val="0"/>
          <w:sz w:val="28"/>
          <w:szCs w:val="28"/>
        </w:rPr>
        <w:t>софинанс</w:t>
      </w:r>
      <w:r w:rsidR="00180017">
        <w:rPr>
          <w:b w:val="0"/>
          <w:sz w:val="28"/>
          <w:szCs w:val="28"/>
        </w:rPr>
        <w:t>ирование</w:t>
      </w:r>
      <w:proofErr w:type="spellEnd"/>
      <w:r w:rsidR="00180017">
        <w:rPr>
          <w:b w:val="0"/>
          <w:sz w:val="28"/>
          <w:szCs w:val="28"/>
        </w:rPr>
        <w:t xml:space="preserve"> муниципальных программ;</w:t>
      </w:r>
      <w:r w:rsidR="00180017" w:rsidRPr="00180017">
        <w:rPr>
          <w:b w:val="0"/>
          <w:sz w:val="28"/>
          <w:szCs w:val="28"/>
        </w:rPr>
        <w:t xml:space="preserve"> 1 млрд. 296 млн.</w:t>
      </w:r>
      <w:r w:rsidR="00180017">
        <w:rPr>
          <w:b w:val="0"/>
          <w:sz w:val="28"/>
          <w:szCs w:val="28"/>
        </w:rPr>
        <w:t xml:space="preserve"> рублей – дотации;</w:t>
      </w:r>
      <w:r w:rsidR="00180017" w:rsidRPr="00180017">
        <w:rPr>
          <w:b w:val="0"/>
          <w:sz w:val="28"/>
          <w:szCs w:val="28"/>
        </w:rPr>
        <w:t xml:space="preserve"> 233 млн. </w:t>
      </w:r>
      <w:r w:rsidR="00180017">
        <w:rPr>
          <w:b w:val="0"/>
          <w:sz w:val="28"/>
          <w:szCs w:val="28"/>
        </w:rPr>
        <w:t xml:space="preserve">рублей </w:t>
      </w:r>
      <w:r w:rsidR="00180017" w:rsidRPr="00180017">
        <w:rPr>
          <w:b w:val="0"/>
          <w:sz w:val="28"/>
          <w:szCs w:val="28"/>
        </w:rPr>
        <w:t>- иные межбюджетные трансферты.</w:t>
      </w:r>
    </w:p>
    <w:p w:rsid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Расходная</w:t>
      </w:r>
      <w:r>
        <w:rPr>
          <w:b w:val="0"/>
          <w:sz w:val="28"/>
          <w:szCs w:val="28"/>
        </w:rPr>
        <w:t xml:space="preserve"> часть бюджета</w:t>
      </w:r>
      <w:r w:rsidR="00180017"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 xml:space="preserve">исполнена на </w:t>
      </w:r>
      <w:r w:rsidR="00180017">
        <w:rPr>
          <w:b w:val="0"/>
          <w:sz w:val="28"/>
          <w:szCs w:val="28"/>
        </w:rPr>
        <w:t>97</w:t>
      </w:r>
      <w:r w:rsidRPr="00D51B00">
        <w:rPr>
          <w:b w:val="0"/>
          <w:sz w:val="28"/>
          <w:szCs w:val="28"/>
        </w:rPr>
        <w:t xml:space="preserve">% или на сумму </w:t>
      </w:r>
      <w:r w:rsidR="00180017">
        <w:rPr>
          <w:b w:val="0"/>
          <w:sz w:val="28"/>
          <w:szCs w:val="28"/>
        </w:rPr>
        <w:t>20</w:t>
      </w:r>
      <w:r w:rsidRPr="00D51B00">
        <w:rPr>
          <w:b w:val="0"/>
          <w:sz w:val="28"/>
          <w:szCs w:val="28"/>
        </w:rPr>
        <w:t xml:space="preserve"> млрд. </w:t>
      </w:r>
      <w:r w:rsidR="00180017">
        <w:rPr>
          <w:b w:val="0"/>
          <w:sz w:val="28"/>
          <w:szCs w:val="28"/>
        </w:rPr>
        <w:t>732</w:t>
      </w:r>
      <w:r w:rsidRPr="00D51B00">
        <w:rPr>
          <w:b w:val="0"/>
          <w:sz w:val="28"/>
          <w:szCs w:val="28"/>
        </w:rPr>
        <w:t xml:space="preserve"> млн. рублей, из них:</w:t>
      </w:r>
    </w:p>
    <w:p w:rsidR="00180017" w:rsidRPr="00180017" w:rsidRDefault="00180017" w:rsidP="00180017">
      <w:pPr>
        <w:pStyle w:val="a6"/>
        <w:ind w:firstLine="708"/>
        <w:jc w:val="both"/>
        <w:rPr>
          <w:b w:val="0"/>
          <w:sz w:val="28"/>
          <w:szCs w:val="28"/>
        </w:rPr>
      </w:pPr>
      <w:r w:rsidRPr="00180017">
        <w:rPr>
          <w:b w:val="0"/>
          <w:sz w:val="28"/>
          <w:szCs w:val="28"/>
        </w:rPr>
        <w:t>11 млрд. 706 млн.</w:t>
      </w:r>
      <w:r>
        <w:rPr>
          <w:b w:val="0"/>
          <w:sz w:val="28"/>
          <w:szCs w:val="28"/>
        </w:rPr>
        <w:t xml:space="preserve"> рублей</w:t>
      </w:r>
      <w:r w:rsidRPr="00180017">
        <w:rPr>
          <w:b w:val="0"/>
          <w:sz w:val="28"/>
          <w:szCs w:val="28"/>
        </w:rPr>
        <w:t xml:space="preserve"> направлено на исполнение расходных обязательств по вопросам местного значения;</w:t>
      </w:r>
    </w:p>
    <w:p w:rsidR="00180017" w:rsidRPr="00180017" w:rsidRDefault="00180017" w:rsidP="00180017">
      <w:pPr>
        <w:pStyle w:val="a6"/>
        <w:ind w:firstLine="708"/>
        <w:jc w:val="both"/>
        <w:rPr>
          <w:b w:val="0"/>
          <w:sz w:val="28"/>
          <w:szCs w:val="28"/>
        </w:rPr>
      </w:pPr>
      <w:r w:rsidRPr="00180017">
        <w:rPr>
          <w:b w:val="0"/>
          <w:sz w:val="28"/>
          <w:szCs w:val="28"/>
        </w:rPr>
        <w:t xml:space="preserve"> 9 млрд. 26 млн.</w:t>
      </w:r>
      <w:r>
        <w:rPr>
          <w:b w:val="0"/>
          <w:sz w:val="28"/>
          <w:szCs w:val="28"/>
        </w:rPr>
        <w:t xml:space="preserve"> рублей</w:t>
      </w:r>
      <w:r w:rsidRPr="00180017">
        <w:rPr>
          <w:b w:val="0"/>
          <w:sz w:val="28"/>
          <w:szCs w:val="28"/>
        </w:rPr>
        <w:t xml:space="preserve"> - на исполнение переданных государственных полномочий.</w:t>
      </w:r>
    </w:p>
    <w:p w:rsidR="004B572E" w:rsidRDefault="00180017" w:rsidP="00C118ED">
      <w:pPr>
        <w:pStyle w:val="a6"/>
        <w:ind w:firstLine="708"/>
        <w:jc w:val="both"/>
        <w:rPr>
          <w:b w:val="0"/>
          <w:sz w:val="28"/>
          <w:szCs w:val="28"/>
        </w:rPr>
      </w:pPr>
      <w:r w:rsidRPr="00180017">
        <w:rPr>
          <w:b w:val="0"/>
          <w:sz w:val="28"/>
          <w:szCs w:val="28"/>
        </w:rPr>
        <w:t xml:space="preserve">Лидирующее место, по-прежнему, занимали расходы на социальную сферу (образование, культура, спорт, молодежная и социальная политика), </w:t>
      </w:r>
      <w:r>
        <w:rPr>
          <w:b w:val="0"/>
          <w:sz w:val="28"/>
          <w:szCs w:val="28"/>
        </w:rPr>
        <w:t xml:space="preserve">которые </w:t>
      </w:r>
      <w:r w:rsidRPr="00180017">
        <w:rPr>
          <w:b w:val="0"/>
          <w:sz w:val="28"/>
          <w:szCs w:val="28"/>
        </w:rPr>
        <w:t>исполнены на 14 млрд. 668 млн. рублей, что составляет 71% всех расходов.</w:t>
      </w:r>
    </w:p>
    <w:p w:rsidR="004B572E" w:rsidRDefault="004B572E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>На производственную сферу (</w:t>
      </w:r>
      <w:r>
        <w:rPr>
          <w:b w:val="0"/>
          <w:sz w:val="28"/>
          <w:szCs w:val="28"/>
        </w:rPr>
        <w:t>ЖКХ</w:t>
      </w:r>
      <w:r w:rsidRPr="004B572E">
        <w:rPr>
          <w:b w:val="0"/>
          <w:sz w:val="28"/>
          <w:szCs w:val="28"/>
        </w:rPr>
        <w:t>, национальная экономика, экология) направлено 4 млрд. 126 млн. рублей или 20% расходов.</w:t>
      </w:r>
    </w:p>
    <w:p w:rsidR="004B572E" w:rsidRDefault="004B572E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>Прочие расходы (содержание органов местного самоуправления, безопасность, средства массовой информации, обслуживание муниципального долга) составили 9% или 1 млрд. 938 млн. рублей.</w:t>
      </w:r>
    </w:p>
    <w:p w:rsidR="004B572E" w:rsidRDefault="004B572E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lastRenderedPageBreak/>
        <w:t>Исполнение осуществлялось в программном формате. Удельный вес затрат на реализацию 26 муниципальных программ составил 94,6%, по непрограммным направлениям деятельности – 5,4%.</w:t>
      </w:r>
    </w:p>
    <w:p w:rsidR="004B572E" w:rsidRDefault="004B572E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 xml:space="preserve">В отчетном году муниципальное образование продолжило участие в реализации 7 региональных портфелей, направленных на достижение результатов 6 национальных проектов. На их выполнение направлен </w:t>
      </w:r>
      <w:r>
        <w:rPr>
          <w:b w:val="0"/>
          <w:sz w:val="28"/>
          <w:szCs w:val="28"/>
        </w:rPr>
        <w:t xml:space="preserve">                  </w:t>
      </w:r>
      <w:r w:rsidRPr="004B572E">
        <w:rPr>
          <w:b w:val="0"/>
          <w:sz w:val="28"/>
          <w:szCs w:val="28"/>
        </w:rPr>
        <w:t>1 млрд. 60 млн. рублей</w:t>
      </w:r>
      <w:r>
        <w:rPr>
          <w:b w:val="0"/>
          <w:sz w:val="28"/>
          <w:szCs w:val="28"/>
        </w:rPr>
        <w:t xml:space="preserve">, из них: </w:t>
      </w:r>
      <w:r w:rsidRPr="004B572E">
        <w:rPr>
          <w:b w:val="0"/>
          <w:sz w:val="28"/>
          <w:szCs w:val="28"/>
        </w:rPr>
        <w:t>936 млн.</w:t>
      </w:r>
      <w:r>
        <w:rPr>
          <w:b w:val="0"/>
          <w:sz w:val="28"/>
          <w:szCs w:val="28"/>
        </w:rPr>
        <w:t xml:space="preserve"> рублей за счет средств</w:t>
      </w:r>
      <w:r w:rsidRPr="004B572E">
        <w:rPr>
          <w:b w:val="0"/>
          <w:sz w:val="28"/>
          <w:szCs w:val="28"/>
        </w:rPr>
        <w:t xml:space="preserve"> фе</w:t>
      </w:r>
      <w:r>
        <w:rPr>
          <w:b w:val="0"/>
          <w:sz w:val="28"/>
          <w:szCs w:val="28"/>
        </w:rPr>
        <w:t>дерального и окружного бюджетов;</w:t>
      </w:r>
      <w:r w:rsidRPr="004B572E">
        <w:rPr>
          <w:b w:val="0"/>
          <w:sz w:val="28"/>
          <w:szCs w:val="28"/>
        </w:rPr>
        <w:t xml:space="preserve"> 124 млн.</w:t>
      </w:r>
      <w:r>
        <w:rPr>
          <w:b w:val="0"/>
          <w:sz w:val="28"/>
          <w:szCs w:val="28"/>
        </w:rPr>
        <w:t xml:space="preserve"> рублей за счет средств</w:t>
      </w:r>
      <w:r w:rsidRPr="004B572E">
        <w:rPr>
          <w:b w:val="0"/>
          <w:sz w:val="28"/>
          <w:szCs w:val="28"/>
        </w:rPr>
        <w:t xml:space="preserve"> бюджета города).</w:t>
      </w:r>
    </w:p>
    <w:p w:rsidR="009C20FB" w:rsidRDefault="009C20FB" w:rsidP="00B4443B">
      <w:pPr>
        <w:pStyle w:val="a6"/>
        <w:ind w:firstLine="708"/>
        <w:jc w:val="both"/>
        <w:rPr>
          <w:b w:val="0"/>
          <w:sz w:val="28"/>
          <w:szCs w:val="28"/>
        </w:rPr>
      </w:pPr>
      <w:r w:rsidRPr="009C20FB">
        <w:rPr>
          <w:b w:val="0"/>
          <w:sz w:val="28"/>
          <w:szCs w:val="28"/>
        </w:rPr>
        <w:t>На реализацию регионального проекта "</w:t>
      </w:r>
      <w:r>
        <w:rPr>
          <w:b w:val="0"/>
          <w:sz w:val="28"/>
          <w:szCs w:val="28"/>
        </w:rPr>
        <w:t>Региональная и местная дорожная</w:t>
      </w:r>
      <w:r w:rsidRPr="009C20FB">
        <w:rPr>
          <w:b w:val="0"/>
          <w:sz w:val="28"/>
          <w:szCs w:val="28"/>
        </w:rPr>
        <w:t xml:space="preserve"> сеть" национального проекта "Безопасные качественные дороги" направлено </w:t>
      </w:r>
      <w:r>
        <w:rPr>
          <w:b w:val="0"/>
          <w:sz w:val="28"/>
          <w:szCs w:val="28"/>
        </w:rPr>
        <w:t>473</w:t>
      </w:r>
      <w:r w:rsidRPr="009C20FB">
        <w:rPr>
          <w:b w:val="0"/>
          <w:sz w:val="28"/>
          <w:szCs w:val="28"/>
        </w:rPr>
        <w:t xml:space="preserve"> млн. рублей</w:t>
      </w:r>
      <w:r w:rsidR="00B4443B">
        <w:rPr>
          <w:b w:val="0"/>
          <w:sz w:val="28"/>
          <w:szCs w:val="28"/>
        </w:rPr>
        <w:t xml:space="preserve"> </w:t>
      </w:r>
      <w:r w:rsidR="00B4443B" w:rsidRPr="009C20FB">
        <w:rPr>
          <w:b w:val="0"/>
          <w:sz w:val="28"/>
          <w:szCs w:val="28"/>
        </w:rPr>
        <w:t>на проектирование, строительство и ре</w:t>
      </w:r>
      <w:r w:rsidR="00B4443B">
        <w:rPr>
          <w:b w:val="0"/>
          <w:sz w:val="28"/>
          <w:szCs w:val="28"/>
        </w:rPr>
        <w:t xml:space="preserve">конструкцию автомобильных дорог и на </w:t>
      </w:r>
      <w:r w:rsidRPr="009C20FB">
        <w:rPr>
          <w:b w:val="0"/>
          <w:sz w:val="28"/>
          <w:szCs w:val="28"/>
        </w:rPr>
        <w:t xml:space="preserve">ремонт автомобильных дорог протяженностью более </w:t>
      </w:r>
      <w:r>
        <w:rPr>
          <w:b w:val="0"/>
          <w:sz w:val="28"/>
          <w:szCs w:val="28"/>
        </w:rPr>
        <w:t>5,5</w:t>
      </w:r>
      <w:r w:rsidR="00B4443B">
        <w:rPr>
          <w:b w:val="0"/>
          <w:sz w:val="28"/>
          <w:szCs w:val="28"/>
        </w:rPr>
        <w:t xml:space="preserve"> км.</w:t>
      </w:r>
    </w:p>
    <w:p w:rsidR="00B4443B" w:rsidRPr="009C20FB" w:rsidRDefault="00B4443B" w:rsidP="00B4443B">
      <w:pPr>
        <w:pStyle w:val="a6"/>
        <w:ind w:firstLine="708"/>
        <w:jc w:val="both"/>
        <w:rPr>
          <w:b w:val="0"/>
          <w:sz w:val="28"/>
          <w:szCs w:val="28"/>
        </w:rPr>
      </w:pPr>
      <w:r w:rsidRPr="00B4443B">
        <w:rPr>
          <w:b w:val="0"/>
          <w:sz w:val="28"/>
          <w:szCs w:val="28"/>
        </w:rPr>
        <w:t xml:space="preserve">В рамках </w:t>
      </w:r>
      <w:r w:rsidRPr="004B572E">
        <w:rPr>
          <w:b w:val="0"/>
          <w:sz w:val="28"/>
          <w:szCs w:val="28"/>
        </w:rPr>
        <w:t>2 региональных проект</w:t>
      </w:r>
      <w:r>
        <w:rPr>
          <w:b w:val="0"/>
          <w:sz w:val="28"/>
          <w:szCs w:val="28"/>
        </w:rPr>
        <w:t>ов</w:t>
      </w:r>
      <w:r w:rsidRPr="004B572E">
        <w:rPr>
          <w:b w:val="0"/>
          <w:sz w:val="28"/>
          <w:szCs w:val="28"/>
        </w:rPr>
        <w:t xml:space="preserve"> "Жилье" и "Формирование комфортной городской среды" </w:t>
      </w:r>
      <w:r w:rsidRPr="00B4443B">
        <w:rPr>
          <w:b w:val="0"/>
          <w:sz w:val="28"/>
          <w:szCs w:val="28"/>
        </w:rPr>
        <w:t>национального проекта "Жиль</w:t>
      </w:r>
      <w:r>
        <w:rPr>
          <w:b w:val="0"/>
          <w:sz w:val="28"/>
          <w:szCs w:val="28"/>
        </w:rPr>
        <w:t>е</w:t>
      </w:r>
      <w:r w:rsidRPr="00B4443B">
        <w:rPr>
          <w:b w:val="0"/>
          <w:sz w:val="28"/>
          <w:szCs w:val="28"/>
        </w:rPr>
        <w:t xml:space="preserve"> и город</w:t>
      </w:r>
      <w:r>
        <w:rPr>
          <w:b w:val="0"/>
          <w:sz w:val="28"/>
          <w:szCs w:val="28"/>
        </w:rPr>
        <w:t>ская среда" средства в объеме 324</w:t>
      </w:r>
      <w:r w:rsidRPr="00B4443B">
        <w:rPr>
          <w:b w:val="0"/>
          <w:sz w:val="28"/>
          <w:szCs w:val="28"/>
        </w:rPr>
        <w:t xml:space="preserve"> млн. рублей направлены на благоустройство </w:t>
      </w:r>
      <w:r>
        <w:rPr>
          <w:b w:val="0"/>
          <w:sz w:val="28"/>
          <w:szCs w:val="28"/>
        </w:rPr>
        <w:t>квартал</w:t>
      </w:r>
      <w:r w:rsidR="001046F7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Молодежный, бульвар</w:t>
      </w:r>
      <w:r w:rsidR="001046F7">
        <w:rPr>
          <w:b w:val="0"/>
          <w:sz w:val="28"/>
          <w:szCs w:val="28"/>
        </w:rPr>
        <w:t>а</w:t>
      </w:r>
      <w:r w:rsidRPr="00B4443B">
        <w:rPr>
          <w:b w:val="0"/>
          <w:sz w:val="28"/>
          <w:szCs w:val="28"/>
        </w:rPr>
        <w:t xml:space="preserve"> на набережной</w:t>
      </w:r>
      <w:r>
        <w:rPr>
          <w:b w:val="0"/>
          <w:sz w:val="28"/>
          <w:szCs w:val="28"/>
        </w:rPr>
        <w:t>,</w:t>
      </w:r>
      <w:r w:rsidRPr="00B4443B">
        <w:rPr>
          <w:b w:val="0"/>
          <w:sz w:val="28"/>
          <w:szCs w:val="28"/>
        </w:rPr>
        <w:t xml:space="preserve"> сквер</w:t>
      </w:r>
      <w:r w:rsidR="001046F7">
        <w:rPr>
          <w:b w:val="0"/>
          <w:sz w:val="28"/>
          <w:szCs w:val="28"/>
        </w:rPr>
        <w:t>ов</w:t>
      </w:r>
      <w:r w:rsidRPr="00B4443B">
        <w:rPr>
          <w:b w:val="0"/>
          <w:sz w:val="28"/>
          <w:szCs w:val="28"/>
        </w:rPr>
        <w:t xml:space="preserve"> Героев </w:t>
      </w:r>
      <w:proofErr w:type="spellStart"/>
      <w:r w:rsidRPr="00B4443B">
        <w:rPr>
          <w:b w:val="0"/>
          <w:sz w:val="28"/>
          <w:szCs w:val="28"/>
        </w:rPr>
        <w:t>Самотлора</w:t>
      </w:r>
      <w:proofErr w:type="spellEnd"/>
      <w:r w:rsidRPr="00B4443B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Железнодорожников и Строителей</w:t>
      </w:r>
      <w:r w:rsidR="00C118ED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 xml:space="preserve"> на </w:t>
      </w:r>
      <w:r w:rsidRPr="00B4443B">
        <w:rPr>
          <w:b w:val="0"/>
          <w:sz w:val="28"/>
          <w:szCs w:val="28"/>
        </w:rPr>
        <w:t xml:space="preserve">выполнение земляных работ и дождевой канализации на улицах Северная, Героев </w:t>
      </w:r>
      <w:proofErr w:type="spellStart"/>
      <w:r w:rsidRPr="00B4443B">
        <w:rPr>
          <w:b w:val="0"/>
          <w:sz w:val="28"/>
          <w:szCs w:val="28"/>
        </w:rPr>
        <w:t>Самотлора</w:t>
      </w:r>
      <w:proofErr w:type="spellEnd"/>
      <w:r>
        <w:rPr>
          <w:b w:val="0"/>
          <w:sz w:val="28"/>
          <w:szCs w:val="28"/>
        </w:rPr>
        <w:t>, Первопоселенцев.</w:t>
      </w:r>
    </w:p>
    <w:p w:rsidR="004B572E" w:rsidRDefault="004B572E" w:rsidP="00C118ED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На реализацию регионального проекта "Современная школа" национального проекта "Образование" направлено </w:t>
      </w:r>
      <w:r w:rsidR="009C20FB">
        <w:rPr>
          <w:b w:val="0"/>
          <w:sz w:val="28"/>
          <w:szCs w:val="28"/>
        </w:rPr>
        <w:t>190</w:t>
      </w:r>
      <w:r w:rsidRPr="00D51B00">
        <w:rPr>
          <w:b w:val="0"/>
          <w:sz w:val="28"/>
          <w:szCs w:val="28"/>
        </w:rPr>
        <w:t xml:space="preserve"> млн. рублей</w:t>
      </w:r>
      <w:r w:rsidR="009C20FB"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 xml:space="preserve">на создание в соответствии с заключенным концессионным соглашением объекта "Общеобразовательная школа на 1125 учащихся в квартале №25 г. Нижневартовска (Общеобразовательная организация с универсальной </w:t>
      </w:r>
      <w:proofErr w:type="spellStart"/>
      <w:r w:rsidRPr="00D51B00">
        <w:rPr>
          <w:b w:val="0"/>
          <w:sz w:val="28"/>
          <w:szCs w:val="28"/>
        </w:rPr>
        <w:t>безбарьерной</w:t>
      </w:r>
      <w:proofErr w:type="spellEnd"/>
      <w:r w:rsidRPr="00D51B00">
        <w:rPr>
          <w:b w:val="0"/>
          <w:sz w:val="28"/>
          <w:szCs w:val="28"/>
        </w:rPr>
        <w:t xml:space="preserve"> средой)".</w:t>
      </w:r>
    </w:p>
    <w:p w:rsidR="001046F7" w:rsidRDefault="009C20FB" w:rsidP="001046F7">
      <w:pPr>
        <w:pStyle w:val="a6"/>
        <w:ind w:firstLine="708"/>
        <w:jc w:val="both"/>
        <w:rPr>
          <w:b w:val="0"/>
          <w:sz w:val="28"/>
          <w:szCs w:val="28"/>
        </w:rPr>
      </w:pPr>
      <w:r w:rsidRPr="009C20FB">
        <w:rPr>
          <w:b w:val="0"/>
          <w:sz w:val="28"/>
          <w:szCs w:val="28"/>
        </w:rPr>
        <w:t xml:space="preserve">Исполнение по региональному проекту "Культурная среда" национального проекта "Культура" составило </w:t>
      </w:r>
      <w:r>
        <w:rPr>
          <w:b w:val="0"/>
          <w:sz w:val="28"/>
          <w:szCs w:val="28"/>
        </w:rPr>
        <w:t>60</w:t>
      </w:r>
      <w:r w:rsidRPr="009C20FB">
        <w:rPr>
          <w:b w:val="0"/>
          <w:sz w:val="28"/>
          <w:szCs w:val="28"/>
        </w:rPr>
        <w:t xml:space="preserve"> млн. рублей, средства направлены на оснащение двух школ искусств города новыми музыкальными инструментами, современным обор</w:t>
      </w:r>
      <w:r>
        <w:rPr>
          <w:b w:val="0"/>
          <w:sz w:val="28"/>
          <w:szCs w:val="28"/>
        </w:rPr>
        <w:t>удованием и учебной литературой.</w:t>
      </w:r>
    </w:p>
    <w:p w:rsidR="001046F7" w:rsidRPr="004B572E" w:rsidRDefault="001046F7" w:rsidP="001046F7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4B572E" w:rsidRPr="004B572E">
        <w:rPr>
          <w:b w:val="0"/>
          <w:sz w:val="28"/>
          <w:szCs w:val="28"/>
        </w:rPr>
        <w:t>а реализацию регионального проекта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</w:t>
      </w:r>
      <w:r>
        <w:rPr>
          <w:b w:val="0"/>
          <w:sz w:val="28"/>
          <w:szCs w:val="28"/>
        </w:rPr>
        <w:t xml:space="preserve"> направлено </w:t>
      </w:r>
      <w:r w:rsidRPr="004B572E">
        <w:rPr>
          <w:b w:val="0"/>
          <w:sz w:val="28"/>
          <w:szCs w:val="28"/>
        </w:rPr>
        <w:t>11 млн.</w:t>
      </w:r>
      <w:r>
        <w:rPr>
          <w:b w:val="0"/>
          <w:sz w:val="28"/>
          <w:szCs w:val="28"/>
        </w:rPr>
        <w:t xml:space="preserve"> рублей. </w:t>
      </w:r>
      <w:r w:rsidRPr="004B572E">
        <w:rPr>
          <w:b w:val="0"/>
          <w:sz w:val="28"/>
          <w:szCs w:val="28"/>
        </w:rPr>
        <w:t xml:space="preserve">  </w:t>
      </w:r>
    </w:p>
    <w:p w:rsidR="001046F7" w:rsidRDefault="001046F7" w:rsidP="00C118ED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4B572E">
        <w:rPr>
          <w:b w:val="0"/>
          <w:sz w:val="28"/>
          <w:szCs w:val="28"/>
        </w:rPr>
        <w:t xml:space="preserve"> рамках регионального проекта "Спорт - норма жизни" национального проекта "Демография"</w:t>
      </w:r>
      <w:r>
        <w:rPr>
          <w:b w:val="0"/>
          <w:sz w:val="28"/>
          <w:szCs w:val="28"/>
        </w:rPr>
        <w:t xml:space="preserve"> осуществлено </w:t>
      </w:r>
      <w:r w:rsidR="004B572E" w:rsidRPr="004B572E">
        <w:rPr>
          <w:b w:val="0"/>
          <w:sz w:val="28"/>
          <w:szCs w:val="28"/>
        </w:rPr>
        <w:t>приобретение спортивного оборудования и инвентаря</w:t>
      </w:r>
      <w:r w:rsidRPr="001046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сумму </w:t>
      </w:r>
      <w:r w:rsidRPr="004B572E">
        <w:rPr>
          <w:b w:val="0"/>
          <w:sz w:val="28"/>
          <w:szCs w:val="28"/>
        </w:rPr>
        <w:t>более 2 млн.</w:t>
      </w:r>
      <w:r>
        <w:rPr>
          <w:b w:val="0"/>
          <w:sz w:val="28"/>
          <w:szCs w:val="28"/>
        </w:rPr>
        <w:t xml:space="preserve"> рублей. </w:t>
      </w:r>
    </w:p>
    <w:p w:rsidR="00D51B00" w:rsidRPr="00D51B00" w:rsidRDefault="00D51B00" w:rsidP="00C578AC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Расходы на </w:t>
      </w:r>
      <w:r>
        <w:rPr>
          <w:b w:val="0"/>
          <w:sz w:val="28"/>
          <w:szCs w:val="28"/>
        </w:rPr>
        <w:t>дорожную деятельность</w:t>
      </w:r>
      <w:r w:rsidRPr="00D51B00">
        <w:rPr>
          <w:b w:val="0"/>
          <w:sz w:val="28"/>
          <w:szCs w:val="28"/>
        </w:rPr>
        <w:t xml:space="preserve"> за счет средств дорожного фонда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 xml:space="preserve">составили 1 млрд. </w:t>
      </w:r>
      <w:r w:rsidR="000D3C52">
        <w:rPr>
          <w:b w:val="0"/>
          <w:sz w:val="28"/>
          <w:szCs w:val="28"/>
        </w:rPr>
        <w:t>772</w:t>
      </w:r>
      <w:r w:rsidRPr="00D51B00">
        <w:rPr>
          <w:b w:val="0"/>
          <w:sz w:val="28"/>
          <w:szCs w:val="28"/>
        </w:rPr>
        <w:t xml:space="preserve"> млн. рублей</w:t>
      </w:r>
      <w:r w:rsidR="00C578AC">
        <w:rPr>
          <w:b w:val="0"/>
          <w:sz w:val="28"/>
          <w:szCs w:val="28"/>
        </w:rPr>
        <w:t>.</w:t>
      </w:r>
    </w:p>
    <w:p w:rsidR="000D3C52" w:rsidRPr="00D51B00" w:rsidRDefault="00D51B00" w:rsidP="00642051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Бюджетные</w:t>
      </w:r>
      <w:r>
        <w:rPr>
          <w:b w:val="0"/>
          <w:sz w:val="28"/>
          <w:szCs w:val="28"/>
        </w:rPr>
        <w:t xml:space="preserve"> инвестиции</w:t>
      </w:r>
      <w:r w:rsidRPr="00D51B00">
        <w:rPr>
          <w:b w:val="0"/>
          <w:sz w:val="28"/>
          <w:szCs w:val="28"/>
        </w:rPr>
        <w:t xml:space="preserve"> в объекты муниципальной собственности (без учета инвестиций в объекты дорожной деятельности) сложились в объеме           </w:t>
      </w:r>
      <w:r w:rsidR="000D3C52">
        <w:rPr>
          <w:b w:val="0"/>
          <w:sz w:val="28"/>
          <w:szCs w:val="28"/>
        </w:rPr>
        <w:t>878</w:t>
      </w:r>
      <w:r w:rsidRPr="00D51B00">
        <w:rPr>
          <w:b w:val="0"/>
          <w:sz w:val="28"/>
          <w:szCs w:val="28"/>
        </w:rPr>
        <w:t xml:space="preserve"> млн. рублей</w:t>
      </w:r>
      <w:r w:rsidR="00C578AC">
        <w:rPr>
          <w:b w:val="0"/>
          <w:sz w:val="28"/>
          <w:szCs w:val="28"/>
        </w:rPr>
        <w:t>.</w:t>
      </w:r>
    </w:p>
    <w:p w:rsidR="00642051" w:rsidRPr="00D51B00" w:rsidRDefault="00D51B00" w:rsidP="00642051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Резервный фонд администрации города в отчетном году </w:t>
      </w:r>
      <w:r w:rsidR="00642051" w:rsidRPr="00D51B00">
        <w:rPr>
          <w:b w:val="0"/>
          <w:sz w:val="28"/>
          <w:szCs w:val="28"/>
        </w:rPr>
        <w:t xml:space="preserve">был предусмотрен в объеме </w:t>
      </w:r>
      <w:r w:rsidR="00642051">
        <w:rPr>
          <w:b w:val="0"/>
          <w:sz w:val="28"/>
          <w:szCs w:val="28"/>
        </w:rPr>
        <w:t>более 33</w:t>
      </w:r>
      <w:r w:rsidR="00642051" w:rsidRPr="00D51B00">
        <w:rPr>
          <w:b w:val="0"/>
          <w:sz w:val="28"/>
          <w:szCs w:val="28"/>
        </w:rPr>
        <w:t xml:space="preserve"> млн. рублей </w:t>
      </w:r>
      <w:r w:rsidRPr="00D51B00">
        <w:rPr>
          <w:b w:val="0"/>
          <w:sz w:val="28"/>
          <w:szCs w:val="28"/>
        </w:rPr>
        <w:t xml:space="preserve">с целью финансового обеспечения мероприятий, связанных с профилактикой и устранением последствий </w:t>
      </w:r>
      <w:r w:rsidRPr="00D51B00">
        <w:rPr>
          <w:b w:val="0"/>
          <w:sz w:val="28"/>
          <w:szCs w:val="28"/>
        </w:rPr>
        <w:lastRenderedPageBreak/>
        <w:t xml:space="preserve">распространения новой </w:t>
      </w:r>
      <w:proofErr w:type="spellStart"/>
      <w:r w:rsidRPr="00D51B00">
        <w:rPr>
          <w:b w:val="0"/>
          <w:sz w:val="28"/>
          <w:szCs w:val="28"/>
        </w:rPr>
        <w:t>коро</w:t>
      </w:r>
      <w:r w:rsidR="00642051">
        <w:rPr>
          <w:b w:val="0"/>
          <w:sz w:val="28"/>
          <w:szCs w:val="28"/>
        </w:rPr>
        <w:t>навирусной</w:t>
      </w:r>
      <w:proofErr w:type="spellEnd"/>
      <w:r w:rsidR="00642051">
        <w:rPr>
          <w:b w:val="0"/>
          <w:sz w:val="28"/>
          <w:szCs w:val="28"/>
        </w:rPr>
        <w:t xml:space="preserve"> инфекции (COVID-19)</w:t>
      </w:r>
      <w:r w:rsidRPr="00D51B00">
        <w:rPr>
          <w:b w:val="0"/>
          <w:sz w:val="28"/>
          <w:szCs w:val="28"/>
        </w:rPr>
        <w:t xml:space="preserve">, распределено </w:t>
      </w:r>
      <w:r w:rsidR="00642051">
        <w:rPr>
          <w:b w:val="0"/>
          <w:sz w:val="28"/>
          <w:szCs w:val="28"/>
        </w:rPr>
        <w:t>26</w:t>
      </w:r>
      <w:r w:rsidRPr="00D51B00">
        <w:rPr>
          <w:b w:val="0"/>
          <w:sz w:val="28"/>
          <w:szCs w:val="28"/>
        </w:rPr>
        <w:t xml:space="preserve"> млн. рублей, из них: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1</w:t>
      </w:r>
      <w:r w:rsidR="00642051">
        <w:rPr>
          <w:b w:val="0"/>
          <w:sz w:val="28"/>
          <w:szCs w:val="28"/>
        </w:rPr>
        <w:t>,4</w:t>
      </w:r>
      <w:r w:rsidRPr="00D51B00">
        <w:rPr>
          <w:b w:val="0"/>
          <w:sz w:val="28"/>
          <w:szCs w:val="28"/>
        </w:rPr>
        <w:t xml:space="preserve"> млн. рублей направлено на приобретение средств индив</w:t>
      </w:r>
      <w:r w:rsidR="00642051">
        <w:rPr>
          <w:b w:val="0"/>
          <w:sz w:val="28"/>
          <w:szCs w:val="28"/>
        </w:rPr>
        <w:t>идуальной и коллективной защиты</w:t>
      </w:r>
      <w:r w:rsidRPr="00D51B00">
        <w:rPr>
          <w:b w:val="0"/>
          <w:sz w:val="28"/>
          <w:szCs w:val="28"/>
        </w:rPr>
        <w:t>;</w:t>
      </w:r>
    </w:p>
    <w:p w:rsidR="00D51B00" w:rsidRPr="00D51B00" w:rsidRDefault="00642051" w:rsidP="00D51B00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23,4</w:t>
      </w:r>
      <w:r w:rsidR="00D51B00" w:rsidRPr="00D51B00">
        <w:rPr>
          <w:b w:val="0"/>
          <w:sz w:val="28"/>
          <w:szCs w:val="28"/>
        </w:rPr>
        <w:t xml:space="preserve"> млн. рублей – на оплату услуг по организации работы </w:t>
      </w:r>
      <w:proofErr w:type="spellStart"/>
      <w:r w:rsidR="00D51B00" w:rsidRPr="00D51B00">
        <w:rPr>
          <w:b w:val="0"/>
          <w:sz w:val="28"/>
          <w:szCs w:val="28"/>
        </w:rPr>
        <w:t>обсерватора</w:t>
      </w:r>
      <w:proofErr w:type="spellEnd"/>
      <w:r w:rsidR="00D51B00" w:rsidRPr="00D51B00">
        <w:rPr>
          <w:b w:val="0"/>
          <w:sz w:val="28"/>
          <w:szCs w:val="28"/>
        </w:rPr>
        <w:t xml:space="preserve">, развернутого на базе гостиницы </w:t>
      </w:r>
      <w:r w:rsidR="00C578AC" w:rsidRPr="00D51B00">
        <w:rPr>
          <w:b w:val="0"/>
          <w:sz w:val="28"/>
          <w:szCs w:val="28"/>
        </w:rPr>
        <w:t>"</w:t>
      </w:r>
      <w:r w:rsidR="00D51B00" w:rsidRPr="00D51B00">
        <w:rPr>
          <w:b w:val="0"/>
          <w:sz w:val="28"/>
          <w:szCs w:val="28"/>
        </w:rPr>
        <w:t>Альберта Хаус</w:t>
      </w:r>
      <w:r w:rsidR="00C578AC" w:rsidRPr="00D51B00">
        <w:rPr>
          <w:b w:val="0"/>
          <w:sz w:val="28"/>
          <w:szCs w:val="28"/>
        </w:rPr>
        <w:t>"</w:t>
      </w:r>
      <w:r w:rsidR="00D51B00" w:rsidRPr="00D51B00">
        <w:rPr>
          <w:b w:val="0"/>
          <w:sz w:val="28"/>
          <w:szCs w:val="28"/>
        </w:rPr>
        <w:t>, для размещения лиц, у которых отсутствует возможность изоляции на дому, с организацией питания указанных лиц</w:t>
      </w:r>
      <w:r>
        <w:rPr>
          <w:b w:val="0"/>
          <w:sz w:val="28"/>
          <w:szCs w:val="28"/>
        </w:rPr>
        <w:t>.</w:t>
      </w:r>
      <w:r>
        <w:t xml:space="preserve"> </w:t>
      </w:r>
      <w:r>
        <w:rPr>
          <w:b w:val="0"/>
          <w:sz w:val="28"/>
          <w:szCs w:val="28"/>
        </w:rPr>
        <w:t>Д</w:t>
      </w:r>
      <w:r w:rsidRPr="00642051">
        <w:rPr>
          <w:b w:val="0"/>
          <w:sz w:val="28"/>
          <w:szCs w:val="28"/>
        </w:rPr>
        <w:t>анной услугой воспользовались 365 граждан;</w:t>
      </w:r>
    </w:p>
    <w:p w:rsid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более 1 млн. рублей – на дезинфекционную обработку улично-дорожной сети города, транспортных средств, работающих в сфере услуг по перевозке пассажиров по муниципальным маршрутам в границах городского округа, мест общего пользования многоквартирных домов, а также на пополнение резерва материальных ресурсов (запасов) для предупреждения и (или) ликвидации чрезвычайной ситуации, в связи с пандемией </w:t>
      </w:r>
      <w:proofErr w:type="spellStart"/>
      <w:r w:rsidRPr="00D51B00">
        <w:rPr>
          <w:b w:val="0"/>
          <w:sz w:val="28"/>
          <w:szCs w:val="28"/>
        </w:rPr>
        <w:t>коронавируса</w:t>
      </w:r>
      <w:proofErr w:type="spellEnd"/>
      <w:r w:rsidRPr="00D51B00">
        <w:rPr>
          <w:b w:val="0"/>
          <w:sz w:val="28"/>
          <w:szCs w:val="28"/>
        </w:rPr>
        <w:t>.</w:t>
      </w:r>
    </w:p>
    <w:p w:rsidR="00642051" w:rsidRPr="00D51B00" w:rsidRDefault="001C733F" w:rsidP="001C733F">
      <w:pPr>
        <w:pStyle w:val="a6"/>
        <w:ind w:firstLine="708"/>
        <w:jc w:val="both"/>
        <w:rPr>
          <w:b w:val="0"/>
          <w:sz w:val="28"/>
          <w:szCs w:val="28"/>
        </w:rPr>
      </w:pPr>
      <w:r w:rsidRPr="001C733F">
        <w:rPr>
          <w:b w:val="0"/>
          <w:sz w:val="28"/>
          <w:szCs w:val="28"/>
        </w:rPr>
        <w:t>Бюджет в течение 2021 года, несмотря на непросты</w:t>
      </w:r>
      <w:r>
        <w:rPr>
          <w:b w:val="0"/>
          <w:sz w:val="28"/>
          <w:szCs w:val="28"/>
        </w:rPr>
        <w:t>е</w:t>
      </w:r>
      <w:r w:rsidRPr="001C733F">
        <w:rPr>
          <w:b w:val="0"/>
          <w:sz w:val="28"/>
          <w:szCs w:val="28"/>
        </w:rPr>
        <w:t xml:space="preserve"> экономически</w:t>
      </w:r>
      <w:r>
        <w:rPr>
          <w:b w:val="0"/>
          <w:sz w:val="28"/>
          <w:szCs w:val="28"/>
        </w:rPr>
        <w:t>е условия</w:t>
      </w:r>
      <w:r w:rsidRPr="001C733F">
        <w:rPr>
          <w:b w:val="0"/>
          <w:sz w:val="28"/>
          <w:szCs w:val="28"/>
        </w:rPr>
        <w:t>, связанны</w:t>
      </w:r>
      <w:r>
        <w:rPr>
          <w:b w:val="0"/>
          <w:sz w:val="28"/>
          <w:szCs w:val="28"/>
        </w:rPr>
        <w:t>е</w:t>
      </w:r>
      <w:r w:rsidRPr="001C733F">
        <w:rPr>
          <w:b w:val="0"/>
          <w:sz w:val="28"/>
          <w:szCs w:val="28"/>
        </w:rPr>
        <w:t xml:space="preserve"> с пандемией, оставался сбалансированным, временные кассовые разрывы отсутствовали. Не допускались задержки по выплате заработной платы, социальным выплатам, а также по оплате выполненных работ (услуг).</w:t>
      </w:r>
    </w:p>
    <w:p w:rsidR="00302E63" w:rsidRPr="00235D06" w:rsidRDefault="00302E63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 соответстви</w:t>
      </w:r>
      <w:r w:rsidR="00254C55">
        <w:rPr>
          <w:b w:val="0"/>
          <w:sz w:val="28"/>
          <w:szCs w:val="28"/>
        </w:rPr>
        <w:t xml:space="preserve">и с установленными требованиями </w:t>
      </w:r>
      <w:r w:rsidR="00FC3E91">
        <w:rPr>
          <w:b w:val="0"/>
          <w:sz w:val="28"/>
          <w:szCs w:val="28"/>
        </w:rPr>
        <w:t>19.04.2022</w:t>
      </w:r>
      <w:r>
        <w:rPr>
          <w:b w:val="0"/>
          <w:bCs/>
          <w:sz w:val="28"/>
          <w:szCs w:val="28"/>
        </w:rPr>
        <w:t xml:space="preserve"> </w:t>
      </w:r>
      <w:r w:rsidR="00C11832">
        <w:rPr>
          <w:b w:val="0"/>
          <w:bCs/>
          <w:sz w:val="28"/>
          <w:szCs w:val="28"/>
        </w:rPr>
        <w:t xml:space="preserve">в здании городской библиотеки </w:t>
      </w:r>
      <w:r>
        <w:rPr>
          <w:b w:val="0"/>
          <w:bCs/>
          <w:sz w:val="28"/>
          <w:szCs w:val="28"/>
        </w:rPr>
        <w:t xml:space="preserve">состоялись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="00235D06" w:rsidRPr="00235D06">
        <w:rPr>
          <w:b w:val="0"/>
          <w:bCs/>
          <w:sz w:val="28"/>
          <w:szCs w:val="28"/>
        </w:rPr>
        <w:t>"</w:t>
      </w:r>
      <w:r w:rsidR="00235D06" w:rsidRPr="00235D06">
        <w:rPr>
          <w:b w:val="0"/>
          <w:sz w:val="28"/>
          <w:szCs w:val="28"/>
          <w:lang w:eastAsia="ru-RU"/>
        </w:rPr>
        <w:t>О</w:t>
      </w:r>
      <w:r w:rsidR="00254C55">
        <w:rPr>
          <w:b w:val="0"/>
          <w:sz w:val="28"/>
          <w:szCs w:val="28"/>
          <w:lang w:eastAsia="ru-RU"/>
        </w:rPr>
        <w:t xml:space="preserve">б исполнении бюджета </w:t>
      </w:r>
      <w:r w:rsidR="00235D06" w:rsidRPr="00235D06">
        <w:rPr>
          <w:b w:val="0"/>
          <w:sz w:val="28"/>
          <w:szCs w:val="28"/>
          <w:lang w:eastAsia="ru-RU"/>
        </w:rPr>
        <w:t xml:space="preserve">города Нижневартовска </w:t>
      </w:r>
      <w:r w:rsidR="00254C55">
        <w:rPr>
          <w:b w:val="0"/>
          <w:sz w:val="28"/>
          <w:szCs w:val="28"/>
          <w:lang w:eastAsia="ru-RU"/>
        </w:rPr>
        <w:t>за 202</w:t>
      </w:r>
      <w:r w:rsidR="00EB7CC7">
        <w:rPr>
          <w:b w:val="0"/>
          <w:sz w:val="28"/>
          <w:szCs w:val="28"/>
          <w:lang w:eastAsia="ru-RU"/>
        </w:rPr>
        <w:t>1</w:t>
      </w:r>
      <w:r w:rsidR="00254C55">
        <w:rPr>
          <w:b w:val="0"/>
          <w:sz w:val="28"/>
          <w:szCs w:val="28"/>
          <w:lang w:eastAsia="ru-RU"/>
        </w:rPr>
        <w:t xml:space="preserve"> год</w:t>
      </w:r>
      <w:r w:rsidR="00235D06" w:rsidRPr="00235D06">
        <w:rPr>
          <w:b w:val="0"/>
          <w:sz w:val="28"/>
          <w:szCs w:val="28"/>
          <w:lang w:eastAsia="ru-RU"/>
        </w:rPr>
        <w:t>"</w:t>
      </w:r>
      <w:r w:rsidRPr="00235D06">
        <w:rPr>
          <w:b w:val="0"/>
          <w:bCs/>
          <w:sz w:val="28"/>
          <w:szCs w:val="28"/>
        </w:rPr>
        <w:t>.</w:t>
      </w:r>
    </w:p>
    <w:p w:rsidR="00A95B2D" w:rsidRDefault="00A95B2D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По результатам</w:t>
      </w:r>
      <w:r w:rsidRPr="00A95B2D">
        <w:rPr>
          <w:b w:val="0"/>
          <w:sz w:val="28"/>
          <w:szCs w:val="28"/>
        </w:rPr>
        <w:t xml:space="preserve"> публичных слушаний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принято решение:</w:t>
      </w:r>
    </w:p>
    <w:p w:rsidR="00F74B94" w:rsidRPr="00C11832" w:rsidRDefault="00F74B94" w:rsidP="00C11832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 xml:space="preserve">1. </w:t>
      </w:r>
      <w:r w:rsidR="00A95B2D" w:rsidRPr="00C11832">
        <w:rPr>
          <w:b w:val="0"/>
          <w:sz w:val="28"/>
          <w:szCs w:val="28"/>
        </w:rPr>
        <w:t xml:space="preserve">Поддержать проект решения Думы города Нижневартовска </w:t>
      </w:r>
      <w:r w:rsidR="00235D06" w:rsidRPr="00C11832">
        <w:rPr>
          <w:b w:val="0"/>
          <w:sz w:val="28"/>
          <w:szCs w:val="28"/>
        </w:rPr>
        <w:t>"</w:t>
      </w:r>
      <w:r w:rsidR="00C11832" w:rsidRPr="00235D06">
        <w:rPr>
          <w:b w:val="0"/>
          <w:sz w:val="28"/>
          <w:szCs w:val="28"/>
        </w:rPr>
        <w:t>О</w:t>
      </w:r>
      <w:r w:rsidR="00C11832">
        <w:rPr>
          <w:b w:val="0"/>
          <w:sz w:val="28"/>
          <w:szCs w:val="28"/>
        </w:rPr>
        <w:t xml:space="preserve">б исполнении бюджета </w:t>
      </w:r>
      <w:r w:rsidR="00C11832" w:rsidRPr="00235D06">
        <w:rPr>
          <w:b w:val="0"/>
          <w:sz w:val="28"/>
          <w:szCs w:val="28"/>
        </w:rPr>
        <w:t xml:space="preserve">города Нижневартовска </w:t>
      </w:r>
      <w:r w:rsidR="00C11832">
        <w:rPr>
          <w:b w:val="0"/>
          <w:sz w:val="28"/>
          <w:szCs w:val="28"/>
        </w:rPr>
        <w:t>за 202</w:t>
      </w:r>
      <w:r w:rsidR="00EB7CC7">
        <w:rPr>
          <w:b w:val="0"/>
          <w:sz w:val="28"/>
          <w:szCs w:val="28"/>
        </w:rPr>
        <w:t>1</w:t>
      </w:r>
      <w:r w:rsidR="00C11832">
        <w:rPr>
          <w:b w:val="0"/>
          <w:sz w:val="28"/>
          <w:szCs w:val="28"/>
        </w:rPr>
        <w:t xml:space="preserve"> год</w:t>
      </w:r>
      <w:r w:rsidR="00235D06" w:rsidRPr="00C11832">
        <w:rPr>
          <w:b w:val="0"/>
          <w:sz w:val="28"/>
          <w:szCs w:val="28"/>
        </w:rPr>
        <w:t>"</w:t>
      </w:r>
      <w:r w:rsidR="00A95B2D" w:rsidRPr="00C11832">
        <w:rPr>
          <w:b w:val="0"/>
          <w:sz w:val="28"/>
          <w:szCs w:val="28"/>
        </w:rPr>
        <w:t>.</w:t>
      </w:r>
      <w:r w:rsidRPr="00C11832">
        <w:rPr>
          <w:b w:val="0"/>
          <w:sz w:val="28"/>
          <w:szCs w:val="28"/>
        </w:rPr>
        <w:t xml:space="preserve"> </w:t>
      </w:r>
    </w:p>
    <w:p w:rsidR="00A95B2D" w:rsidRPr="00C11832" w:rsidRDefault="00F74B94" w:rsidP="00C11832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>2. Рекомендовать Думе города Нижневартовска рассмотреть проект решения Думы города Нижневартовска "</w:t>
      </w:r>
      <w:r w:rsidR="00C11832" w:rsidRPr="00235D06">
        <w:rPr>
          <w:b w:val="0"/>
          <w:sz w:val="28"/>
          <w:szCs w:val="28"/>
        </w:rPr>
        <w:t>О</w:t>
      </w:r>
      <w:r w:rsidR="00C11832">
        <w:rPr>
          <w:b w:val="0"/>
          <w:sz w:val="28"/>
          <w:szCs w:val="28"/>
        </w:rPr>
        <w:t xml:space="preserve">б исполнении бюджета </w:t>
      </w:r>
      <w:r w:rsidR="00C11832" w:rsidRPr="00235D06">
        <w:rPr>
          <w:b w:val="0"/>
          <w:sz w:val="28"/>
          <w:szCs w:val="28"/>
        </w:rPr>
        <w:t xml:space="preserve">города Нижневартовска </w:t>
      </w:r>
      <w:r w:rsidR="00C11832">
        <w:rPr>
          <w:b w:val="0"/>
          <w:sz w:val="28"/>
          <w:szCs w:val="28"/>
        </w:rPr>
        <w:t>за 202</w:t>
      </w:r>
      <w:r w:rsidR="00EB7CC7">
        <w:rPr>
          <w:b w:val="0"/>
          <w:sz w:val="28"/>
          <w:szCs w:val="28"/>
        </w:rPr>
        <w:t>1</w:t>
      </w:r>
      <w:r w:rsidR="00C11832">
        <w:rPr>
          <w:b w:val="0"/>
          <w:sz w:val="28"/>
          <w:szCs w:val="28"/>
        </w:rPr>
        <w:t xml:space="preserve"> год</w:t>
      </w:r>
      <w:r w:rsidRPr="00C11832">
        <w:rPr>
          <w:b w:val="0"/>
          <w:sz w:val="28"/>
          <w:szCs w:val="28"/>
        </w:rPr>
        <w:t>".</w:t>
      </w:r>
    </w:p>
    <w:p w:rsidR="00C118ED" w:rsidRPr="001C733F" w:rsidRDefault="00C11832" w:rsidP="00C118ED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 xml:space="preserve">Проект решения Думы города "Об исполнении бюджета города </w:t>
      </w:r>
      <w:r w:rsidRPr="00FC3E91">
        <w:rPr>
          <w:b w:val="0"/>
          <w:sz w:val="28"/>
          <w:szCs w:val="28"/>
        </w:rPr>
        <w:t>Нижневартовска за 202</w:t>
      </w:r>
      <w:r w:rsidR="00EB7CC7" w:rsidRPr="00FC3E91">
        <w:rPr>
          <w:b w:val="0"/>
          <w:sz w:val="28"/>
          <w:szCs w:val="28"/>
        </w:rPr>
        <w:t>1 год"</w:t>
      </w:r>
      <w:r w:rsidRPr="00FC3E91">
        <w:rPr>
          <w:b w:val="0"/>
          <w:sz w:val="28"/>
          <w:szCs w:val="28"/>
        </w:rPr>
        <w:t xml:space="preserve"> согласно </w:t>
      </w:r>
      <w:proofErr w:type="gramStart"/>
      <w:r w:rsidRPr="00FC3E91">
        <w:rPr>
          <w:b w:val="0"/>
          <w:sz w:val="28"/>
          <w:szCs w:val="28"/>
        </w:rPr>
        <w:t>нормам бюджетного законодательств</w:t>
      </w:r>
      <w:r w:rsidR="00EB7CC7" w:rsidRPr="00FC3E91">
        <w:rPr>
          <w:b w:val="0"/>
          <w:sz w:val="28"/>
          <w:szCs w:val="28"/>
        </w:rPr>
        <w:t>а</w:t>
      </w:r>
      <w:proofErr w:type="gramEnd"/>
      <w:r w:rsidR="00EB7CC7" w:rsidRPr="00FC3E91">
        <w:rPr>
          <w:b w:val="0"/>
          <w:sz w:val="28"/>
          <w:szCs w:val="28"/>
        </w:rPr>
        <w:t xml:space="preserve"> будет</w:t>
      </w:r>
      <w:r w:rsidRPr="00FC3E91">
        <w:rPr>
          <w:b w:val="0"/>
          <w:sz w:val="28"/>
          <w:szCs w:val="28"/>
        </w:rPr>
        <w:t xml:space="preserve"> направл</w:t>
      </w:r>
      <w:r w:rsidR="00FC3E91" w:rsidRPr="00FC3E91">
        <w:rPr>
          <w:b w:val="0"/>
          <w:sz w:val="28"/>
          <w:szCs w:val="28"/>
        </w:rPr>
        <w:t xml:space="preserve">ен в Думу города Нижневартовска </w:t>
      </w:r>
      <w:r w:rsidR="00FC3E91" w:rsidRPr="00FC3E91">
        <w:rPr>
          <w:b w:val="0"/>
          <w:sz w:val="28"/>
          <w:szCs w:val="28"/>
        </w:rPr>
        <w:t>не позднее 30 апреля 2022 года</w:t>
      </w:r>
      <w:r w:rsidR="00FC3E91" w:rsidRPr="00FC3E91">
        <w:rPr>
          <w:b w:val="0"/>
          <w:sz w:val="28"/>
          <w:szCs w:val="28"/>
        </w:rPr>
        <w:t xml:space="preserve">, а также </w:t>
      </w:r>
      <w:bookmarkStart w:id="0" w:name="_GoBack"/>
      <w:bookmarkEnd w:id="0"/>
      <w:r w:rsidR="00FC3E91" w:rsidRPr="00FC3E91">
        <w:rPr>
          <w:b w:val="0"/>
          <w:sz w:val="28"/>
          <w:szCs w:val="28"/>
        </w:rPr>
        <w:t>размещен на сайте органов местного самоуправления города Нижневартовска в рубрике "Бюджет города"</w:t>
      </w:r>
      <w:r w:rsidR="00FC3E91">
        <w:rPr>
          <w:b w:val="0"/>
          <w:sz w:val="28"/>
          <w:szCs w:val="28"/>
        </w:rPr>
        <w:t xml:space="preserve"> и </w:t>
      </w:r>
      <w:r w:rsidR="00FC3E91" w:rsidRPr="00FC3E91">
        <w:rPr>
          <w:b w:val="0"/>
          <w:sz w:val="28"/>
          <w:szCs w:val="28"/>
        </w:rPr>
        <w:t>на портале "Открытый бюджет города Нижневартовска".</w:t>
      </w:r>
    </w:p>
    <w:p w:rsidR="00C118ED" w:rsidRDefault="00C118ED" w:rsidP="004D0811">
      <w:pPr>
        <w:rPr>
          <w:b/>
          <w:sz w:val="28"/>
          <w:szCs w:val="28"/>
        </w:rPr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>о проекте решения Думы города Нижневартовска "</w:t>
      </w:r>
      <w:r w:rsidR="00C11832" w:rsidRPr="00235D06">
        <w:rPr>
          <w:sz w:val="28"/>
          <w:szCs w:val="28"/>
        </w:rPr>
        <w:t>О</w:t>
      </w:r>
      <w:r w:rsidR="00C11832" w:rsidRPr="00C11832">
        <w:rPr>
          <w:sz w:val="28"/>
          <w:szCs w:val="28"/>
        </w:rPr>
        <w:t xml:space="preserve">б исполнении бюджета </w:t>
      </w:r>
      <w:r w:rsidR="00C11832" w:rsidRPr="00235D06">
        <w:rPr>
          <w:sz w:val="28"/>
          <w:szCs w:val="28"/>
        </w:rPr>
        <w:t xml:space="preserve">города Нижневартовска </w:t>
      </w:r>
      <w:r w:rsidR="00C11832" w:rsidRPr="00C11832">
        <w:rPr>
          <w:sz w:val="28"/>
          <w:szCs w:val="28"/>
        </w:rPr>
        <w:t>за 202</w:t>
      </w:r>
      <w:r w:rsidR="001C733F">
        <w:rPr>
          <w:sz w:val="28"/>
          <w:szCs w:val="28"/>
        </w:rPr>
        <w:t>1</w:t>
      </w:r>
      <w:r w:rsidR="00C11832" w:rsidRPr="00C11832">
        <w:rPr>
          <w:sz w:val="28"/>
          <w:szCs w:val="28"/>
        </w:rPr>
        <w:t xml:space="preserve"> год</w:t>
      </w:r>
      <w:r w:rsidR="004D3B9A">
        <w:rPr>
          <w:sz w:val="28"/>
          <w:szCs w:val="28"/>
        </w:rPr>
        <w:t>"</w:t>
      </w:r>
      <w:r w:rsidR="00EB0C66">
        <w:rPr>
          <w:sz w:val="28"/>
          <w:szCs w:val="28"/>
        </w:rPr>
        <w:t>.</w:t>
      </w:r>
    </w:p>
    <w:p w:rsidR="00C76B5B" w:rsidRDefault="00C76B5B" w:rsidP="004D0811">
      <w:pPr>
        <w:rPr>
          <w:sz w:val="28"/>
          <w:szCs w:val="28"/>
        </w:rPr>
      </w:pPr>
    </w:p>
    <w:p w:rsidR="00357204" w:rsidRDefault="0035720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1C733F" w:rsidRDefault="001C733F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3C52"/>
    <w:rsid w:val="000D613A"/>
    <w:rsid w:val="000F1B86"/>
    <w:rsid w:val="001046F7"/>
    <w:rsid w:val="00152B34"/>
    <w:rsid w:val="0016224D"/>
    <w:rsid w:val="00180017"/>
    <w:rsid w:val="001C733F"/>
    <w:rsid w:val="002051E8"/>
    <w:rsid w:val="00235D06"/>
    <w:rsid w:val="00254C55"/>
    <w:rsid w:val="00263D98"/>
    <w:rsid w:val="002C478B"/>
    <w:rsid w:val="00302E63"/>
    <w:rsid w:val="00324767"/>
    <w:rsid w:val="003326C6"/>
    <w:rsid w:val="00354D03"/>
    <w:rsid w:val="00357204"/>
    <w:rsid w:val="003661D3"/>
    <w:rsid w:val="00373B21"/>
    <w:rsid w:val="00446D6C"/>
    <w:rsid w:val="004658F4"/>
    <w:rsid w:val="004B572E"/>
    <w:rsid w:val="004D0811"/>
    <w:rsid w:val="004D3B9A"/>
    <w:rsid w:val="004D673F"/>
    <w:rsid w:val="004F18A5"/>
    <w:rsid w:val="0050136F"/>
    <w:rsid w:val="005559B0"/>
    <w:rsid w:val="00594879"/>
    <w:rsid w:val="005F223D"/>
    <w:rsid w:val="0063052F"/>
    <w:rsid w:val="00642051"/>
    <w:rsid w:val="007440D7"/>
    <w:rsid w:val="007474F5"/>
    <w:rsid w:val="00783E8E"/>
    <w:rsid w:val="007A238B"/>
    <w:rsid w:val="00822F72"/>
    <w:rsid w:val="00823E97"/>
    <w:rsid w:val="00834F5C"/>
    <w:rsid w:val="008404CD"/>
    <w:rsid w:val="008424C8"/>
    <w:rsid w:val="008518A8"/>
    <w:rsid w:val="008537ED"/>
    <w:rsid w:val="00885B3F"/>
    <w:rsid w:val="00892FA9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9091E"/>
    <w:rsid w:val="00990FD3"/>
    <w:rsid w:val="00993777"/>
    <w:rsid w:val="009C20FB"/>
    <w:rsid w:val="00A05A52"/>
    <w:rsid w:val="00A14994"/>
    <w:rsid w:val="00A262B3"/>
    <w:rsid w:val="00A54AD2"/>
    <w:rsid w:val="00A57CA7"/>
    <w:rsid w:val="00A95B2D"/>
    <w:rsid w:val="00AA6128"/>
    <w:rsid w:val="00AF1D53"/>
    <w:rsid w:val="00B146CA"/>
    <w:rsid w:val="00B30E06"/>
    <w:rsid w:val="00B32FA1"/>
    <w:rsid w:val="00B4443B"/>
    <w:rsid w:val="00B56DD6"/>
    <w:rsid w:val="00B571E3"/>
    <w:rsid w:val="00B833EA"/>
    <w:rsid w:val="00BE4930"/>
    <w:rsid w:val="00BF0AA9"/>
    <w:rsid w:val="00C05048"/>
    <w:rsid w:val="00C11832"/>
    <w:rsid w:val="00C118ED"/>
    <w:rsid w:val="00C1511D"/>
    <w:rsid w:val="00C578AC"/>
    <w:rsid w:val="00C635DB"/>
    <w:rsid w:val="00C76B5B"/>
    <w:rsid w:val="00CB7C53"/>
    <w:rsid w:val="00D103C0"/>
    <w:rsid w:val="00D27835"/>
    <w:rsid w:val="00D51B00"/>
    <w:rsid w:val="00DA261B"/>
    <w:rsid w:val="00DC3F47"/>
    <w:rsid w:val="00DF2E53"/>
    <w:rsid w:val="00E57F47"/>
    <w:rsid w:val="00E846E4"/>
    <w:rsid w:val="00E93666"/>
    <w:rsid w:val="00EB0C66"/>
    <w:rsid w:val="00EB7CC7"/>
    <w:rsid w:val="00F74B94"/>
    <w:rsid w:val="00F97A7F"/>
    <w:rsid w:val="00FA7D6D"/>
    <w:rsid w:val="00FB1015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68C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Груздева Евгения Витальевна</cp:lastModifiedBy>
  <cp:revision>8</cp:revision>
  <cp:lastPrinted>2022-04-29T07:34:00Z</cp:lastPrinted>
  <dcterms:created xsi:type="dcterms:W3CDTF">2021-05-26T04:24:00Z</dcterms:created>
  <dcterms:modified xsi:type="dcterms:W3CDTF">2022-04-29T07:34:00Z</dcterms:modified>
</cp:coreProperties>
</file>